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  Севастопольская городская организация Профсоюза работников народного образования и науки РФ и Совет молодых педагогов, продолжая планомерную работу по повышению престижа педагогической профессии и развитию общекультурного у</w:t>
      </w:r>
      <w:r w:rsidR="005A3599">
        <w:rPr>
          <w:rFonts w:ascii="Times New Roman" w:eastAsia="Calibri" w:hAnsi="Times New Roman" w:cs="Times New Roman"/>
          <w:sz w:val="28"/>
          <w:szCs w:val="28"/>
        </w:rPr>
        <w:t>ровня молодых пед</w:t>
      </w:r>
      <w:r w:rsidR="0093119E">
        <w:rPr>
          <w:rFonts w:ascii="Times New Roman" w:eastAsia="Calibri" w:hAnsi="Times New Roman" w:cs="Times New Roman"/>
          <w:sz w:val="28"/>
          <w:szCs w:val="28"/>
        </w:rPr>
        <w:t>агогов города,</w:t>
      </w:r>
      <w:r w:rsidR="007E173C">
        <w:rPr>
          <w:rFonts w:ascii="Times New Roman" w:eastAsia="Calibri" w:hAnsi="Times New Roman" w:cs="Times New Roman"/>
          <w:sz w:val="28"/>
          <w:szCs w:val="28"/>
        </w:rPr>
        <w:t>29 марта 2018г.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  провели </w:t>
      </w:r>
      <w:r w:rsidRPr="00857C1A">
        <w:rPr>
          <w:rFonts w:ascii="Times New Roman" w:eastAsia="Calibri" w:hAnsi="Times New Roman" w:cs="Times New Roman"/>
          <w:sz w:val="28"/>
          <w:szCs w:val="28"/>
        </w:rPr>
        <w:t>на базе Института экономики и права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7C1A">
        <w:rPr>
          <w:rFonts w:ascii="Times New Roman" w:eastAsia="Calibri" w:hAnsi="Times New Roman" w:cs="Times New Roman"/>
          <w:sz w:val="28"/>
          <w:szCs w:val="28"/>
        </w:rPr>
        <w:t>филиала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) ОУП </w:t>
      </w:r>
      <w:proofErr w:type="gramStart"/>
      <w:r w:rsidR="0093119E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9311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57C1A">
        <w:rPr>
          <w:rFonts w:ascii="Times New Roman" w:eastAsia="Calibri" w:hAnsi="Times New Roman" w:cs="Times New Roman"/>
          <w:sz w:val="28"/>
          <w:szCs w:val="28"/>
        </w:rPr>
        <w:t>Академии труда и социальных отношений</w:t>
      </w:r>
      <w:r w:rsidR="0093119E">
        <w:rPr>
          <w:rFonts w:ascii="Times New Roman" w:eastAsia="Calibri" w:hAnsi="Times New Roman" w:cs="Times New Roman"/>
          <w:sz w:val="28"/>
          <w:szCs w:val="28"/>
        </w:rPr>
        <w:t>»  в г.</w:t>
      </w:r>
      <w:r w:rsidR="009C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E">
        <w:rPr>
          <w:rFonts w:ascii="Times New Roman" w:eastAsia="Calibri" w:hAnsi="Times New Roman" w:cs="Times New Roman"/>
          <w:sz w:val="28"/>
          <w:szCs w:val="28"/>
        </w:rPr>
        <w:t>Севастополе интеллектуальную игру «Что?</w:t>
      </w:r>
      <w:r w:rsidR="009C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E">
        <w:rPr>
          <w:rFonts w:ascii="Times New Roman" w:eastAsia="Calibri" w:hAnsi="Times New Roman" w:cs="Times New Roman"/>
          <w:sz w:val="28"/>
          <w:szCs w:val="28"/>
        </w:rPr>
        <w:t>Где?</w:t>
      </w:r>
      <w:r w:rsidR="009C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E">
        <w:rPr>
          <w:rFonts w:ascii="Times New Roman" w:eastAsia="Calibri" w:hAnsi="Times New Roman" w:cs="Times New Roman"/>
          <w:sz w:val="28"/>
          <w:szCs w:val="28"/>
        </w:rPr>
        <w:t>Когда?»</w:t>
      </w:r>
      <w:r w:rsidR="007E173C">
        <w:rPr>
          <w:rFonts w:ascii="Times New Roman" w:eastAsia="Calibri" w:hAnsi="Times New Roman" w:cs="Times New Roman"/>
          <w:sz w:val="28"/>
          <w:szCs w:val="28"/>
        </w:rPr>
        <w:t>.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="009C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C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ринге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принимали участие 4 команды, сформированные из числа молодых педагогов Ленинского, Гагаринского, Нахимовского, Балаклавского районов города. </w:t>
      </w:r>
    </w:p>
    <w:p w:rsidR="00297998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Правила игры отличались от известной телевизионной передачи тем, что вопросы были придуманы активистами Совета молодых педагогов, а не телезрителями, и  раунд продолжался до 3 очков.</w:t>
      </w:r>
      <w:r w:rsidR="00857C1A" w:rsidRPr="00857C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роли ведущих выступали лидеры Совета молодых педагогов Юлия Бабенко и Анна</w:t>
      </w:r>
      <w:r w:rsidR="00DF1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Айгустова</w:t>
      </w:r>
      <w:proofErr w:type="spellEnd"/>
      <w:r w:rsidR="00857C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От знатоков требовалось наличие широкого кругозора 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областей знаний, способности логически, оригинально и неординарно мыслить.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Во время игры начинающие педагоги  демонстрировали достойный уровень</w:t>
      </w:r>
      <w:r w:rsidR="00857C1A">
        <w:rPr>
          <w:rFonts w:ascii="Times New Roman" w:eastAsia="Calibri" w:hAnsi="Times New Roman" w:cs="Times New Roman"/>
          <w:sz w:val="28"/>
          <w:szCs w:val="28"/>
        </w:rPr>
        <w:t xml:space="preserve"> знаний истории родного края. Участники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безошибочно определили, что отрывок письма XVIII века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"Я, матушка, прошу воззреть на здешнее место как на такое, где слава твоя оригинальная и где ты не делишься ею с твоими предшественниками; тут не следуешь по стезям 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...", принадле</w:t>
      </w:r>
      <w:r w:rsidR="005A3599">
        <w:rPr>
          <w:rFonts w:ascii="Times New Roman" w:eastAsia="Calibri" w:hAnsi="Times New Roman" w:cs="Times New Roman"/>
          <w:sz w:val="28"/>
          <w:szCs w:val="28"/>
        </w:rPr>
        <w:t>жит Святейшему князю Потёмкину,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говорится в нём о Севастополе.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Учителя назвали имя единственного человека, удостоенного Сер</w:t>
      </w:r>
      <w:r>
        <w:rPr>
          <w:rFonts w:ascii="Times New Roman" w:eastAsia="Calibri" w:hAnsi="Times New Roman" w:cs="Times New Roman"/>
          <w:sz w:val="28"/>
          <w:szCs w:val="28"/>
        </w:rPr>
        <w:t>ебряной, как военнослужащий, и Б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ронзовой, как историк,  медалями "В память 50-летия обороны Севастополя".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Вспомнили знатоки и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царя Агамемнона, который был предводителем греков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знаменитой Троянской войне.</w:t>
      </w:r>
    </w:p>
    <w:p w:rsidR="00297998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Знатоки почти  правильно ответили на вопрос об изобретении железнодорожного вагона с холодильной установкой, который  возил устрицы  из Севастополя к столу Его Имп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ераторского Величества. </w:t>
      </w:r>
      <w:r w:rsidR="0029799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знания </w:t>
      </w:r>
      <w:r w:rsidR="00F12FC6">
        <w:rPr>
          <w:rFonts w:ascii="Times New Roman" w:eastAsia="Calibri" w:hAnsi="Times New Roman" w:cs="Times New Roman"/>
          <w:sz w:val="28"/>
          <w:szCs w:val="28"/>
        </w:rPr>
        <w:t xml:space="preserve">помогли ответить, </w:t>
      </w:r>
      <w:r w:rsidRPr="00857C1A">
        <w:rPr>
          <w:rFonts w:ascii="Times New Roman" w:eastAsia="Calibri" w:hAnsi="Times New Roman" w:cs="Times New Roman"/>
          <w:sz w:val="28"/>
          <w:szCs w:val="28"/>
        </w:rPr>
        <w:t>что  учителю  из фильма "Большая перемена", пришлось стать для ученика донором</w:t>
      </w:r>
      <w:proofErr w:type="gramStart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чтобы  убедить его вернуться в школу.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98">
        <w:rPr>
          <w:rFonts w:ascii="Times New Roman" w:eastAsia="Calibri" w:hAnsi="Times New Roman" w:cs="Times New Roman"/>
          <w:sz w:val="28"/>
          <w:szCs w:val="28"/>
        </w:rPr>
        <w:t xml:space="preserve">Организаторы </w:t>
      </w:r>
      <w:proofErr w:type="spellStart"/>
      <w:r w:rsidR="00297998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="009C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98">
        <w:rPr>
          <w:rFonts w:ascii="Times New Roman" w:eastAsia="Calibri" w:hAnsi="Times New Roman" w:cs="Times New Roman"/>
          <w:sz w:val="28"/>
          <w:szCs w:val="28"/>
        </w:rPr>
        <w:t>-</w:t>
      </w:r>
      <w:r w:rsidR="009C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98">
        <w:rPr>
          <w:rFonts w:ascii="Times New Roman" w:eastAsia="Calibri" w:hAnsi="Times New Roman" w:cs="Times New Roman"/>
          <w:sz w:val="28"/>
          <w:szCs w:val="28"/>
        </w:rPr>
        <w:t xml:space="preserve">ринга поблагодарили </w:t>
      </w:r>
      <w:r w:rsidR="001F4A26">
        <w:rPr>
          <w:rFonts w:ascii="Times New Roman" w:eastAsia="Calibri" w:hAnsi="Times New Roman" w:cs="Times New Roman"/>
          <w:sz w:val="28"/>
          <w:szCs w:val="28"/>
        </w:rPr>
        <w:t xml:space="preserve"> коллег Совета молодых педагогов Волгограда, Москвы, Ульяновска, Краснодарского края</w:t>
      </w:r>
      <w:r w:rsidR="00B9410D">
        <w:rPr>
          <w:rFonts w:ascii="Times New Roman" w:eastAsia="Calibri" w:hAnsi="Times New Roman" w:cs="Times New Roman"/>
          <w:sz w:val="28"/>
          <w:szCs w:val="28"/>
        </w:rPr>
        <w:t xml:space="preserve">, которые прислали интересные, остроумные и даже каверзные </w:t>
      </w:r>
      <w:proofErr w:type="spellStart"/>
      <w:r w:rsidR="00B9410D">
        <w:rPr>
          <w:rFonts w:ascii="Times New Roman" w:eastAsia="Calibri" w:hAnsi="Times New Roman" w:cs="Times New Roman"/>
          <w:sz w:val="28"/>
          <w:szCs w:val="28"/>
        </w:rPr>
        <w:t>видеовопросы</w:t>
      </w:r>
      <w:proofErr w:type="spellEnd"/>
      <w:r w:rsidR="00B941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C1A" w:rsidRPr="00857C1A" w:rsidRDefault="001F4A26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полуфинал со счётом 3:1 вышли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команды Нахимовского, Гагаринского и</w:t>
      </w:r>
      <w:r w:rsidR="00DF1A66">
        <w:rPr>
          <w:rFonts w:ascii="Times New Roman" w:eastAsia="Calibri" w:hAnsi="Times New Roman" w:cs="Times New Roman"/>
          <w:sz w:val="28"/>
          <w:szCs w:val="28"/>
        </w:rPr>
        <w:t xml:space="preserve"> Балаклавского районов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Большую поддержку членам команд оказывали болельщики. Для них тоже провели интересную викторину.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>Битву интеллектуалов решил  суперфинал для капи</w:t>
      </w:r>
      <w:r w:rsidR="00190FA6">
        <w:rPr>
          <w:rFonts w:ascii="Times New Roman" w:eastAsia="Calibri" w:hAnsi="Times New Roman" w:cs="Times New Roman"/>
          <w:sz w:val="28"/>
          <w:szCs w:val="28"/>
        </w:rPr>
        <w:t xml:space="preserve">танов команд. Верный ответ капитана </w:t>
      </w:r>
      <w:r w:rsidR="00B47286">
        <w:rPr>
          <w:rFonts w:ascii="Times New Roman" w:eastAsia="Calibri" w:hAnsi="Times New Roman" w:cs="Times New Roman"/>
          <w:sz w:val="28"/>
          <w:szCs w:val="28"/>
        </w:rPr>
        <w:t>Балаклавского района</w:t>
      </w:r>
      <w:r w:rsidR="00190FA6">
        <w:rPr>
          <w:rFonts w:ascii="Times New Roman" w:eastAsia="Calibri" w:hAnsi="Times New Roman" w:cs="Times New Roman"/>
          <w:sz w:val="28"/>
          <w:szCs w:val="28"/>
        </w:rPr>
        <w:t xml:space="preserve"> Дарьи </w:t>
      </w:r>
      <w:proofErr w:type="spellStart"/>
      <w:r w:rsidR="00190FA6">
        <w:rPr>
          <w:rFonts w:ascii="Times New Roman" w:eastAsia="Calibri" w:hAnsi="Times New Roman" w:cs="Times New Roman"/>
          <w:sz w:val="28"/>
          <w:szCs w:val="28"/>
        </w:rPr>
        <w:t>Овчинниковой</w:t>
      </w:r>
      <w:proofErr w:type="spellEnd"/>
      <w:r w:rsidR="00190FA6">
        <w:rPr>
          <w:rFonts w:ascii="Times New Roman" w:eastAsia="Calibri" w:hAnsi="Times New Roman" w:cs="Times New Roman"/>
          <w:sz w:val="28"/>
          <w:szCs w:val="28"/>
        </w:rPr>
        <w:t xml:space="preserve"> вывел команду вперёд и сделал 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 победителем </w:t>
      </w:r>
      <w:r w:rsidRPr="00857C1A">
        <w:rPr>
          <w:rFonts w:ascii="Times New Roman" w:eastAsia="Calibri" w:hAnsi="Times New Roman" w:cs="Times New Roman"/>
          <w:sz w:val="28"/>
          <w:szCs w:val="28"/>
        </w:rPr>
        <w:t>пе</w:t>
      </w:r>
      <w:r w:rsidR="00B47286">
        <w:rPr>
          <w:rFonts w:ascii="Times New Roman" w:eastAsia="Calibri" w:hAnsi="Times New Roman" w:cs="Times New Roman"/>
          <w:sz w:val="28"/>
          <w:szCs w:val="28"/>
        </w:rPr>
        <w:t>рвого турнира «Что? Где</w:t>
      </w:r>
      <w:r w:rsidR="009C33B8">
        <w:rPr>
          <w:rFonts w:ascii="Times New Roman" w:eastAsia="Calibri" w:hAnsi="Times New Roman" w:cs="Times New Roman"/>
          <w:sz w:val="28"/>
          <w:szCs w:val="28"/>
        </w:rPr>
        <w:t>?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 Когда?»  для молодых педагогов города.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lastRenderedPageBreak/>
        <w:t>Хочется верить, что такие встречи и впредь будут у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крашать жизнь </w:t>
      </w:r>
      <w:r w:rsidR="00190FA6">
        <w:rPr>
          <w:rFonts w:ascii="Times New Roman" w:eastAsia="Calibri" w:hAnsi="Times New Roman" w:cs="Times New Roman"/>
          <w:sz w:val="28"/>
          <w:szCs w:val="28"/>
        </w:rPr>
        <w:t xml:space="preserve">начинающих 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учителей и воспитателей </w:t>
      </w:r>
      <w:r w:rsidRPr="00857C1A">
        <w:rPr>
          <w:rFonts w:ascii="Times New Roman" w:eastAsia="Calibri" w:hAnsi="Times New Roman" w:cs="Times New Roman"/>
          <w:sz w:val="28"/>
          <w:szCs w:val="28"/>
        </w:rPr>
        <w:t>Севастополя</w:t>
      </w:r>
      <w:proofErr w:type="gramStart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укрепят их уверенность в правильности выбранной специальности,  послужат делу укрепления профессионального союза педагогов города.</w:t>
      </w:r>
    </w:p>
    <w:p w:rsid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 </w:t>
      </w:r>
      <w:r w:rsidR="00B47286">
        <w:rPr>
          <w:rFonts w:ascii="Times New Roman" w:eastAsia="Calibri" w:hAnsi="Times New Roman" w:cs="Times New Roman"/>
          <w:b/>
          <w:sz w:val="28"/>
          <w:szCs w:val="28"/>
        </w:rPr>
        <w:t xml:space="preserve"> игры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57C1A">
        <w:rPr>
          <w:rFonts w:ascii="Times New Roman" w:eastAsia="Calibri" w:hAnsi="Times New Roman" w:cs="Times New Roman"/>
          <w:sz w:val="28"/>
          <w:szCs w:val="28"/>
        </w:rPr>
        <w:t>КозловаТ.К</w:t>
      </w:r>
      <w:proofErr w:type="spellEnd"/>
      <w:r w:rsidRPr="00857C1A">
        <w:rPr>
          <w:rFonts w:ascii="Times New Roman" w:eastAsia="Calibri" w:hAnsi="Times New Roman" w:cs="Times New Roman"/>
          <w:sz w:val="28"/>
          <w:szCs w:val="28"/>
        </w:rPr>
        <w:t>., председатель Севастопольской городской организации Профсоюза работников народного образования и науки РФ;</w:t>
      </w:r>
    </w:p>
    <w:p w:rsidR="00857C1A" w:rsidRPr="00857C1A" w:rsidRDefault="005A3599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Н.Н.- специалист горкома Профсоюза.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Бабенко Ю.А., председатель Совета молодых педагогов </w:t>
      </w:r>
      <w:proofErr w:type="spellStart"/>
      <w:r w:rsidRPr="00857C1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57C1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57C1A">
        <w:rPr>
          <w:rFonts w:ascii="Times New Roman" w:eastAsia="Calibri" w:hAnsi="Times New Roman" w:cs="Times New Roman"/>
          <w:sz w:val="28"/>
          <w:szCs w:val="28"/>
        </w:rPr>
        <w:t>евастополя</w:t>
      </w:r>
      <w:proofErr w:type="spellEnd"/>
      <w:r w:rsidRPr="00857C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3B8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7C1A">
        <w:rPr>
          <w:rFonts w:ascii="Times New Roman" w:eastAsia="Calibri" w:hAnsi="Times New Roman" w:cs="Times New Roman"/>
          <w:sz w:val="28"/>
          <w:szCs w:val="28"/>
        </w:rPr>
        <w:t>Айгустова</w:t>
      </w:r>
      <w:proofErr w:type="spellEnd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А.А., заместитель председателя Совета молодых педагогов</w:t>
      </w:r>
    </w:p>
    <w:p w:rsidR="0093119E" w:rsidRDefault="00857C1A" w:rsidP="0013658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г. Севастополя.</w:t>
      </w:r>
    </w:p>
    <w:p w:rsidR="0013658D" w:rsidRPr="0013658D" w:rsidRDefault="0013658D" w:rsidP="0013658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19E" w:rsidRPr="00190FA6" w:rsidRDefault="001365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71555"/>
            <wp:effectExtent l="0" t="0" r="3175" b="635"/>
            <wp:docPr id="1" name="Рисунок 1" descr="C:\Users\DNS\Desktop\FullSizeRender-30-03-18-10-4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FullSizeRender-30-03-18-10-47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B5" w:rsidRDefault="001365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1E838" wp14:editId="48465A6D">
            <wp:extent cx="5353050" cy="4121774"/>
            <wp:effectExtent l="0" t="0" r="0" b="0"/>
            <wp:docPr id="2" name="Рисунок 2" descr="C:\Users\DNS\Desktop\что где когда\c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что где когда\c6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48" cy="41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B5" w:rsidRDefault="00AD44B5" w:rsidP="00AD44B5">
      <w:pPr>
        <w:rPr>
          <w:rFonts w:ascii="Times New Roman" w:hAnsi="Times New Roman" w:cs="Times New Roman"/>
          <w:sz w:val="28"/>
          <w:szCs w:val="28"/>
        </w:rPr>
      </w:pPr>
    </w:p>
    <w:p w:rsidR="00AD44B5" w:rsidRPr="00AD44B5" w:rsidRDefault="00AD44B5" w:rsidP="00AD44B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28BC4BE9" wp14:editId="5AB8F5FF">
            <wp:extent cx="5940425" cy="3341489"/>
            <wp:effectExtent l="0" t="0" r="3175" b="0"/>
            <wp:docPr id="3" name="Рисунок 3" descr="C:\Users\DNS\Desktop\что где когда\20180329_16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что где когда\20180329_163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B5" w:rsidRPr="00AD44B5" w:rsidRDefault="00AD44B5" w:rsidP="00AD44B5">
      <w:pPr>
        <w:rPr>
          <w:rFonts w:ascii="Times New Roman" w:hAnsi="Times New Roman" w:cs="Times New Roman"/>
          <w:sz w:val="28"/>
          <w:szCs w:val="28"/>
        </w:rPr>
      </w:pPr>
    </w:p>
    <w:p w:rsidR="00AD44B5" w:rsidRPr="00AD44B5" w:rsidRDefault="00AD44B5" w:rsidP="00AD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8B5181" wp14:editId="46C29003">
            <wp:extent cx="5943600" cy="4562475"/>
            <wp:effectExtent l="0" t="0" r="0" b="9525"/>
            <wp:docPr id="4" name="Рисунок 4" descr="C:\Users\DNS\Desktop\что где когда\FullSizeRender-30-03-18-10-4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что где когда\FullSizeRender-30-03-18-10-47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29" cy="4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B5" w:rsidRPr="00AD44B5" w:rsidRDefault="00AD44B5" w:rsidP="00AD44B5">
      <w:pPr>
        <w:rPr>
          <w:rFonts w:ascii="Times New Roman" w:hAnsi="Times New Roman" w:cs="Times New Roman"/>
          <w:sz w:val="28"/>
          <w:szCs w:val="28"/>
        </w:rPr>
      </w:pPr>
    </w:p>
    <w:p w:rsidR="00AD44B5" w:rsidRPr="00AD44B5" w:rsidRDefault="00AD44B5" w:rsidP="00AD44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44B5" w:rsidRPr="00AD44B5" w:rsidSect="0093119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93E"/>
    <w:multiLevelType w:val="hybridMultilevel"/>
    <w:tmpl w:val="936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C9"/>
    <w:rsid w:val="0013658D"/>
    <w:rsid w:val="00190FA6"/>
    <w:rsid w:val="001F4A26"/>
    <w:rsid w:val="00241932"/>
    <w:rsid w:val="00297998"/>
    <w:rsid w:val="003D024E"/>
    <w:rsid w:val="005A3599"/>
    <w:rsid w:val="00637811"/>
    <w:rsid w:val="007264C9"/>
    <w:rsid w:val="007E173C"/>
    <w:rsid w:val="007E679C"/>
    <w:rsid w:val="00857C1A"/>
    <w:rsid w:val="0093119E"/>
    <w:rsid w:val="009C33B8"/>
    <w:rsid w:val="00AD44B5"/>
    <w:rsid w:val="00B47286"/>
    <w:rsid w:val="00B9410D"/>
    <w:rsid w:val="00DF1A66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11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1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5583-DFF8-4938-BD87-BEC947F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14</cp:revision>
  <cp:lastPrinted>2018-04-03T08:47:00Z</cp:lastPrinted>
  <dcterms:created xsi:type="dcterms:W3CDTF">2018-04-02T08:41:00Z</dcterms:created>
  <dcterms:modified xsi:type="dcterms:W3CDTF">2018-04-12T07:58:00Z</dcterms:modified>
</cp:coreProperties>
</file>