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8E" w:rsidRDefault="00DB1547" w:rsidP="00F728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работодателя:</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От работников:</w:t>
      </w:r>
      <w:r>
        <w:rPr>
          <w:rFonts w:ascii="Times New Roman" w:eastAsia="Times New Roman" w:hAnsi="Times New Roman" w:cs="Times New Roman"/>
          <w:sz w:val="24"/>
        </w:rPr>
        <w:tab/>
      </w:r>
    </w:p>
    <w:p w:rsidR="002C558E" w:rsidRDefault="00DB1547" w:rsidP="00F728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директор МБОУ ___________</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председатель первичной</w:t>
      </w:r>
    </w:p>
    <w:p w:rsidR="002C558E" w:rsidRDefault="00DB1547" w:rsidP="00F728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86EF7">
        <w:rPr>
          <w:rFonts w:ascii="Times New Roman" w:eastAsia="Times New Roman" w:hAnsi="Times New Roman" w:cs="Times New Roman"/>
          <w:sz w:val="24"/>
        </w:rPr>
        <w:t xml:space="preserve">                                </w:t>
      </w:r>
      <w:r>
        <w:rPr>
          <w:rFonts w:ascii="Times New Roman" w:eastAsia="Times New Roman" w:hAnsi="Times New Roman" w:cs="Times New Roman"/>
          <w:sz w:val="24"/>
        </w:rPr>
        <w:t>профсоюзной</w:t>
      </w:r>
    </w:p>
    <w:p w:rsidR="002C558E" w:rsidRDefault="00DB1547" w:rsidP="00F728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организации МБОУ</w:t>
      </w:r>
    </w:p>
    <w:p w:rsidR="002C558E" w:rsidRDefault="00DB1547" w:rsidP="00F728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______________И.И. Иванов</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_____________ П.П. Петров</w:t>
      </w:r>
    </w:p>
    <w:p w:rsidR="002C558E" w:rsidRDefault="00DB1547" w:rsidP="00F728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 xml:space="preserve">  (подпись, Ф.И.О)</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0"/>
        </w:rPr>
        <w:t>(подпись, Ф.И.О)</w:t>
      </w:r>
    </w:p>
    <w:p w:rsidR="002C558E" w:rsidRDefault="002C558E" w:rsidP="00F72896">
      <w:pPr>
        <w:spacing w:after="0" w:line="240" w:lineRule="auto"/>
        <w:rPr>
          <w:rFonts w:ascii="Times New Roman" w:eastAsia="Times New Roman" w:hAnsi="Times New Roman" w:cs="Times New Roman"/>
          <w:sz w:val="24"/>
        </w:rPr>
      </w:pPr>
    </w:p>
    <w:p w:rsidR="002C558E" w:rsidRDefault="00DB1547" w:rsidP="00F728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«____»______________20 ___ г.                                       «____»______________20 ___ г.</w:t>
      </w:r>
    </w:p>
    <w:p w:rsidR="002C558E" w:rsidRDefault="00DB1547" w:rsidP="00F728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М.П</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72896">
        <w:rPr>
          <w:rFonts w:ascii="Times New Roman" w:eastAsia="Times New Roman" w:hAnsi="Times New Roman" w:cs="Times New Roman"/>
          <w:sz w:val="24"/>
        </w:rPr>
        <w:t>МП</w:t>
      </w:r>
    </w:p>
    <w:p w:rsidR="002C558E" w:rsidRDefault="002C558E" w:rsidP="00905EFD">
      <w:pPr>
        <w:spacing w:after="0" w:line="240" w:lineRule="auto"/>
        <w:ind w:firstLine="709"/>
        <w:rPr>
          <w:rFonts w:ascii="Times New Roman" w:eastAsia="Times New Roman" w:hAnsi="Times New Roman" w:cs="Times New Roman"/>
          <w:sz w:val="24"/>
        </w:rPr>
      </w:pPr>
    </w:p>
    <w:p w:rsidR="002C558E" w:rsidRDefault="002C558E" w:rsidP="00905EFD">
      <w:pPr>
        <w:spacing w:after="0" w:line="252" w:lineRule="auto"/>
        <w:ind w:firstLine="709"/>
        <w:jc w:val="center"/>
        <w:rPr>
          <w:rFonts w:ascii="Times New Roman" w:eastAsia="Times New Roman" w:hAnsi="Times New Roman" w:cs="Times New Roman"/>
          <w:sz w:val="28"/>
        </w:rPr>
      </w:pPr>
    </w:p>
    <w:p w:rsidR="002C558E" w:rsidRDefault="00DB1547" w:rsidP="00905EFD">
      <w:pPr>
        <w:tabs>
          <w:tab w:val="left" w:leader="underscore" w:pos="7160"/>
          <w:tab w:val="left" w:leader="underscore" w:pos="7794"/>
          <w:tab w:val="left" w:leader="underscore" w:pos="8706"/>
        </w:tabs>
        <w:spacing w:after="0" w:line="252" w:lineRule="auto"/>
        <w:ind w:firstLine="709"/>
        <w:rPr>
          <w:rFonts w:ascii="Times New Roman" w:eastAsia="Times New Roman" w:hAnsi="Times New Roman" w:cs="Times New Roman"/>
          <w:i/>
          <w:sz w:val="28"/>
        </w:rPr>
      </w:pPr>
      <w:r>
        <w:rPr>
          <w:rFonts w:ascii="Times New Roman" w:eastAsia="Times New Roman" w:hAnsi="Times New Roman" w:cs="Times New Roman"/>
          <w:i/>
          <w:color w:val="000000"/>
          <w:sz w:val="28"/>
        </w:rPr>
        <w:t>Коллективный договор утвержден</w:t>
      </w:r>
      <w:r>
        <w:rPr>
          <w:rFonts w:ascii="Times New Roman" w:eastAsia="Times New Roman" w:hAnsi="Times New Roman" w:cs="Times New Roman"/>
          <w:i/>
          <w:color w:val="000000"/>
          <w:sz w:val="28"/>
          <w:vertAlign w:val="superscript"/>
        </w:rPr>
        <w:t xml:space="preserve"> </w:t>
      </w:r>
      <w:r>
        <w:rPr>
          <w:rFonts w:ascii="Times New Roman" w:eastAsia="Times New Roman" w:hAnsi="Times New Roman" w:cs="Times New Roman"/>
          <w:i/>
          <w:color w:val="000000"/>
          <w:sz w:val="28"/>
        </w:rPr>
        <w:t>на общем собрании работников образовательной организации (протокол от</w:t>
      </w:r>
      <w:r w:rsidRPr="00D86EF7">
        <w:rPr>
          <w:rFonts w:ascii="Times New Roman" w:eastAsia="Times New Roman" w:hAnsi="Times New Roman" w:cs="Times New Roman"/>
          <w:i/>
          <w:color w:val="000000"/>
          <w:sz w:val="28"/>
        </w:rPr>
        <w:tab/>
      </w:r>
      <w:r>
        <w:rPr>
          <w:rFonts w:ascii="Times New Roman" w:eastAsia="Times New Roman" w:hAnsi="Times New Roman" w:cs="Times New Roman"/>
          <w:i/>
          <w:color w:val="000000"/>
          <w:sz w:val="28"/>
        </w:rPr>
        <w:t>20</w:t>
      </w:r>
      <w:r w:rsidRPr="00D86EF7">
        <w:rPr>
          <w:rFonts w:ascii="Times New Roman" w:eastAsia="Times New Roman" w:hAnsi="Times New Roman" w:cs="Times New Roman"/>
          <w:i/>
          <w:color w:val="000000"/>
          <w:sz w:val="28"/>
        </w:rPr>
        <w:tab/>
      </w:r>
      <w:r>
        <w:rPr>
          <w:rFonts w:ascii="Times New Roman" w:eastAsia="Times New Roman" w:hAnsi="Times New Roman" w:cs="Times New Roman"/>
          <w:i/>
          <w:color w:val="000000"/>
          <w:sz w:val="28"/>
          <w:u w:val="single"/>
        </w:rPr>
        <w:t xml:space="preserve">г. </w:t>
      </w:r>
      <w:r>
        <w:rPr>
          <w:rFonts w:ascii="Segoe UI Symbol" w:eastAsia="Segoe UI Symbol" w:hAnsi="Segoe UI Symbol" w:cs="Segoe UI Symbol"/>
          <w:i/>
          <w:color w:val="000000"/>
          <w:sz w:val="28"/>
        </w:rPr>
        <w:t>№</w:t>
      </w:r>
      <w:r w:rsidRPr="00D86EF7">
        <w:rPr>
          <w:rFonts w:ascii="Times New Roman" w:eastAsia="Times New Roman" w:hAnsi="Times New Roman" w:cs="Times New Roman"/>
          <w:i/>
          <w:color w:val="000000"/>
          <w:sz w:val="28"/>
        </w:rPr>
        <w:tab/>
      </w:r>
      <w:r>
        <w:rPr>
          <w:rFonts w:ascii="Times New Roman" w:eastAsia="Times New Roman" w:hAnsi="Times New Roman" w:cs="Times New Roman"/>
          <w:i/>
          <w:color w:val="000000"/>
          <w:sz w:val="28"/>
        </w:rPr>
        <w:t>)</w:t>
      </w:r>
    </w:p>
    <w:p w:rsidR="002C558E" w:rsidRDefault="002C558E" w:rsidP="00905EFD">
      <w:pPr>
        <w:spacing w:after="0" w:line="240" w:lineRule="auto"/>
        <w:ind w:firstLine="709"/>
        <w:jc w:val="center"/>
        <w:rPr>
          <w:rFonts w:ascii="Times New Roman" w:eastAsia="Times New Roman" w:hAnsi="Times New Roman" w:cs="Times New Roman"/>
          <w:b/>
          <w:sz w:val="52"/>
        </w:rPr>
      </w:pPr>
    </w:p>
    <w:p w:rsidR="002C558E" w:rsidRDefault="00DB1547" w:rsidP="00905EFD">
      <w:pPr>
        <w:spacing w:after="0" w:line="240" w:lineRule="auto"/>
        <w:ind w:firstLine="709"/>
        <w:jc w:val="center"/>
        <w:rPr>
          <w:rFonts w:ascii="Times New Roman" w:eastAsia="Times New Roman" w:hAnsi="Times New Roman" w:cs="Times New Roman"/>
          <w:b/>
          <w:sz w:val="52"/>
        </w:rPr>
      </w:pPr>
      <w:r>
        <w:rPr>
          <w:rFonts w:ascii="Times New Roman" w:eastAsia="Times New Roman" w:hAnsi="Times New Roman" w:cs="Times New Roman"/>
          <w:b/>
          <w:sz w:val="52"/>
        </w:rPr>
        <w:t>КОЛЛЕКТИВНЫЙ ДОГОВОР</w:t>
      </w:r>
    </w:p>
    <w:p w:rsidR="002C558E" w:rsidRDefault="00DB1547" w:rsidP="00905EFD">
      <w:pPr>
        <w:spacing w:after="0" w:line="240" w:lineRule="auto"/>
        <w:ind w:firstLine="709"/>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(полное наименование образовательной организации </w:t>
      </w:r>
    </w:p>
    <w:p w:rsidR="002C558E" w:rsidRDefault="00DB1547" w:rsidP="00905EFD">
      <w:pPr>
        <w:spacing w:after="0" w:line="240" w:lineRule="auto"/>
        <w:ind w:firstLine="709"/>
        <w:jc w:val="center"/>
        <w:rPr>
          <w:rFonts w:ascii="Times New Roman" w:eastAsia="Times New Roman" w:hAnsi="Times New Roman" w:cs="Times New Roman"/>
          <w:i/>
          <w:sz w:val="28"/>
        </w:rPr>
      </w:pPr>
      <w:r>
        <w:rPr>
          <w:rFonts w:ascii="Times New Roman" w:eastAsia="Times New Roman" w:hAnsi="Times New Roman" w:cs="Times New Roman"/>
          <w:i/>
          <w:sz w:val="28"/>
        </w:rPr>
        <w:t>в соответствии с уставом)</w:t>
      </w:r>
    </w:p>
    <w:p w:rsidR="002C558E" w:rsidRDefault="00DB1547" w:rsidP="00905EFD">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на 20__ –20__ годы</w:t>
      </w:r>
    </w:p>
    <w:p w:rsidR="002C558E" w:rsidRDefault="002C558E" w:rsidP="00905EFD">
      <w:pPr>
        <w:spacing w:after="0" w:line="240" w:lineRule="auto"/>
        <w:ind w:firstLine="709"/>
        <w:rPr>
          <w:rFonts w:ascii="Times New Roman" w:eastAsia="Times New Roman" w:hAnsi="Times New Roman" w:cs="Times New Roman"/>
          <w:b/>
          <w:sz w:val="28"/>
        </w:rPr>
      </w:pPr>
    </w:p>
    <w:p w:rsidR="002C558E" w:rsidRDefault="00DB1547" w:rsidP="00905EFD">
      <w:pPr>
        <w:tabs>
          <w:tab w:val="left" w:leader="underscore" w:pos="7439"/>
          <w:tab w:val="left" w:leader="underscore" w:pos="8073"/>
        </w:tabs>
        <w:spacing w:after="0" w:line="28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color w:val="000000"/>
          <w:sz w:val="28"/>
        </w:rPr>
        <w:t>(коллективный договор действует с____ ___</w:t>
      </w:r>
      <w:r w:rsidRPr="00D86EF7">
        <w:rPr>
          <w:rFonts w:ascii="Times New Roman" w:eastAsia="Times New Roman" w:hAnsi="Times New Roman" w:cs="Times New Roman"/>
          <w:i/>
          <w:color w:val="000000"/>
          <w:sz w:val="28"/>
        </w:rPr>
        <w:tab/>
      </w:r>
      <w:r>
        <w:rPr>
          <w:rFonts w:ascii="Times New Roman" w:eastAsia="Times New Roman" w:hAnsi="Times New Roman" w:cs="Times New Roman"/>
          <w:i/>
          <w:color w:val="000000"/>
          <w:sz w:val="28"/>
        </w:rPr>
        <w:t>20</w:t>
      </w:r>
      <w:r w:rsidRPr="00D86EF7">
        <w:rPr>
          <w:rFonts w:ascii="Times New Roman" w:eastAsia="Times New Roman" w:hAnsi="Times New Roman" w:cs="Times New Roman"/>
          <w:i/>
          <w:color w:val="000000"/>
          <w:sz w:val="28"/>
        </w:rPr>
        <w:tab/>
      </w:r>
      <w:r>
        <w:rPr>
          <w:rFonts w:ascii="Times New Roman" w:eastAsia="Times New Roman" w:hAnsi="Times New Roman" w:cs="Times New Roman"/>
          <w:i/>
          <w:color w:val="000000"/>
          <w:sz w:val="28"/>
        </w:rPr>
        <w:t>года</w:t>
      </w:r>
    </w:p>
    <w:p w:rsidR="002C558E" w:rsidRDefault="00DB1547" w:rsidP="00905EFD">
      <w:pPr>
        <w:spacing w:after="0" w:line="240" w:lineRule="auto"/>
        <w:ind w:firstLine="709"/>
        <w:rPr>
          <w:rFonts w:ascii="Times New Roman" w:eastAsia="Times New Roman" w:hAnsi="Times New Roman" w:cs="Times New Roman"/>
          <w:b/>
          <w:i/>
          <w:sz w:val="28"/>
        </w:rPr>
      </w:pPr>
      <w:r>
        <w:rPr>
          <w:rFonts w:ascii="Times New Roman" w:eastAsia="Times New Roman" w:hAnsi="Times New Roman" w:cs="Times New Roman"/>
          <w:i/>
          <w:color w:val="000000"/>
          <w:sz w:val="28"/>
        </w:rPr>
        <w:t xml:space="preserve">                                по</w:t>
      </w:r>
      <w:r>
        <w:rPr>
          <w:rFonts w:ascii="Times New Roman" w:eastAsia="Times New Roman" w:hAnsi="Times New Roman" w:cs="Times New Roman"/>
          <w:color w:val="000000"/>
          <w:sz w:val="28"/>
          <w:u w:val="single"/>
        </w:rPr>
        <w:tab/>
      </w:r>
      <w:r w:rsidRPr="00D86EF7">
        <w:rPr>
          <w:rFonts w:ascii="Times New Roman" w:eastAsia="Times New Roman" w:hAnsi="Times New Roman" w:cs="Times New Roman"/>
          <w:color w:val="000000"/>
          <w:sz w:val="28"/>
        </w:rPr>
        <w:t>_________________</w:t>
      </w:r>
      <w:r>
        <w:rPr>
          <w:rFonts w:ascii="Times New Roman" w:eastAsia="Times New Roman" w:hAnsi="Times New Roman" w:cs="Times New Roman"/>
          <w:i/>
          <w:color w:val="000000"/>
          <w:sz w:val="28"/>
        </w:rPr>
        <w:t>20</w:t>
      </w:r>
      <w:r>
        <w:rPr>
          <w:rFonts w:ascii="Times New Roman" w:eastAsia="Times New Roman" w:hAnsi="Times New Roman" w:cs="Times New Roman"/>
          <w:color w:val="000000"/>
          <w:sz w:val="28"/>
          <w:u w:val="single"/>
        </w:rPr>
        <w:tab/>
      </w:r>
      <w:r>
        <w:rPr>
          <w:rFonts w:ascii="Times New Roman" w:eastAsia="Times New Roman" w:hAnsi="Times New Roman" w:cs="Times New Roman"/>
          <w:i/>
          <w:color w:val="000000"/>
          <w:sz w:val="28"/>
        </w:rPr>
        <w:t>года)</w:t>
      </w:r>
    </w:p>
    <w:p w:rsidR="002C558E" w:rsidRDefault="002C558E" w:rsidP="00905EFD">
      <w:pPr>
        <w:spacing w:after="0" w:line="240" w:lineRule="auto"/>
        <w:ind w:firstLine="709"/>
        <w:rPr>
          <w:rFonts w:ascii="Times New Roman" w:eastAsia="Times New Roman" w:hAnsi="Times New Roman" w:cs="Times New Roman"/>
          <w:b/>
          <w:i/>
          <w:sz w:val="28"/>
        </w:rPr>
      </w:pPr>
    </w:p>
    <w:p w:rsidR="002C558E" w:rsidRDefault="002C558E" w:rsidP="00905EFD">
      <w:pPr>
        <w:spacing w:after="0" w:line="240" w:lineRule="auto"/>
        <w:ind w:firstLine="709"/>
        <w:rPr>
          <w:rFonts w:ascii="Times New Roman" w:eastAsia="Times New Roman" w:hAnsi="Times New Roman" w:cs="Times New Roman"/>
          <w:b/>
          <w:i/>
          <w:sz w:val="28"/>
        </w:rPr>
      </w:pPr>
    </w:p>
    <w:p w:rsidR="002C558E" w:rsidRPr="00D86EF7" w:rsidRDefault="00DB1547" w:rsidP="00F72896">
      <w:pPr>
        <w:spacing w:after="0" w:line="240" w:lineRule="auto"/>
        <w:rPr>
          <w:rFonts w:ascii="Times New Roman" w:eastAsia="Times New Roman" w:hAnsi="Times New Roman" w:cs="Times New Roman"/>
          <w:i/>
          <w:color w:val="000000"/>
          <w:sz w:val="20"/>
          <w:u w:val="single"/>
        </w:rPr>
      </w:pPr>
      <w:r>
        <w:rPr>
          <w:rFonts w:ascii="Times New Roman" w:eastAsia="Times New Roman" w:hAnsi="Times New Roman" w:cs="Times New Roman"/>
          <w:sz w:val="28"/>
        </w:rPr>
        <w:t>____________________________________________________________________________________________________________________________________</w:t>
      </w:r>
      <w:r>
        <w:rPr>
          <w:rFonts w:ascii="Times New Roman" w:eastAsia="Times New Roman" w:hAnsi="Times New Roman" w:cs="Times New Roman"/>
          <w:i/>
          <w:color w:val="000000"/>
          <w:sz w:val="20"/>
          <w:u w:val="single"/>
        </w:rPr>
        <w:t xml:space="preserve"> место для штампа, подтверждающего </w:t>
      </w:r>
      <w:r w:rsidR="00D86EF7">
        <w:rPr>
          <w:rFonts w:ascii="Times New Roman" w:eastAsia="Times New Roman" w:hAnsi="Times New Roman" w:cs="Times New Roman"/>
          <w:i/>
          <w:color w:val="000000"/>
          <w:sz w:val="20"/>
          <w:u w:val="single"/>
        </w:rPr>
        <w:t>у</w:t>
      </w:r>
      <w:r w:rsidRPr="00D86EF7">
        <w:rPr>
          <w:rFonts w:ascii="Times New Roman" w:eastAsia="Times New Roman" w:hAnsi="Times New Roman" w:cs="Times New Roman"/>
          <w:i/>
          <w:color w:val="000000"/>
          <w:sz w:val="20"/>
          <w:u w:val="single"/>
        </w:rPr>
        <w:t>ведомительную регистрацию коллективного договора в муниципальном органе по труду</w:t>
      </w:r>
    </w:p>
    <w:p w:rsidR="00D86EF7" w:rsidRDefault="00D86EF7" w:rsidP="00905EFD">
      <w:pPr>
        <w:ind w:firstLine="709"/>
        <w:rPr>
          <w:rFonts w:ascii="Times New Roman" w:eastAsia="Times New Roman" w:hAnsi="Times New Roman" w:cs="Times New Roman"/>
          <w:i/>
          <w:color w:val="000000"/>
          <w:sz w:val="20"/>
          <w:u w:val="single"/>
        </w:rPr>
      </w:pPr>
      <w:r>
        <w:rPr>
          <w:rFonts w:ascii="Times New Roman" w:eastAsia="Times New Roman" w:hAnsi="Times New Roman" w:cs="Times New Roman"/>
          <w:i/>
          <w:color w:val="000000"/>
          <w:sz w:val="20"/>
          <w:u w:val="single"/>
        </w:rPr>
        <w:br w:type="page"/>
      </w:r>
    </w:p>
    <w:p w:rsidR="002C558E" w:rsidRPr="00D86EF7" w:rsidRDefault="002C558E" w:rsidP="00905EFD">
      <w:pPr>
        <w:tabs>
          <w:tab w:val="left" w:pos="1080"/>
        </w:tabs>
        <w:spacing w:after="0" w:line="240" w:lineRule="auto"/>
        <w:ind w:firstLine="709"/>
        <w:rPr>
          <w:rFonts w:ascii="Times New Roman" w:eastAsia="Times New Roman" w:hAnsi="Times New Roman" w:cs="Times New Roman"/>
          <w:i/>
          <w:color w:val="000000"/>
          <w:sz w:val="20"/>
          <w:u w:val="single"/>
        </w:rPr>
      </w:pPr>
    </w:p>
    <w:p w:rsidR="002C558E" w:rsidRDefault="002C558E" w:rsidP="00905EFD">
      <w:pPr>
        <w:tabs>
          <w:tab w:val="left" w:pos="1080"/>
        </w:tabs>
        <w:spacing w:after="0" w:line="240" w:lineRule="auto"/>
        <w:ind w:firstLine="709"/>
        <w:jc w:val="center"/>
        <w:rPr>
          <w:rFonts w:ascii="Times New Roman" w:eastAsia="Times New Roman" w:hAnsi="Times New Roman" w:cs="Times New Roman"/>
          <w:b/>
          <w:sz w:val="28"/>
        </w:rPr>
      </w:pPr>
    </w:p>
    <w:p w:rsidR="002C558E" w:rsidRDefault="00DB1547" w:rsidP="00905EFD">
      <w:pPr>
        <w:tabs>
          <w:tab w:val="left" w:pos="1080"/>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 ОБЩИЕ ПОЛОЖЕНИЯ</w:t>
      </w:r>
    </w:p>
    <w:p w:rsidR="002C558E" w:rsidRPr="00DB1547" w:rsidRDefault="00DB1547" w:rsidP="00905EFD">
      <w:pPr>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_________________________________________________________________.</w:t>
      </w:r>
    </w:p>
    <w:p w:rsidR="002C558E" w:rsidRPr="00DB1547" w:rsidRDefault="00DB1547" w:rsidP="00905EFD">
      <w:pPr>
        <w:spacing w:after="0" w:line="240" w:lineRule="auto"/>
        <w:ind w:firstLine="709"/>
        <w:jc w:val="center"/>
        <w:rPr>
          <w:rFonts w:ascii="Times New Roman" w:eastAsia="Times New Roman" w:hAnsi="Times New Roman" w:cs="Times New Roman"/>
          <w:i/>
          <w:sz w:val="28"/>
          <w:szCs w:val="28"/>
        </w:rPr>
      </w:pPr>
      <w:r w:rsidRPr="00DB1547">
        <w:rPr>
          <w:rFonts w:ascii="Times New Roman" w:eastAsia="Times New Roman" w:hAnsi="Times New Roman" w:cs="Times New Roman"/>
          <w:i/>
          <w:sz w:val="28"/>
          <w:szCs w:val="28"/>
        </w:rPr>
        <w:t>(</w:t>
      </w:r>
      <w:r w:rsidRPr="00DB1547">
        <w:rPr>
          <w:rFonts w:ascii="Times New Roman" w:eastAsia="Times New Roman" w:hAnsi="Times New Roman" w:cs="Times New Roman"/>
          <w:i/>
          <w:color w:val="000000"/>
          <w:sz w:val="28"/>
          <w:szCs w:val="28"/>
        </w:rPr>
        <w:t>полное</w:t>
      </w:r>
      <w:r w:rsidRPr="00DB1547">
        <w:rPr>
          <w:rFonts w:ascii="Times New Roman" w:eastAsia="Times New Roman" w:hAnsi="Times New Roman" w:cs="Times New Roman"/>
          <w:i/>
          <w:sz w:val="28"/>
          <w:szCs w:val="28"/>
        </w:rPr>
        <w:t xml:space="preserve"> наименование образовательной организации)</w:t>
      </w:r>
    </w:p>
    <w:p w:rsidR="002C558E" w:rsidRPr="00DB1547" w:rsidRDefault="00DB1547" w:rsidP="00905EFD">
      <w:pPr>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отраслевыми соглашениями, заключенными профсоюзами и органами власти на региональном и муниципальном уровнях.</w:t>
      </w:r>
    </w:p>
    <w:p w:rsidR="002C558E" w:rsidRPr="00DB1547" w:rsidRDefault="00DB1547" w:rsidP="00905EFD">
      <w:pPr>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 xml:space="preserve">1.3. Сторонами коллективного договора являются: </w:t>
      </w:r>
    </w:p>
    <w:p w:rsidR="002C558E" w:rsidRPr="00DB1547" w:rsidRDefault="00DB1547" w:rsidP="00905EFD">
      <w:pPr>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 xml:space="preserve">- </w:t>
      </w:r>
      <w:r w:rsidRPr="00DB1547">
        <w:rPr>
          <w:rFonts w:ascii="Times New Roman" w:eastAsia="Times New Roman" w:hAnsi="Times New Roman" w:cs="Times New Roman"/>
          <w:b/>
          <w:sz w:val="28"/>
          <w:szCs w:val="28"/>
        </w:rPr>
        <w:t>работодатель</w:t>
      </w:r>
      <w:r w:rsidRPr="00DB1547">
        <w:rPr>
          <w:rFonts w:ascii="Times New Roman" w:eastAsia="Times New Roman" w:hAnsi="Times New Roman" w:cs="Times New Roman"/>
          <w:sz w:val="28"/>
          <w:szCs w:val="28"/>
        </w:rPr>
        <w:t xml:space="preserve"> в лице его представителя – директора</w:t>
      </w:r>
      <w:r w:rsidR="00283459">
        <w:rPr>
          <w:rFonts w:ascii="Times New Roman" w:eastAsia="Times New Roman" w:hAnsi="Times New Roman" w:cs="Times New Roman"/>
          <w:sz w:val="28"/>
          <w:szCs w:val="28"/>
        </w:rPr>
        <w:t xml:space="preserve"> (заведующего)</w:t>
      </w:r>
      <w:r w:rsidRPr="00DB1547">
        <w:rPr>
          <w:rFonts w:ascii="Times New Roman" w:eastAsia="Times New Roman" w:hAnsi="Times New Roman" w:cs="Times New Roman"/>
          <w:sz w:val="28"/>
          <w:szCs w:val="28"/>
        </w:rPr>
        <w:t xml:space="preserve"> образовательной организации</w:t>
      </w:r>
      <w:r w:rsidR="00283459">
        <w:rPr>
          <w:rFonts w:ascii="Times New Roman" w:eastAsia="Times New Roman" w:hAnsi="Times New Roman" w:cs="Times New Roman"/>
          <w:sz w:val="28"/>
          <w:szCs w:val="28"/>
        </w:rPr>
        <w:t xml:space="preserve"> (далее – работодатель) </w:t>
      </w:r>
      <w:r w:rsidRPr="00DB1547">
        <w:rPr>
          <w:rFonts w:ascii="Times New Roman" w:eastAsia="Times New Roman" w:hAnsi="Times New Roman" w:cs="Times New Roman"/>
          <w:sz w:val="28"/>
          <w:szCs w:val="28"/>
        </w:rPr>
        <w:t>________________</w:t>
      </w:r>
      <w:r w:rsidR="00D86EF7">
        <w:rPr>
          <w:rFonts w:ascii="Times New Roman" w:eastAsia="Times New Roman" w:hAnsi="Times New Roman" w:cs="Times New Roman"/>
          <w:sz w:val="28"/>
          <w:szCs w:val="28"/>
        </w:rPr>
        <w:t>____</w:t>
      </w:r>
      <w:r w:rsidRPr="00DB1547">
        <w:rPr>
          <w:rFonts w:ascii="Times New Roman" w:eastAsia="Times New Roman" w:hAnsi="Times New Roman" w:cs="Times New Roman"/>
          <w:sz w:val="28"/>
          <w:szCs w:val="28"/>
        </w:rPr>
        <w:t xml:space="preserve"> ;</w:t>
      </w:r>
    </w:p>
    <w:p w:rsidR="002C558E" w:rsidRPr="007B2DD9" w:rsidRDefault="00DB1547" w:rsidP="00905EFD">
      <w:pPr>
        <w:tabs>
          <w:tab w:val="left" w:pos="4513"/>
        </w:tabs>
        <w:spacing w:after="0" w:line="240" w:lineRule="auto"/>
        <w:ind w:firstLine="709"/>
        <w:jc w:val="both"/>
        <w:rPr>
          <w:rFonts w:ascii="Times New Roman" w:eastAsia="Times New Roman" w:hAnsi="Times New Roman" w:cs="Times New Roman"/>
          <w:i/>
          <w:sz w:val="24"/>
          <w:szCs w:val="24"/>
        </w:rPr>
      </w:pPr>
      <w:r w:rsidRPr="00DB1547">
        <w:rPr>
          <w:rFonts w:ascii="Times New Roman" w:eastAsia="Times New Roman" w:hAnsi="Times New Roman" w:cs="Times New Roman"/>
          <w:i/>
          <w:color w:val="000000"/>
          <w:sz w:val="28"/>
          <w:szCs w:val="28"/>
        </w:rPr>
        <w:t xml:space="preserve">                                                      </w:t>
      </w:r>
      <w:r w:rsidR="00283459">
        <w:rPr>
          <w:rFonts w:ascii="Times New Roman" w:eastAsia="Times New Roman" w:hAnsi="Times New Roman" w:cs="Times New Roman"/>
          <w:i/>
          <w:color w:val="000000"/>
          <w:sz w:val="28"/>
          <w:szCs w:val="28"/>
        </w:rPr>
        <w:t xml:space="preserve">                           </w:t>
      </w:r>
      <w:r w:rsidRPr="007B2DD9">
        <w:rPr>
          <w:rFonts w:ascii="Times New Roman" w:eastAsia="Times New Roman" w:hAnsi="Times New Roman" w:cs="Times New Roman"/>
          <w:i/>
          <w:color w:val="000000"/>
          <w:sz w:val="24"/>
          <w:szCs w:val="24"/>
        </w:rPr>
        <w:t>(Ф.И.О.)</w:t>
      </w:r>
    </w:p>
    <w:p w:rsidR="002C558E" w:rsidRPr="00DB1547" w:rsidRDefault="00DB1547" w:rsidP="00905EFD">
      <w:pPr>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 xml:space="preserve">- </w:t>
      </w:r>
      <w:r w:rsidRPr="00DB1547">
        <w:rPr>
          <w:rFonts w:ascii="Times New Roman" w:eastAsia="Times New Roman" w:hAnsi="Times New Roman" w:cs="Times New Roman"/>
          <w:b/>
          <w:sz w:val="28"/>
          <w:szCs w:val="28"/>
        </w:rPr>
        <w:t>работники</w:t>
      </w:r>
      <w:r w:rsidRPr="00DB1547">
        <w:rPr>
          <w:rFonts w:ascii="Times New Roman" w:eastAsia="Times New Roman" w:hAnsi="Times New Roman" w:cs="Times New Roman"/>
          <w:sz w:val="28"/>
          <w:szCs w:val="28"/>
        </w:rPr>
        <w:t xml:space="preserve"> </w:t>
      </w:r>
      <w:r w:rsidR="00283459" w:rsidRPr="00283459">
        <w:rPr>
          <w:rFonts w:ascii="Times New Roman" w:eastAsia="Times New Roman" w:hAnsi="Times New Roman" w:cs="Times New Roman"/>
          <w:sz w:val="28"/>
          <w:szCs w:val="28"/>
        </w:rPr>
        <w:t>образовательной организации в лице их представителя – первичной профсоюзной организации от имени которой выступает председатель первичной профсоюзной организации (далее – выборный орган первичной профсоюзной организации)</w:t>
      </w:r>
      <w:r w:rsidRPr="00DB1547">
        <w:rPr>
          <w:rFonts w:ascii="Times New Roman" w:eastAsia="Times New Roman" w:hAnsi="Times New Roman" w:cs="Times New Roman"/>
          <w:sz w:val="28"/>
          <w:szCs w:val="28"/>
        </w:rPr>
        <w:t xml:space="preserve"> ________</w:t>
      </w:r>
      <w:r>
        <w:rPr>
          <w:rFonts w:ascii="Times New Roman" w:eastAsia="Times New Roman" w:hAnsi="Times New Roman" w:cs="Times New Roman"/>
          <w:sz w:val="28"/>
          <w:szCs w:val="28"/>
        </w:rPr>
        <w:t>________________________</w:t>
      </w:r>
      <w:r w:rsidRPr="00DB1547">
        <w:rPr>
          <w:rFonts w:ascii="Times New Roman" w:eastAsia="Times New Roman" w:hAnsi="Times New Roman" w:cs="Times New Roman"/>
          <w:sz w:val="28"/>
          <w:szCs w:val="28"/>
        </w:rPr>
        <w:t>.</w:t>
      </w:r>
    </w:p>
    <w:p w:rsidR="002C558E" w:rsidRPr="007B2DD9" w:rsidRDefault="00DB1547" w:rsidP="00905EFD">
      <w:pPr>
        <w:spacing w:after="0" w:line="240" w:lineRule="auto"/>
        <w:ind w:firstLine="709"/>
        <w:jc w:val="both"/>
        <w:rPr>
          <w:rFonts w:ascii="Times New Roman" w:eastAsia="Times New Roman" w:hAnsi="Times New Roman" w:cs="Times New Roman"/>
          <w:i/>
          <w:sz w:val="24"/>
          <w:szCs w:val="24"/>
        </w:rPr>
      </w:pPr>
      <w:r w:rsidRPr="00DB1547">
        <w:rPr>
          <w:rFonts w:ascii="Times New Roman" w:eastAsia="Times New Roman" w:hAnsi="Times New Roman" w:cs="Times New Roman"/>
          <w:color w:val="000000"/>
          <w:sz w:val="28"/>
          <w:szCs w:val="28"/>
        </w:rPr>
        <w:t xml:space="preserve">                                                         </w:t>
      </w:r>
      <w:r w:rsidRPr="007B2DD9">
        <w:rPr>
          <w:rFonts w:ascii="Times New Roman" w:eastAsia="Times New Roman" w:hAnsi="Times New Roman" w:cs="Times New Roman"/>
          <w:i/>
          <w:color w:val="000000"/>
          <w:sz w:val="24"/>
          <w:szCs w:val="24"/>
        </w:rPr>
        <w:t>(Ф.И.О.)</w:t>
      </w:r>
    </w:p>
    <w:p w:rsidR="00283459" w:rsidRPr="00283459" w:rsidRDefault="00DB1547" w:rsidP="00283459">
      <w:pPr>
        <w:pStyle w:val="3"/>
        <w:ind w:firstLine="567"/>
      </w:pPr>
      <w:r w:rsidRPr="00283459">
        <w:t xml:space="preserve">1.4. </w:t>
      </w:r>
      <w:r w:rsidR="00283459" w:rsidRPr="00283459">
        <w:t xml:space="preserve">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r w:rsidR="00283459" w:rsidRPr="006210D2">
        <w:rPr>
          <w:i/>
          <w:highlight w:val="yellow"/>
        </w:rPr>
        <w:t>(Если коллективный договор заключен в структурном подразделении или филиале организации указываются работники соответствующего структурного подразделения (филиала).</w:t>
      </w:r>
    </w:p>
    <w:p w:rsidR="00283459" w:rsidRPr="00283459" w:rsidRDefault="00283459" w:rsidP="00283459">
      <w:pPr>
        <w:pStyle w:val="3"/>
        <w:ind w:firstLine="567"/>
      </w:pPr>
      <w:r w:rsidRPr="00283459">
        <w:t>1.5. Работодатель обязан ознакомить под роспись с текстом коллективного договора всех работников образовательной организации в течение 5 рабочих дней после его подписания</w:t>
      </w:r>
      <w:r w:rsidRPr="00283459">
        <w:rPr>
          <w:rFonts w:eastAsia="SimSun"/>
          <w:kern w:val="1"/>
          <w:shd w:val="clear" w:color="auto" w:fill="FFFFFF"/>
        </w:rPr>
        <w:t>, 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Pr="00283459">
        <w:t>.</w:t>
      </w:r>
    </w:p>
    <w:p w:rsidR="00283459" w:rsidRPr="00283459" w:rsidRDefault="00283459" w:rsidP="00283459">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283459">
        <w:rPr>
          <w:rFonts w:ascii="Times New Roman" w:hAnsi="Times New Roman" w:cs="Times New Roman"/>
          <w:sz w:val="28"/>
          <w:szCs w:val="28"/>
        </w:rPr>
        <w:t>1.6. В соответствии со статьёй 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образовательной организации.</w:t>
      </w:r>
    </w:p>
    <w:p w:rsidR="00283459" w:rsidRPr="00283459" w:rsidRDefault="00283459" w:rsidP="00283459">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283459">
        <w:rPr>
          <w:rFonts w:ascii="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283459" w:rsidRPr="00283459" w:rsidRDefault="00283459" w:rsidP="00283459">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283459">
        <w:rPr>
          <w:rFonts w:ascii="Times New Roman" w:hAnsi="Times New Roman" w:cs="Times New Roman"/>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w:t>
      </w:r>
      <w:r w:rsidRPr="00283459">
        <w:rPr>
          <w:rFonts w:ascii="Times New Roman" w:hAnsi="Times New Roman" w:cs="Times New Roman"/>
          <w:sz w:val="28"/>
          <w:szCs w:val="28"/>
        </w:rPr>
        <w:lastRenderedPageBreak/>
        <w:t>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83459" w:rsidRPr="00283459" w:rsidRDefault="00283459" w:rsidP="00283459">
      <w:pPr>
        <w:pStyle w:val="3"/>
        <w:ind w:firstLine="567"/>
      </w:pPr>
      <w:r w:rsidRPr="00283459">
        <w:t>При ликвидации организации коллективный договор действует в течение всего срока проведения ликвидации.</w:t>
      </w:r>
    </w:p>
    <w:p w:rsidR="00283459" w:rsidRPr="00283459" w:rsidRDefault="00283459" w:rsidP="00283459">
      <w:pPr>
        <w:pStyle w:val="3"/>
        <w:ind w:firstLine="567"/>
      </w:pPr>
      <w:r w:rsidRPr="00283459">
        <w:t>1.7. Обязательства сторон по данному коллективному договору не могут ухудшать положение работников по сравнению с действующим законодательством и отраслевым соглашением.</w:t>
      </w:r>
    </w:p>
    <w:p w:rsidR="00283459" w:rsidRPr="00283459" w:rsidRDefault="00283459" w:rsidP="00283459">
      <w:pPr>
        <w:pStyle w:val="3"/>
        <w:ind w:firstLine="567"/>
      </w:pPr>
      <w:r w:rsidRPr="00283459">
        <w:t xml:space="preserve">1.8. </w:t>
      </w:r>
      <w:r w:rsidRPr="00283459">
        <w:rPr>
          <w:bCs/>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утверждённого сторонами положения. </w:t>
      </w:r>
      <w:r w:rsidRPr="006210D2">
        <w:rPr>
          <w:bCs/>
          <w:i/>
          <w:highlight w:val="yellow"/>
        </w:rPr>
        <w:t>(Положение о комиссии по подготовке, заключению, контроля исполнения коллективного договора может быть приложением к коллективному договору)</w:t>
      </w:r>
      <w:r w:rsidRPr="006210D2">
        <w:rPr>
          <w:highlight w:val="yellow"/>
        </w:rPr>
        <w:t>.</w:t>
      </w:r>
      <w:r w:rsidRPr="00283459">
        <w:t xml:space="preserve"> Для осуществления постоянного контроля за ходом выполнения коллективного договора заседания комиссии проводятся по мере необходимости, но не реже одного раза в полугодие </w:t>
      </w:r>
      <w:r w:rsidRPr="006210D2">
        <w:rPr>
          <w:i/>
          <w:highlight w:val="yellow"/>
        </w:rPr>
        <w:t>(может быть установлен иной срок, например - год)</w:t>
      </w:r>
      <w:r w:rsidRPr="006210D2">
        <w:rPr>
          <w:highlight w:val="yellow"/>
        </w:rPr>
        <w:t>.</w:t>
      </w:r>
      <w:r w:rsidRPr="00283459">
        <w:t xml:space="preserve"> Все спорные вопросы по толкованию и реализации положений коллективного договора решаются сторонами в форме 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p>
    <w:p w:rsidR="00283459" w:rsidRPr="00283459" w:rsidRDefault="00283459" w:rsidP="00283459">
      <w:pPr>
        <w:autoSpaceDE w:val="0"/>
        <w:autoSpaceDN w:val="0"/>
        <w:adjustRightInd w:val="0"/>
        <w:spacing w:after="0" w:line="240" w:lineRule="auto"/>
        <w:ind w:firstLine="540"/>
        <w:jc w:val="both"/>
        <w:rPr>
          <w:rFonts w:ascii="Times New Roman" w:hAnsi="Times New Roman" w:cs="Times New Roman"/>
          <w:sz w:val="28"/>
          <w:szCs w:val="28"/>
        </w:rPr>
      </w:pPr>
      <w:r w:rsidRPr="00283459">
        <w:rPr>
          <w:rFonts w:ascii="Times New Roman" w:hAnsi="Times New Roman" w:cs="Times New Roman"/>
          <w:sz w:val="28"/>
          <w:szCs w:val="28"/>
        </w:rPr>
        <w:t xml:space="preserve">1.9.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w:t>
      </w:r>
      <w:r w:rsidRPr="00283459">
        <w:rPr>
          <w:rFonts w:ascii="Times New Roman" w:hAnsi="Times New Roman" w:cs="Times New Roman"/>
          <w:i/>
          <w:sz w:val="28"/>
          <w:szCs w:val="28"/>
        </w:rPr>
        <w:t>(статья 44 ТК РФ)</w:t>
      </w:r>
      <w:r w:rsidRPr="00283459">
        <w:rPr>
          <w:rFonts w:ascii="Times New Roman" w:hAnsi="Times New Roman" w:cs="Times New Roman"/>
          <w:sz w:val="28"/>
          <w:szCs w:val="28"/>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83459" w:rsidRPr="00283459" w:rsidRDefault="00283459" w:rsidP="00283459">
      <w:pPr>
        <w:shd w:val="clear" w:color="000000" w:fill="FFFFFF"/>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В 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283459" w:rsidRPr="00283459" w:rsidRDefault="00283459" w:rsidP="00283459">
      <w:pPr>
        <w:autoSpaceDE w:val="0"/>
        <w:autoSpaceDN w:val="0"/>
        <w:adjustRightInd w:val="0"/>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1.10.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1.11. Для достижения поставленных целей:</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 xml:space="preserve">-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w:t>
      </w:r>
      <w:r w:rsidRPr="006210D2">
        <w:rPr>
          <w:rFonts w:ascii="Times New Roman" w:hAnsi="Times New Roman" w:cs="Times New Roman"/>
          <w:i/>
          <w:sz w:val="28"/>
          <w:szCs w:val="28"/>
          <w:highlight w:val="yellow"/>
        </w:rPr>
        <w:t>(может быть указан иной разумный срок)</w:t>
      </w:r>
      <w:r w:rsidRPr="00283459">
        <w:rPr>
          <w:rFonts w:ascii="Times New Roman" w:hAnsi="Times New Roman" w:cs="Times New Roman"/>
          <w:sz w:val="28"/>
          <w:szCs w:val="28"/>
        </w:rPr>
        <w:t xml:space="preserve"> сообщить выборному органу первичной профсоюзной организации свой мотивированный ответ по каждому вопросу;</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lastRenderedPageBreak/>
        <w:t xml:space="preserve">- 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дней </w:t>
      </w:r>
      <w:r w:rsidRPr="006210D2">
        <w:rPr>
          <w:rFonts w:ascii="Times New Roman" w:hAnsi="Times New Roman" w:cs="Times New Roman"/>
          <w:i/>
          <w:sz w:val="28"/>
          <w:szCs w:val="28"/>
          <w:highlight w:val="yellow"/>
        </w:rPr>
        <w:t>(может быть указан иной разумный срок)</w:t>
      </w:r>
      <w:r w:rsidRPr="00283459">
        <w:rPr>
          <w:rFonts w:ascii="Times New Roman" w:hAnsi="Times New Roman" w:cs="Times New Roman"/>
          <w:sz w:val="28"/>
          <w:szCs w:val="28"/>
        </w:rPr>
        <w:t xml:space="preserve"> со дня получения работодателем решения от соответствующего государственного органа;</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 xml:space="preserve">1.12. Выборный орган первичной профсоюзной организации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Pr="00283459">
          <w:rPr>
            <w:rFonts w:ascii="Times New Roman" w:hAnsi="Times New Roman" w:cs="Times New Roman"/>
            <w:sz w:val="28"/>
            <w:szCs w:val="28"/>
          </w:rPr>
          <w:t>порядке</w:t>
        </w:r>
      </w:hyperlink>
      <w:r w:rsidRPr="00283459">
        <w:rPr>
          <w:rFonts w:ascii="Times New Roman" w:hAnsi="Times New Roman" w:cs="Times New Roman"/>
          <w:sz w:val="28"/>
          <w:szCs w:val="28"/>
        </w:rPr>
        <w:t xml:space="preserve">. </w:t>
      </w:r>
    </w:p>
    <w:p w:rsidR="00283459" w:rsidRPr="00283459" w:rsidRDefault="00283459" w:rsidP="00283459">
      <w:pPr>
        <w:pStyle w:val="3"/>
        <w:tabs>
          <w:tab w:val="left" w:pos="1134"/>
        </w:tabs>
        <w:ind w:firstLine="709"/>
      </w:pPr>
      <w:r w:rsidRPr="00283459">
        <w:t>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выборным органом первичной профсоюзной организации (статья 30 ТК РФ).</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 xml:space="preserve">1.13. В совместной деятельности Работодатель и выборный орган первичной профсоюзной организации выступают равноправными и деловыми партнерами. </w:t>
      </w:r>
    </w:p>
    <w:p w:rsidR="00283459" w:rsidRPr="006210D2"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 xml:space="preserve">Работники в соответствии с ТК РФ участвуют в управлении организацией. Представитель работников - выборный орган 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голоса </w:t>
      </w:r>
      <w:r w:rsidRPr="006210D2">
        <w:rPr>
          <w:rFonts w:ascii="Times New Roman" w:hAnsi="Times New Roman" w:cs="Times New Roman"/>
          <w:sz w:val="28"/>
          <w:szCs w:val="28"/>
        </w:rPr>
        <w:t xml:space="preserve">(ст.53.1. ТК РФ). </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1.14. Все локальные нормативные акты образовательной организации,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Локальные нормативные акты, являющиеся приложением к коллективному договору, принимаются по согласованию с выборным органом первичной профсоюзной организации. Изменения и дополнения, вносятся в них в порядке, установленном ТК РФ для заключения коллективного договора.</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При нарушении порядка принятия локальных нормативных актов,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 8, 12 ТК РФ).</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 xml:space="preserve">1.15. 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действующим трудовым законодательством, </w:t>
      </w:r>
      <w:r w:rsidR="006210D2">
        <w:rPr>
          <w:rFonts w:ascii="Times New Roman" w:hAnsi="Times New Roman" w:cs="Times New Roman"/>
          <w:sz w:val="28"/>
          <w:szCs w:val="28"/>
        </w:rPr>
        <w:t xml:space="preserve">территориальным </w:t>
      </w:r>
      <w:r w:rsidRPr="00283459">
        <w:rPr>
          <w:rFonts w:ascii="Times New Roman" w:hAnsi="Times New Roman" w:cs="Times New Roman"/>
          <w:sz w:val="28"/>
          <w:szCs w:val="28"/>
        </w:rPr>
        <w:t>отраслевым соглашением</w:t>
      </w:r>
      <w:r w:rsidR="006210D2">
        <w:rPr>
          <w:rFonts w:ascii="Times New Roman" w:hAnsi="Times New Roman" w:cs="Times New Roman"/>
          <w:sz w:val="28"/>
          <w:szCs w:val="28"/>
        </w:rPr>
        <w:t xml:space="preserve">, </w:t>
      </w:r>
      <w:r w:rsidRPr="00283459">
        <w:rPr>
          <w:rFonts w:ascii="Times New Roman" w:hAnsi="Times New Roman" w:cs="Times New Roman"/>
          <w:sz w:val="28"/>
          <w:szCs w:val="28"/>
        </w:rPr>
        <w:t xml:space="preserve">_____________________ </w:t>
      </w:r>
      <w:r w:rsidRPr="006210D2">
        <w:rPr>
          <w:rFonts w:ascii="Times New Roman" w:hAnsi="Times New Roman" w:cs="Times New Roman"/>
          <w:i/>
          <w:sz w:val="28"/>
          <w:szCs w:val="28"/>
          <w:highlight w:val="yellow"/>
        </w:rPr>
        <w:t>(указать названия отраслевого соглашения, заключенного в муниципальном образовании)</w:t>
      </w:r>
      <w:r w:rsidRPr="00283459">
        <w:rPr>
          <w:rFonts w:ascii="Times New Roman" w:hAnsi="Times New Roman" w:cs="Times New Roman"/>
          <w:i/>
          <w:sz w:val="28"/>
          <w:szCs w:val="28"/>
        </w:rPr>
        <w:t xml:space="preserve"> </w:t>
      </w:r>
      <w:r w:rsidRPr="00283459">
        <w:rPr>
          <w:rFonts w:ascii="Times New Roman" w:hAnsi="Times New Roman" w:cs="Times New Roman"/>
          <w:sz w:val="28"/>
          <w:szCs w:val="28"/>
        </w:rPr>
        <w:t>и настоящим коллективным договором.</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 xml:space="preserve">1.16. Стороны определяют, что источниками финансового обеспечения предусмотренных настоящим коллективным договором дополнительных </w:t>
      </w:r>
      <w:r w:rsidRPr="00283459">
        <w:rPr>
          <w:rFonts w:ascii="Times New Roman" w:hAnsi="Times New Roman" w:cs="Times New Roman"/>
          <w:sz w:val="28"/>
          <w:szCs w:val="28"/>
        </w:rPr>
        <w:lastRenderedPageBreak/>
        <w:t>социально-трудовых прав и гарантий работников являются средства фонда оплат</w:t>
      </w:r>
      <w:r w:rsidR="006210D2">
        <w:rPr>
          <w:rFonts w:ascii="Times New Roman" w:hAnsi="Times New Roman" w:cs="Times New Roman"/>
          <w:sz w:val="28"/>
          <w:szCs w:val="28"/>
        </w:rPr>
        <w:t>ы труда и внебюджетные средства</w:t>
      </w:r>
      <w:r w:rsidRPr="00283459">
        <w:rPr>
          <w:rFonts w:ascii="Times New Roman" w:hAnsi="Times New Roman" w:cs="Times New Roman"/>
          <w:sz w:val="28"/>
          <w:szCs w:val="28"/>
        </w:rPr>
        <w:t xml:space="preserve">. </w:t>
      </w:r>
    </w:p>
    <w:p w:rsidR="00283459" w:rsidRPr="00283459" w:rsidRDefault="00283459" w:rsidP="00283459">
      <w:pPr>
        <w:spacing w:after="0" w:line="240" w:lineRule="auto"/>
        <w:ind w:firstLine="567"/>
        <w:jc w:val="both"/>
        <w:rPr>
          <w:rFonts w:ascii="Times New Roman" w:hAnsi="Times New Roman" w:cs="Times New Roman"/>
          <w:sz w:val="28"/>
          <w:szCs w:val="28"/>
        </w:rPr>
      </w:pPr>
      <w:r w:rsidRPr="00283459">
        <w:rPr>
          <w:rFonts w:ascii="Times New Roman" w:hAnsi="Times New Roman" w:cs="Times New Roman"/>
          <w:sz w:val="28"/>
          <w:szCs w:val="28"/>
        </w:rPr>
        <w:t>Конкретный объем средств (в процентах или твердой сумме) устанавливается в соответствующих разделах коллективного договора.</w:t>
      </w:r>
    </w:p>
    <w:p w:rsidR="00283459" w:rsidRPr="00283459" w:rsidRDefault="00283459" w:rsidP="00283459">
      <w:pPr>
        <w:autoSpaceDE w:val="0"/>
        <w:autoSpaceDN w:val="0"/>
        <w:adjustRightInd w:val="0"/>
        <w:spacing w:after="0" w:line="240" w:lineRule="auto"/>
        <w:ind w:firstLine="540"/>
        <w:jc w:val="both"/>
        <w:rPr>
          <w:rFonts w:ascii="Times New Roman" w:hAnsi="Times New Roman" w:cs="Times New Roman"/>
          <w:sz w:val="28"/>
          <w:szCs w:val="28"/>
        </w:rPr>
      </w:pPr>
      <w:r w:rsidRPr="00283459">
        <w:rPr>
          <w:rFonts w:ascii="Times New Roman" w:hAnsi="Times New Roman" w:cs="Times New Roman"/>
          <w:sz w:val="28"/>
          <w:szCs w:val="28"/>
        </w:rPr>
        <w:t>1.17. Работодатель обязуется обеспечивать гласность содержания и выполнения условий коллективного договора.</w:t>
      </w:r>
    </w:p>
    <w:p w:rsidR="00283459" w:rsidRPr="00283459" w:rsidRDefault="00283459" w:rsidP="00283459">
      <w:pPr>
        <w:pStyle w:val="3"/>
        <w:ind w:firstLine="567"/>
      </w:pPr>
      <w:r w:rsidRPr="00283459">
        <w:t>1.18.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83459" w:rsidRPr="00283459" w:rsidRDefault="00283459" w:rsidP="00283459">
      <w:pPr>
        <w:pStyle w:val="3"/>
        <w:ind w:firstLine="567"/>
      </w:pPr>
      <w:r w:rsidRPr="00283459">
        <w:t xml:space="preserve">1.19. Настоящий коллективный договор вступает в силу с момента его подписания сторонами </w:t>
      </w:r>
      <w:r w:rsidRPr="00283459">
        <w:rPr>
          <w:i/>
        </w:rPr>
        <w:t>(либо с даты, указанной в коллективном договоре по соглашению сторон)</w:t>
      </w:r>
      <w:r w:rsidRPr="00283459">
        <w:t xml:space="preserve"> и действует по _______________ включительно.</w:t>
      </w:r>
    </w:p>
    <w:p w:rsidR="00283459" w:rsidRPr="00283459" w:rsidRDefault="00283459" w:rsidP="00283459">
      <w:pPr>
        <w:pStyle w:val="3"/>
        <w:ind w:firstLine="567"/>
      </w:pPr>
      <w:r w:rsidRPr="00283459">
        <w:t>1.20. Стороны имеют право продлить действие коллективного договора на срок до трех лет, о чём оформляется соответствующее соглашение.</w:t>
      </w:r>
    </w:p>
    <w:p w:rsidR="002C558E" w:rsidRPr="00DB1547" w:rsidRDefault="002C558E" w:rsidP="00283459">
      <w:pPr>
        <w:spacing w:after="0" w:line="240" w:lineRule="auto"/>
        <w:ind w:firstLine="709"/>
        <w:jc w:val="both"/>
        <w:rPr>
          <w:rFonts w:ascii="Times New Roman" w:eastAsia="Times New Roman" w:hAnsi="Times New Roman" w:cs="Times New Roman"/>
          <w:b/>
          <w:sz w:val="28"/>
          <w:szCs w:val="28"/>
        </w:rPr>
      </w:pPr>
    </w:p>
    <w:p w:rsidR="002C558E" w:rsidRPr="00DB1547" w:rsidRDefault="00DB1547" w:rsidP="00905EFD">
      <w:pPr>
        <w:spacing w:after="0" w:line="240" w:lineRule="auto"/>
        <w:ind w:firstLine="709"/>
        <w:jc w:val="center"/>
        <w:rPr>
          <w:rFonts w:ascii="Times New Roman" w:eastAsia="Times New Roman" w:hAnsi="Times New Roman" w:cs="Times New Roman"/>
          <w:b/>
          <w:sz w:val="28"/>
          <w:szCs w:val="28"/>
        </w:rPr>
      </w:pPr>
      <w:r w:rsidRPr="00DB1547">
        <w:rPr>
          <w:rFonts w:ascii="Times New Roman" w:eastAsia="Times New Roman" w:hAnsi="Times New Roman" w:cs="Times New Roman"/>
          <w:b/>
          <w:sz w:val="28"/>
          <w:szCs w:val="28"/>
        </w:rPr>
        <w:t xml:space="preserve">II. ТРУДОВЫЕ ОТНОШЕНИЯ </w:t>
      </w:r>
    </w:p>
    <w:p w:rsidR="002C558E" w:rsidRPr="00DB1547" w:rsidRDefault="006022DE" w:rsidP="00905EFD">
      <w:pPr>
        <w:tabs>
          <w:tab w:val="left" w:pos="13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w:t>
      </w:r>
      <w:r w:rsidR="00DB1547" w:rsidRPr="00DB1547">
        <w:rPr>
          <w:rFonts w:ascii="Times New Roman" w:eastAsia="Times New Roman" w:hAnsi="Times New Roman" w:cs="Times New Roman"/>
          <w:b/>
          <w:color w:val="000000"/>
          <w:sz w:val="28"/>
          <w:szCs w:val="28"/>
        </w:rPr>
        <w:t>.1. Стороны договорились</w:t>
      </w:r>
      <w:r w:rsidR="00DB1547" w:rsidRPr="00DB1547">
        <w:rPr>
          <w:rFonts w:ascii="Times New Roman" w:eastAsia="Times New Roman" w:hAnsi="Times New Roman" w:cs="Times New Roman"/>
          <w:color w:val="000000"/>
          <w:sz w:val="28"/>
          <w:szCs w:val="28"/>
        </w:rPr>
        <w:t>, что:</w:t>
      </w:r>
    </w:p>
    <w:p w:rsidR="002C558E" w:rsidRDefault="006022DE" w:rsidP="00905EFD">
      <w:pPr>
        <w:tabs>
          <w:tab w:val="left" w:pos="709"/>
        </w:tabs>
        <w:spacing w:after="0" w:line="240" w:lineRule="auto"/>
        <w:ind w:firstLine="709"/>
        <w:jc w:val="both"/>
        <w:rPr>
          <w:rFonts w:ascii="Times New Roman" w:eastAsia="Times New Roman" w:hAnsi="Times New Roman" w:cs="Times New Roman"/>
          <w:b/>
          <w:color w:val="000000"/>
          <w:sz w:val="28"/>
          <w:szCs w:val="28"/>
          <w:u w:val="single"/>
          <w:shd w:val="clear" w:color="auto" w:fill="FFFFFF"/>
        </w:rPr>
      </w:pPr>
      <w:r>
        <w:rPr>
          <w:rFonts w:ascii="Times New Roman" w:eastAsia="Times New Roman" w:hAnsi="Times New Roman" w:cs="Times New Roman"/>
          <w:color w:val="000000"/>
          <w:sz w:val="28"/>
          <w:szCs w:val="28"/>
        </w:rPr>
        <w:t>2</w:t>
      </w:r>
      <w:r w:rsidR="00DB1547" w:rsidRPr="00DB1547">
        <w:rPr>
          <w:rFonts w:ascii="Times New Roman" w:eastAsia="Times New Roman" w:hAnsi="Times New Roman" w:cs="Times New Roman"/>
          <w:color w:val="000000"/>
          <w:sz w:val="28"/>
          <w:szCs w:val="28"/>
        </w:rPr>
        <w:t xml:space="preserve">.1.1.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регламентируются </w:t>
      </w:r>
      <w:r w:rsidR="00DB1547" w:rsidRPr="006E757E">
        <w:rPr>
          <w:rFonts w:ascii="Times New Roman" w:eastAsia="Times New Roman" w:hAnsi="Times New Roman" w:cs="Times New Roman"/>
          <w:color w:val="000000"/>
          <w:sz w:val="28"/>
          <w:szCs w:val="28"/>
        </w:rPr>
        <w:t>Правилами внутреннего трудового распорядка,</w:t>
      </w:r>
      <w:r w:rsidR="00DB1547" w:rsidRPr="00DB1547">
        <w:rPr>
          <w:rFonts w:ascii="Times New Roman" w:eastAsia="Times New Roman" w:hAnsi="Times New Roman" w:cs="Times New Roman"/>
          <w:i/>
          <w:color w:val="000000"/>
          <w:sz w:val="28"/>
          <w:szCs w:val="28"/>
        </w:rPr>
        <w:t xml:space="preserve"> </w:t>
      </w:r>
      <w:r w:rsidR="00DB1547" w:rsidRPr="00DB1547">
        <w:rPr>
          <w:rFonts w:ascii="Times New Roman" w:eastAsia="Times New Roman" w:hAnsi="Times New Roman" w:cs="Times New Roman"/>
          <w:color w:val="000000"/>
          <w:sz w:val="28"/>
          <w:szCs w:val="28"/>
          <w:u w:val="single"/>
          <w:shd w:val="clear" w:color="auto" w:fill="FFFFFF"/>
        </w:rPr>
        <w:t xml:space="preserve">которые являются </w:t>
      </w:r>
      <w:r w:rsidR="00DB1547" w:rsidRPr="00DB1547">
        <w:rPr>
          <w:rFonts w:ascii="Times New Roman" w:eastAsia="Times New Roman" w:hAnsi="Times New Roman" w:cs="Times New Roman"/>
          <w:color w:val="FF0000"/>
          <w:sz w:val="28"/>
          <w:szCs w:val="28"/>
          <w:u w:val="single"/>
          <w:shd w:val="clear" w:color="auto" w:fill="FFFFFF"/>
        </w:rPr>
        <w:t xml:space="preserve">Приложением </w:t>
      </w:r>
      <w:r w:rsidR="00DB1547" w:rsidRPr="00DB1547">
        <w:rPr>
          <w:rFonts w:ascii="Times New Roman" w:eastAsia="Segoe UI Symbol" w:hAnsi="Times New Roman" w:cs="Times New Roman"/>
          <w:color w:val="FF0000"/>
          <w:sz w:val="28"/>
          <w:szCs w:val="28"/>
          <w:u w:val="single"/>
          <w:shd w:val="clear" w:color="auto" w:fill="FFFFFF"/>
        </w:rPr>
        <w:t>№</w:t>
      </w:r>
      <w:r w:rsidR="00DB1547" w:rsidRPr="00DB1547">
        <w:rPr>
          <w:rFonts w:ascii="Times New Roman" w:eastAsia="Times New Roman" w:hAnsi="Times New Roman" w:cs="Times New Roman"/>
          <w:color w:val="FF0000"/>
          <w:sz w:val="28"/>
          <w:szCs w:val="28"/>
          <w:u w:val="single"/>
          <w:shd w:val="clear" w:color="auto" w:fill="FFFFFF"/>
        </w:rPr>
        <w:t xml:space="preserve"> __</w:t>
      </w:r>
      <w:r w:rsidR="00DB1547" w:rsidRPr="00DB1547">
        <w:rPr>
          <w:rFonts w:ascii="Times New Roman" w:eastAsia="Times New Roman" w:hAnsi="Times New Roman" w:cs="Times New Roman"/>
          <w:b/>
          <w:i/>
          <w:color w:val="000000"/>
          <w:sz w:val="28"/>
          <w:szCs w:val="28"/>
          <w:u w:val="single"/>
          <w:shd w:val="clear" w:color="auto" w:fill="FFFFFF"/>
        </w:rPr>
        <w:t xml:space="preserve"> </w:t>
      </w:r>
      <w:r w:rsidR="00DB1547" w:rsidRPr="00DB1547">
        <w:rPr>
          <w:rFonts w:ascii="Times New Roman" w:eastAsia="Times New Roman" w:hAnsi="Times New Roman" w:cs="Times New Roman"/>
          <w:color w:val="000000"/>
          <w:sz w:val="28"/>
          <w:szCs w:val="28"/>
          <w:u w:val="single"/>
          <w:shd w:val="clear" w:color="auto" w:fill="FFFFFF"/>
        </w:rPr>
        <w:t xml:space="preserve">к </w:t>
      </w:r>
      <w:r>
        <w:rPr>
          <w:rFonts w:ascii="Times New Roman" w:eastAsia="Times New Roman" w:hAnsi="Times New Roman" w:cs="Times New Roman"/>
          <w:color w:val="000000"/>
          <w:sz w:val="28"/>
          <w:szCs w:val="28"/>
          <w:u w:val="single"/>
          <w:shd w:val="clear" w:color="auto" w:fill="FFFFFF"/>
        </w:rPr>
        <w:t xml:space="preserve">настоящему </w:t>
      </w:r>
      <w:r w:rsidR="00DB1547" w:rsidRPr="00DB1547">
        <w:rPr>
          <w:rFonts w:ascii="Times New Roman" w:eastAsia="Times New Roman" w:hAnsi="Times New Roman" w:cs="Times New Roman"/>
          <w:color w:val="000000"/>
          <w:sz w:val="28"/>
          <w:szCs w:val="28"/>
          <w:u w:val="single"/>
          <w:shd w:val="clear" w:color="auto" w:fill="FFFFFF"/>
        </w:rPr>
        <w:t>коллективному договору</w:t>
      </w:r>
      <w:r w:rsidR="00DB1547" w:rsidRPr="00DB1547">
        <w:rPr>
          <w:rFonts w:ascii="Times New Roman" w:eastAsia="Times New Roman" w:hAnsi="Times New Roman" w:cs="Times New Roman"/>
          <w:b/>
          <w:color w:val="000000"/>
          <w:sz w:val="28"/>
          <w:szCs w:val="28"/>
          <w:u w:val="single"/>
          <w:shd w:val="clear" w:color="auto" w:fill="FFFFFF"/>
        </w:rPr>
        <w:t>.</w:t>
      </w:r>
    </w:p>
    <w:p w:rsidR="006210D2" w:rsidRDefault="006210D2" w:rsidP="006210D2">
      <w:pPr>
        <w:pStyle w:val="3"/>
        <w:ind w:firstLine="567"/>
        <w:rPr>
          <w:iCs/>
        </w:rPr>
      </w:pPr>
      <w:r w:rsidRPr="00442FC1">
        <w:t>Нормы профессиональной этики педагогических работников закрепляются в локальн</w:t>
      </w:r>
      <w:r>
        <w:t>ом</w:t>
      </w:r>
      <w:r w:rsidRPr="00442FC1">
        <w:t xml:space="preserve"> нормативн</w:t>
      </w:r>
      <w:r>
        <w:t>ом</w:t>
      </w:r>
      <w:r w:rsidRPr="00442FC1">
        <w:t xml:space="preserve"> акт</w:t>
      </w:r>
      <w:r>
        <w:t xml:space="preserve">е </w:t>
      </w:r>
      <w:r w:rsidRPr="006210D2">
        <w:t>(</w:t>
      </w:r>
      <w:r w:rsidRPr="006210D2">
        <w:rPr>
          <w:iCs/>
        </w:rPr>
        <w:t>Кодекс профессиональной этики педагогических работников образовательной организации)</w:t>
      </w:r>
      <w:r w:rsidRPr="006210D2">
        <w:t xml:space="preserve">, </w:t>
      </w:r>
      <w:r>
        <w:t xml:space="preserve">который </w:t>
      </w:r>
      <w:r w:rsidRPr="00442FC1">
        <w:t>принимае</w:t>
      </w:r>
      <w:r>
        <w:t>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6022DE" w:rsidRDefault="006022DE" w:rsidP="006022DE">
      <w:pPr>
        <w:pStyle w:val="3"/>
        <w:ind w:firstLine="567"/>
      </w:pPr>
      <w:r w:rsidRPr="00B74DE2">
        <w:rPr>
          <w:iCs/>
        </w:rPr>
        <w:t>2.1.</w:t>
      </w:r>
      <w:r>
        <w:rPr>
          <w:iCs/>
        </w:rPr>
        <w:t>2</w:t>
      </w:r>
      <w:r w:rsidRPr="00B74DE2">
        <w:rPr>
          <w:iCs/>
        </w:rPr>
        <w:t>.</w:t>
      </w:r>
      <w:r>
        <w:rPr>
          <w:iCs/>
          <w:color w:val="7030A0"/>
        </w:rPr>
        <w:t xml:space="preserve"> </w:t>
      </w:r>
      <w:r w:rsidRPr="009365B2">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022DE" w:rsidRPr="006022DE" w:rsidRDefault="006022DE" w:rsidP="006022DE">
      <w:pPr>
        <w:pStyle w:val="a8"/>
        <w:ind w:firstLine="567"/>
        <w:jc w:val="both"/>
        <w:rPr>
          <w:sz w:val="28"/>
          <w:szCs w:val="28"/>
        </w:rPr>
      </w:pPr>
      <w:r w:rsidRPr="006022DE">
        <w:rPr>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6022DE" w:rsidRPr="006022DE" w:rsidRDefault="006022DE" w:rsidP="006022DE">
      <w:pPr>
        <w:pStyle w:val="a8"/>
        <w:ind w:firstLine="567"/>
        <w:jc w:val="both"/>
        <w:rPr>
          <w:iCs/>
          <w:sz w:val="28"/>
          <w:szCs w:val="28"/>
        </w:rPr>
      </w:pPr>
      <w:r w:rsidRPr="006022DE">
        <w:rPr>
          <w:sz w:val="28"/>
          <w:szCs w:val="28"/>
        </w:rPr>
        <w:t xml:space="preserve">2.1.3. </w:t>
      </w:r>
      <w:r w:rsidRPr="006022DE">
        <w:rPr>
          <w:iCs/>
          <w:sz w:val="28"/>
          <w:szCs w:val="28"/>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r w:rsidRPr="006022DE">
        <w:rPr>
          <w:i/>
          <w:iCs/>
          <w:sz w:val="24"/>
          <w:szCs w:val="24"/>
          <w:highlight w:val="yellow"/>
        </w:rPr>
        <w:t>(</w:t>
      </w:r>
      <w:r w:rsidRPr="006022DE">
        <w:rPr>
          <w:i/>
          <w:highlight w:val="yellow"/>
        </w:rPr>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пункт 9 Общих положений квалификационных характеристик)</w:t>
      </w:r>
      <w:r w:rsidRPr="006022DE">
        <w:rPr>
          <w:iCs/>
          <w:sz w:val="28"/>
          <w:szCs w:val="28"/>
          <w:highlight w:val="yellow"/>
        </w:rPr>
        <w:t>.</w:t>
      </w:r>
    </w:p>
    <w:p w:rsidR="006022DE" w:rsidRPr="006022DE" w:rsidRDefault="006022DE" w:rsidP="006022DE">
      <w:pPr>
        <w:pStyle w:val="a8"/>
        <w:ind w:firstLine="567"/>
        <w:jc w:val="both"/>
        <w:rPr>
          <w:iCs/>
          <w:sz w:val="28"/>
          <w:szCs w:val="28"/>
        </w:rPr>
      </w:pPr>
      <w:r w:rsidRPr="006022DE">
        <w:rPr>
          <w:iCs/>
          <w:sz w:val="28"/>
          <w:szCs w:val="28"/>
        </w:rPr>
        <w:t>2.1.4.</w:t>
      </w:r>
      <w:r w:rsidRPr="006022DE">
        <w:rPr>
          <w:rFonts w:eastAsia="Arial Unicode MS"/>
          <w:kern w:val="1"/>
          <w:sz w:val="28"/>
          <w:szCs w:val="28"/>
        </w:rPr>
        <w:t> </w:t>
      </w:r>
      <w:r w:rsidRPr="006022DE">
        <w:rPr>
          <w:iCs/>
          <w:sz w:val="28"/>
          <w:szCs w:val="28"/>
        </w:rPr>
        <w:t xml:space="preserve">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w:t>
      </w:r>
      <w:r w:rsidRPr="006022DE">
        <w:rPr>
          <w:iCs/>
          <w:sz w:val="28"/>
          <w:szCs w:val="28"/>
        </w:rPr>
        <w:lastRenderedPageBreak/>
        <w:t>договора либо расторжения с ним трудового договора по пункту третьему статьи 81</w:t>
      </w:r>
      <w:r w:rsidRPr="006022DE">
        <w:rPr>
          <w:rFonts w:eastAsia="Arial Unicode MS"/>
          <w:kern w:val="1"/>
          <w:sz w:val="28"/>
          <w:szCs w:val="28"/>
        </w:rPr>
        <w:t> </w:t>
      </w:r>
      <w:r w:rsidRPr="006022DE">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6022DE" w:rsidRPr="006022DE" w:rsidRDefault="006022DE" w:rsidP="006022DE">
      <w:pPr>
        <w:pStyle w:val="3"/>
        <w:ind w:firstLine="567"/>
        <w:rPr>
          <w:b/>
        </w:rPr>
      </w:pPr>
      <w:r w:rsidRPr="006022DE">
        <w:rPr>
          <w:b/>
        </w:rPr>
        <w:t>2.2.</w:t>
      </w:r>
      <w:r w:rsidRPr="006022DE">
        <w:rPr>
          <w:b/>
        </w:rPr>
        <w:tab/>
        <w:t>Работодатель обязуется:</w:t>
      </w:r>
    </w:p>
    <w:p w:rsidR="006022DE" w:rsidRDefault="006022DE" w:rsidP="006022DE">
      <w:pPr>
        <w:pStyle w:val="3"/>
        <w:ind w:firstLine="567"/>
      </w:pPr>
      <w:r w:rsidRPr="009365B2">
        <w:t>2.2.1.</w:t>
      </w:r>
      <w:r w:rsidRPr="009365B2">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022DE" w:rsidRPr="006022DE" w:rsidRDefault="006022DE" w:rsidP="006022DE">
      <w:pPr>
        <w:pStyle w:val="3"/>
        <w:ind w:firstLine="567"/>
      </w:pPr>
      <w:r w:rsidRPr="006022DE">
        <w:t>Заключение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w:t>
      </w:r>
      <w:r w:rsidRPr="006022DE">
        <w:rPr>
          <w:rFonts w:eastAsia="Arial Unicode MS"/>
          <w:kern w:val="1"/>
        </w:rPr>
        <w:t> </w:t>
      </w:r>
      <w:r w:rsidRPr="006022DE">
        <w:t>ТК РФ).</w:t>
      </w:r>
    </w:p>
    <w:p w:rsidR="006022DE" w:rsidRDefault="006022DE" w:rsidP="006022DE">
      <w:pPr>
        <w:pStyle w:val="ab"/>
        <w:ind w:firstLine="567"/>
        <w:jc w:val="both"/>
        <w:rPr>
          <w:iCs/>
          <w:sz w:val="28"/>
          <w:szCs w:val="28"/>
        </w:rPr>
      </w:pPr>
      <w:r w:rsidRPr="006022DE">
        <w:rPr>
          <w:iCs/>
          <w:sz w:val="28"/>
          <w:szCs w:val="28"/>
        </w:rPr>
        <w:t>2.2.2.</w:t>
      </w:r>
      <w:r w:rsidRPr="006022DE">
        <w:rPr>
          <w:iCs/>
        </w:rPr>
        <w:t xml:space="preserve"> </w:t>
      </w:r>
      <w:r w:rsidRPr="006022DE">
        <w:rPr>
          <w:iCs/>
          <w:sz w:val="28"/>
          <w:szCs w:val="28"/>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022DE" w:rsidRPr="0015391E" w:rsidRDefault="006022DE" w:rsidP="006022DE">
      <w:pPr>
        <w:pStyle w:val="ConsPlusNormal"/>
        <w:ind w:firstLine="540"/>
        <w:jc w:val="both"/>
        <w:rPr>
          <w:rFonts w:ascii="Times New Roman" w:hAnsi="Times New Roman" w:cs="Times New Roman"/>
          <w:sz w:val="28"/>
          <w:szCs w:val="28"/>
        </w:rPr>
      </w:pPr>
      <w:r w:rsidRPr="00DF451E">
        <w:rPr>
          <w:rFonts w:ascii="Times New Roman" w:hAnsi="Times New Roman" w:cs="Times New Roman"/>
          <w:sz w:val="28"/>
          <w:szCs w:val="28"/>
        </w:rPr>
        <w:t>2.2.</w:t>
      </w:r>
      <w:r>
        <w:rPr>
          <w:rFonts w:ascii="Times New Roman" w:hAnsi="Times New Roman" w:cs="Times New Roman"/>
          <w:sz w:val="28"/>
          <w:szCs w:val="28"/>
        </w:rPr>
        <w:t>3</w:t>
      </w:r>
      <w:r w:rsidRPr="00DF451E">
        <w:rPr>
          <w:rFonts w:ascii="Times New Roman" w:hAnsi="Times New Roman" w:cs="Times New Roman"/>
          <w:sz w:val="28"/>
          <w:szCs w:val="28"/>
        </w:rPr>
        <w:t>.</w:t>
      </w:r>
      <w:r w:rsidRPr="00DF451E">
        <w:rPr>
          <w:rFonts w:ascii="Times New Roman" w:hAnsi="Times New Roman" w:cs="Times New Roman"/>
          <w:sz w:val="28"/>
          <w:szCs w:val="28"/>
        </w:rPr>
        <w:tab/>
        <w:t>Включать в трудовой договор обязательные условия, указанные в статье 57 ТК РФ, конкретизируя должностные обязанности работника, объём учебной нагрузки</w:t>
      </w:r>
      <w:r>
        <w:rPr>
          <w:rFonts w:ascii="Times New Roman" w:hAnsi="Times New Roman" w:cs="Times New Roman"/>
          <w:sz w:val="28"/>
          <w:szCs w:val="28"/>
        </w:rPr>
        <w:t xml:space="preserve"> (преподавательской, педагогической работы)</w:t>
      </w:r>
      <w:r w:rsidRPr="00DF451E">
        <w:rPr>
          <w:rFonts w:ascii="Times New Roman" w:hAnsi="Times New Roman" w:cs="Times New Roman"/>
          <w:sz w:val="28"/>
          <w:szCs w:val="28"/>
        </w:rPr>
        <w:t xml:space="preserve">, режим </w:t>
      </w:r>
      <w:r>
        <w:rPr>
          <w:rFonts w:ascii="Times New Roman" w:hAnsi="Times New Roman" w:cs="Times New Roman"/>
          <w:sz w:val="28"/>
          <w:szCs w:val="28"/>
        </w:rPr>
        <w:t>и</w:t>
      </w:r>
      <w:r w:rsidRPr="00DF451E">
        <w:rPr>
          <w:rFonts w:ascii="Times New Roman" w:hAnsi="Times New Roman" w:cs="Times New Roman"/>
          <w:sz w:val="28"/>
          <w:szCs w:val="28"/>
        </w:rPr>
        <w:t xml:space="preserve"> продолжительность рабочего времени, </w:t>
      </w:r>
      <w:r w:rsidRPr="00DF451E">
        <w:rPr>
          <w:rFonts w:ascii="Times New Roman" w:hAnsi="Times New Roman" w:cs="Times New Roman"/>
          <w:kern w:val="0"/>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w:t>
      </w:r>
      <w:r>
        <w:rPr>
          <w:rFonts w:ascii="Times New Roman" w:hAnsi="Times New Roman" w:cs="Times New Roman"/>
          <w:kern w:val="0"/>
          <w:sz w:val="28"/>
          <w:szCs w:val="28"/>
          <w:lang w:eastAsia="ru-RU"/>
        </w:rPr>
        <w:t xml:space="preserve"> (</w:t>
      </w:r>
      <w:r w:rsidRPr="00DF451E">
        <w:rPr>
          <w:rFonts w:ascii="Times New Roman" w:hAnsi="Times New Roman" w:cs="Times New Roman"/>
          <w:sz w:val="28"/>
          <w:szCs w:val="28"/>
        </w:rPr>
        <w:t>ссылк</w:t>
      </w:r>
      <w:r>
        <w:rPr>
          <w:rFonts w:ascii="Times New Roman" w:hAnsi="Times New Roman" w:cs="Times New Roman"/>
          <w:sz w:val="28"/>
          <w:szCs w:val="28"/>
        </w:rPr>
        <w:t xml:space="preserve">у </w:t>
      </w:r>
      <w:r w:rsidRPr="00DF451E">
        <w:rPr>
          <w:rFonts w:ascii="Times New Roman" w:hAnsi="Times New Roman" w:cs="Times New Roman"/>
          <w:sz w:val="28"/>
          <w:szCs w:val="28"/>
        </w:rPr>
        <w:t>на локальный нормативный акт, регулирующий порядок осуществления выплат стимулирующего характера</w:t>
      </w:r>
      <w:r>
        <w:rPr>
          <w:rFonts w:ascii="Times New Roman" w:hAnsi="Times New Roman" w:cs="Times New Roman"/>
          <w:sz w:val="28"/>
          <w:szCs w:val="28"/>
        </w:rPr>
        <w:t>)</w:t>
      </w:r>
      <w:r w:rsidRPr="00DF451E">
        <w:rPr>
          <w:rFonts w:ascii="Times New Roman" w:hAnsi="Times New Roman" w:cs="Times New Roman"/>
          <w:sz w:val="28"/>
          <w:szCs w:val="28"/>
        </w:rPr>
        <w:t>, а также меры социальной поддержки.</w:t>
      </w:r>
    </w:p>
    <w:p w:rsidR="006022DE" w:rsidRDefault="006022DE" w:rsidP="006E757E">
      <w:pPr>
        <w:pStyle w:val="ConsPlusNormal"/>
        <w:ind w:firstLine="540"/>
        <w:jc w:val="both"/>
        <w:rPr>
          <w:rFonts w:ascii="Times New Roman" w:hAnsi="Times New Roman" w:cs="Times New Roman"/>
          <w:sz w:val="28"/>
          <w:szCs w:val="28"/>
        </w:rPr>
      </w:pPr>
      <w:r w:rsidRPr="00CF103C">
        <w:rPr>
          <w:rFonts w:ascii="Times New Roman" w:hAnsi="Times New Roman" w:cs="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6022DE" w:rsidRPr="006022DE" w:rsidRDefault="006022DE" w:rsidP="006E757E">
      <w:pPr>
        <w:pStyle w:val="3"/>
        <w:ind w:firstLine="709"/>
        <w:rPr>
          <w:kern w:val="1"/>
          <w:lang w:eastAsia="ar-SA"/>
        </w:rPr>
      </w:pPr>
      <w:r w:rsidRPr="006022DE">
        <w:rPr>
          <w:kern w:val="1"/>
          <w:lang w:eastAsia="ar-SA"/>
        </w:rPr>
        <w:t>2.2.4. Деятельность по классному руководству возлагать на педагогического работника образовательной организации с его письменного согласия приказом по образовательной организации, изданным на основании заключенного дополнительного соглашения к трудовому договору.</w:t>
      </w:r>
    </w:p>
    <w:p w:rsidR="006022DE" w:rsidRDefault="006022DE" w:rsidP="006E757E">
      <w:pPr>
        <w:spacing w:after="0" w:line="240" w:lineRule="auto"/>
        <w:ind w:firstLine="540"/>
        <w:jc w:val="both"/>
        <w:rPr>
          <w:rFonts w:ascii="Times New Roman" w:eastAsia="Times New Roman" w:hAnsi="Times New Roman" w:cs="Times New Roman"/>
          <w:kern w:val="1"/>
          <w:sz w:val="28"/>
          <w:szCs w:val="28"/>
          <w:lang w:eastAsia="ar-SA"/>
        </w:rPr>
      </w:pPr>
      <w:r w:rsidRPr="006022DE">
        <w:rPr>
          <w:rFonts w:ascii="Times New Roman" w:eastAsia="Times New Roman" w:hAnsi="Times New Roman" w:cs="Times New Roman"/>
          <w:kern w:val="1"/>
          <w:sz w:val="28"/>
          <w:szCs w:val="28"/>
          <w:lang w:eastAsia="ar-SA"/>
        </w:rPr>
        <w:t xml:space="preserve"> Осуществление классного руководства является особым видом педагогической работы, которая регулируется трудовым договором (дополнительным соглашением к трудовому договору) с указанием содержания такой дополнительной работы, срока ее выполнения и размера оплаты.</w:t>
      </w:r>
    </w:p>
    <w:p w:rsidR="006022DE" w:rsidRPr="006022DE" w:rsidRDefault="006022DE" w:rsidP="006E757E">
      <w:pPr>
        <w:pStyle w:val="3"/>
        <w:ind w:firstLine="709"/>
        <w:rPr>
          <w:kern w:val="1"/>
          <w:lang w:eastAsia="ar-SA"/>
        </w:rPr>
      </w:pPr>
      <w:r w:rsidRPr="006022DE">
        <w:rPr>
          <w:kern w:val="1"/>
          <w:lang w:eastAsia="ar-SA"/>
        </w:rPr>
        <w:t>2.2.5. 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p>
    <w:p w:rsidR="006022DE" w:rsidRPr="006022DE" w:rsidRDefault="006022DE" w:rsidP="006022DE">
      <w:pPr>
        <w:spacing w:after="0" w:line="240" w:lineRule="auto"/>
        <w:ind w:firstLine="709"/>
        <w:contextualSpacing/>
        <w:jc w:val="both"/>
        <w:rPr>
          <w:rFonts w:ascii="Times New Roman" w:eastAsia="Times New Roman" w:hAnsi="Times New Roman" w:cs="Times New Roman"/>
          <w:kern w:val="1"/>
          <w:sz w:val="28"/>
          <w:szCs w:val="28"/>
          <w:lang w:eastAsia="ar-SA"/>
        </w:rPr>
      </w:pPr>
      <w:r w:rsidRPr="006022DE">
        <w:rPr>
          <w:rFonts w:ascii="Times New Roman" w:eastAsia="Times New Roman" w:hAnsi="Times New Roman" w:cs="Times New Roman"/>
          <w:kern w:val="1"/>
          <w:sz w:val="28"/>
          <w:szCs w:val="28"/>
          <w:lang w:eastAsia="ar-SA"/>
        </w:rPr>
        <w:lastRenderedPageBreak/>
        <w:t>1) 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6022DE" w:rsidRPr="006022DE" w:rsidRDefault="006022DE" w:rsidP="006022DE">
      <w:pPr>
        <w:spacing w:after="0" w:line="240" w:lineRule="auto"/>
        <w:ind w:firstLine="709"/>
        <w:contextualSpacing/>
        <w:jc w:val="both"/>
        <w:rPr>
          <w:rFonts w:ascii="Times New Roman" w:eastAsia="Times New Roman" w:hAnsi="Times New Roman" w:cs="Times New Roman"/>
          <w:kern w:val="1"/>
          <w:sz w:val="28"/>
          <w:szCs w:val="28"/>
          <w:lang w:eastAsia="ar-SA"/>
        </w:rPr>
      </w:pPr>
      <w:r w:rsidRPr="006022DE">
        <w:rPr>
          <w:rFonts w:ascii="Times New Roman" w:eastAsia="Times New Roman" w:hAnsi="Times New Roman" w:cs="Times New Roman"/>
          <w:kern w:val="1"/>
          <w:sz w:val="28"/>
          <w:szCs w:val="28"/>
          <w:lang w:eastAsia="ar-SA"/>
        </w:rPr>
        <w:t xml:space="preserve">2) 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6022DE" w:rsidRPr="006022DE" w:rsidRDefault="006022DE" w:rsidP="006022DE">
      <w:pPr>
        <w:pStyle w:val="3"/>
        <w:ind w:firstLine="709"/>
        <w:contextualSpacing/>
        <w:rPr>
          <w:kern w:val="1"/>
          <w:lang w:eastAsia="ar-SA"/>
        </w:rPr>
      </w:pPr>
      <w:r w:rsidRPr="006022DE">
        <w:rPr>
          <w:kern w:val="1"/>
          <w:lang w:eastAsia="ar-SA"/>
        </w:rPr>
        <w:t>3) при включении в должностные обязанности педагогических работников только следующих обязанностей, связанных с:</w:t>
      </w:r>
    </w:p>
    <w:p w:rsidR="006022DE" w:rsidRDefault="006022DE" w:rsidP="006022DE">
      <w:pPr>
        <w:pStyle w:val="3"/>
        <w:ind w:firstLine="709"/>
        <w:contextualSpacing/>
        <w:rPr>
          <w:b/>
          <w:i/>
        </w:rPr>
      </w:pPr>
      <w:r w:rsidRPr="00232288">
        <w:rPr>
          <w:i/>
        </w:rPr>
        <w:t>-</w:t>
      </w:r>
      <w:r w:rsidRPr="00232288">
        <w:rPr>
          <w:rFonts w:eastAsia="Arial Unicode MS"/>
          <w:color w:val="000000"/>
          <w:kern w:val="1"/>
        </w:rPr>
        <w:t> </w:t>
      </w:r>
      <w:r w:rsidRPr="007E5BFD">
        <w:rPr>
          <w:b/>
          <w:i/>
        </w:rPr>
        <w:t>для учителей:</w:t>
      </w:r>
    </w:p>
    <w:p w:rsidR="006022DE" w:rsidRPr="00232288" w:rsidRDefault="006022DE" w:rsidP="006022DE">
      <w:pPr>
        <w:pStyle w:val="3"/>
        <w:ind w:firstLine="709"/>
        <w:contextualSpacing/>
      </w:pPr>
      <w:r w:rsidRPr="00232288">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6022DE" w:rsidRPr="00232288" w:rsidRDefault="006022DE" w:rsidP="006022DE">
      <w:pPr>
        <w:pStyle w:val="3"/>
        <w:ind w:firstLine="709"/>
        <w:contextualSpacing/>
      </w:pPr>
      <w:r w:rsidRPr="00232288">
        <w:t>б)</w:t>
      </w:r>
      <w:r w:rsidRPr="00232288">
        <w:rPr>
          <w:rFonts w:eastAsia="Arial Unicode MS"/>
          <w:color w:val="000000"/>
          <w:kern w:val="1"/>
        </w:rPr>
        <w:t> </w:t>
      </w:r>
      <w:r w:rsidRPr="00232288">
        <w:t>ведением журнала и дневников, обучающихся в электронной форме;</w:t>
      </w:r>
    </w:p>
    <w:p w:rsidR="006022DE" w:rsidRPr="00232288" w:rsidRDefault="006022DE" w:rsidP="006022DE">
      <w:pPr>
        <w:pStyle w:val="3"/>
        <w:ind w:firstLine="709"/>
        <w:contextualSpacing/>
        <w:rPr>
          <w:i/>
        </w:rPr>
      </w:pPr>
      <w:r w:rsidRPr="00232288">
        <w:rPr>
          <w:i/>
        </w:rPr>
        <w:t>-</w:t>
      </w:r>
      <w:r w:rsidRPr="00232288">
        <w:rPr>
          <w:rFonts w:eastAsia="Arial Unicode MS"/>
          <w:color w:val="000000"/>
          <w:kern w:val="1"/>
        </w:rPr>
        <w:t> </w:t>
      </w:r>
      <w:r w:rsidRPr="007E5BFD">
        <w:rPr>
          <w:b/>
          <w:i/>
        </w:rPr>
        <w:t>для воспитателей:</w:t>
      </w:r>
    </w:p>
    <w:p w:rsidR="006022DE" w:rsidRPr="00232288" w:rsidRDefault="006022DE" w:rsidP="006022DE">
      <w:pPr>
        <w:pStyle w:val="3"/>
        <w:ind w:firstLine="709"/>
        <w:contextualSpacing/>
      </w:pPr>
      <w:r w:rsidRPr="00232288">
        <w:t>а)</w:t>
      </w:r>
      <w:r w:rsidRPr="00232288">
        <w:rPr>
          <w:rFonts w:eastAsia="Arial Unicode MS"/>
          <w:color w:val="000000"/>
          <w:kern w:val="1"/>
        </w:rPr>
        <w:t> </w:t>
      </w:r>
      <w:r w:rsidRPr="00232288">
        <w:t>участием в разработке части образовательной программы дошкольного образования, формируемой участниками образовательных отношений;</w:t>
      </w:r>
    </w:p>
    <w:p w:rsidR="006022DE" w:rsidRPr="00232288" w:rsidRDefault="006022DE" w:rsidP="006022DE">
      <w:pPr>
        <w:pStyle w:val="3"/>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rsidR="006022DE" w:rsidRPr="00232288" w:rsidRDefault="006022DE" w:rsidP="006022DE">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педагогов дополнительного образования:</w:t>
      </w:r>
    </w:p>
    <w:p w:rsidR="006022DE" w:rsidRPr="00232288" w:rsidRDefault="006022DE" w:rsidP="006022DE">
      <w:pPr>
        <w:pStyle w:val="3"/>
        <w:ind w:firstLine="709"/>
        <w:contextualSpacing/>
      </w:pPr>
      <w:r w:rsidRPr="00232288">
        <w:t>а)</w:t>
      </w:r>
      <w:r w:rsidRPr="00232288">
        <w:rPr>
          <w:rFonts w:eastAsia="Arial Unicode MS"/>
          <w:color w:val="000000"/>
          <w:kern w:val="1"/>
        </w:rPr>
        <w:t> </w:t>
      </w:r>
      <w:r w:rsidRPr="00232288">
        <w:t>участием в составлении программы учебных занятий;</w:t>
      </w:r>
    </w:p>
    <w:p w:rsidR="006022DE" w:rsidRPr="00232288" w:rsidRDefault="006022DE" w:rsidP="006022DE">
      <w:pPr>
        <w:pStyle w:val="3"/>
        <w:ind w:firstLine="709"/>
        <w:contextualSpacing/>
      </w:pPr>
      <w:r w:rsidRPr="00232288">
        <w:t>б)</w:t>
      </w:r>
      <w:r w:rsidRPr="00232288">
        <w:rPr>
          <w:rFonts w:eastAsia="Arial Unicode MS"/>
          <w:color w:val="000000"/>
          <w:kern w:val="1"/>
        </w:rPr>
        <w:t> </w:t>
      </w:r>
      <w:r w:rsidRPr="00232288">
        <w:t>составлением планов учебных занятий;</w:t>
      </w:r>
    </w:p>
    <w:p w:rsidR="006022DE" w:rsidRPr="00232288" w:rsidRDefault="006022DE" w:rsidP="006022DE">
      <w:pPr>
        <w:pStyle w:val="3"/>
        <w:ind w:firstLine="709"/>
        <w:contextualSpacing/>
      </w:pPr>
      <w:r w:rsidRPr="00232288">
        <w:t>в)</w:t>
      </w:r>
      <w:r w:rsidRPr="00232288">
        <w:rPr>
          <w:rFonts w:eastAsia="Arial Unicode MS"/>
          <w:color w:val="000000"/>
          <w:kern w:val="1"/>
        </w:rPr>
        <w:t> </w:t>
      </w:r>
      <w:r w:rsidRPr="00232288">
        <w:t xml:space="preserve">ведением журнала в электронной форме; </w:t>
      </w:r>
    </w:p>
    <w:p w:rsidR="006022DE" w:rsidRPr="00232288" w:rsidRDefault="006022DE" w:rsidP="006022DE">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педагогических работников, осуществляющих классное руководство:</w:t>
      </w:r>
    </w:p>
    <w:p w:rsidR="006022DE" w:rsidRPr="00232288" w:rsidRDefault="006022DE" w:rsidP="006022DE">
      <w:pPr>
        <w:pStyle w:val="3"/>
        <w:ind w:firstLine="709"/>
        <w:contextualSpacing/>
      </w:pPr>
      <w:r w:rsidRPr="00232288">
        <w:t>а)</w:t>
      </w:r>
      <w:r w:rsidRPr="00232288">
        <w:rPr>
          <w:rFonts w:eastAsia="Arial Unicode MS"/>
          <w:color w:val="000000"/>
          <w:kern w:val="1"/>
        </w:rPr>
        <w:t> </w:t>
      </w:r>
      <w:r w:rsidRPr="00232288">
        <w:t xml:space="preserve">ведение классного журнала </w:t>
      </w:r>
      <w:r w:rsidRPr="007E5BFD">
        <w:rPr>
          <w:i/>
        </w:rPr>
        <w:t>(в электронной либо бумажной форме – без дублирования)</w:t>
      </w:r>
      <w:r w:rsidRPr="00232288">
        <w:t>;</w:t>
      </w:r>
    </w:p>
    <w:p w:rsidR="006022DE" w:rsidRDefault="006022DE" w:rsidP="006022DE">
      <w:pPr>
        <w:pStyle w:val="3"/>
        <w:ind w:firstLine="709"/>
        <w:contextualSpacing/>
      </w:pPr>
      <w:r w:rsidRPr="00232288">
        <w:t>б)</w:t>
      </w:r>
      <w:r w:rsidRPr="00232288">
        <w:rPr>
          <w:rFonts w:eastAsia="Arial Unicode MS"/>
          <w:color w:val="000000"/>
          <w:kern w:val="1"/>
        </w:rPr>
        <w:t> </w:t>
      </w:r>
      <w:r w:rsidRPr="00232288">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6022DE" w:rsidRPr="006022DE" w:rsidRDefault="006022DE" w:rsidP="006022DE">
      <w:pPr>
        <w:pStyle w:val="ae"/>
        <w:ind w:firstLine="567"/>
        <w:jc w:val="both"/>
        <w:rPr>
          <w:color w:val="7030A0"/>
          <w:sz w:val="28"/>
          <w:szCs w:val="28"/>
        </w:rPr>
      </w:pPr>
      <w:r w:rsidRPr="00D9021B">
        <w:rPr>
          <w:sz w:val="28"/>
          <w:szCs w:val="28"/>
        </w:rPr>
        <w:t>4)</w:t>
      </w:r>
      <w:r w:rsidRPr="00D9021B">
        <w:rPr>
          <w:rFonts w:eastAsia="Arial Unicode MS"/>
          <w:color w:val="000000"/>
          <w:kern w:val="1"/>
          <w:sz w:val="28"/>
          <w:szCs w:val="28"/>
        </w:rPr>
        <w:t> </w:t>
      </w:r>
      <w:r w:rsidRPr="00D9021B">
        <w:rPr>
          <w:sz w:val="28"/>
          <w:szCs w:val="28"/>
        </w:rPr>
        <w:t xml:space="preserve">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w:t>
      </w:r>
      <w:r w:rsidRPr="006022DE">
        <w:rPr>
          <w:sz w:val="28"/>
          <w:szCs w:val="28"/>
        </w:rPr>
        <w:t>педагогическими работниками документации.</w:t>
      </w:r>
    </w:p>
    <w:p w:rsidR="006022DE" w:rsidRPr="006022DE" w:rsidRDefault="006022DE" w:rsidP="006022DE">
      <w:pPr>
        <w:shd w:val="clear" w:color="auto" w:fill="FFFFFF"/>
        <w:tabs>
          <w:tab w:val="left" w:pos="1411"/>
        </w:tabs>
        <w:spacing w:after="0" w:line="240" w:lineRule="auto"/>
        <w:ind w:left="11" w:right="7" w:firstLine="713"/>
        <w:contextualSpacing/>
        <w:jc w:val="both"/>
        <w:rPr>
          <w:rFonts w:ascii="Times New Roman" w:hAnsi="Times New Roman" w:cs="Times New Roman"/>
          <w:sz w:val="28"/>
          <w:szCs w:val="28"/>
        </w:rPr>
      </w:pPr>
      <w:r w:rsidRPr="006022DE">
        <w:rPr>
          <w:rFonts w:ascii="Times New Roman" w:hAnsi="Times New Roman" w:cs="Times New Roman"/>
          <w:sz w:val="28"/>
          <w:szCs w:val="28"/>
        </w:rPr>
        <w:t>2.2.6. 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учебной нагрузки не позднее чем за два месяца до их введения, а также своевременное заключение дополнительных соглашений об изменении условий трудового договора, являющихся неотъемлемой частью заключенного между работником и работодателем трудового договора.</w:t>
      </w:r>
    </w:p>
    <w:p w:rsidR="006022DE" w:rsidRPr="006022DE" w:rsidRDefault="006022DE" w:rsidP="006022DE">
      <w:pPr>
        <w:shd w:val="clear" w:color="auto" w:fill="FFFFFF"/>
        <w:tabs>
          <w:tab w:val="left" w:pos="1411"/>
        </w:tabs>
        <w:spacing w:after="0" w:line="240" w:lineRule="auto"/>
        <w:ind w:left="11" w:right="7" w:firstLine="713"/>
        <w:contextualSpacing/>
        <w:jc w:val="both"/>
        <w:rPr>
          <w:rFonts w:ascii="Times New Roman" w:hAnsi="Times New Roman" w:cs="Times New Roman"/>
          <w:sz w:val="28"/>
          <w:szCs w:val="28"/>
        </w:rPr>
      </w:pPr>
      <w:r w:rsidRPr="006022DE">
        <w:rPr>
          <w:rFonts w:ascii="Times New Roman" w:hAnsi="Times New Roman" w:cs="Times New Roman"/>
          <w:sz w:val="28"/>
          <w:szCs w:val="28"/>
        </w:rPr>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213C6D" w:rsidRPr="009365B2" w:rsidRDefault="006022DE" w:rsidP="00213C6D">
      <w:pPr>
        <w:pStyle w:val="3"/>
        <w:ind w:firstLine="708"/>
      </w:pPr>
      <w:r w:rsidRPr="006022DE">
        <w:lastRenderedPageBreak/>
        <w:t>2.2.</w:t>
      </w:r>
      <w:r w:rsidR="00213C6D">
        <w:t>7</w:t>
      </w:r>
      <w:r w:rsidRPr="006022DE">
        <w:t>.</w:t>
      </w:r>
      <w:r w:rsidRPr="006022DE">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r>
        <w:t xml:space="preserve"> Если в трудовом</w:t>
      </w:r>
      <w:r w:rsidR="00213C6D">
        <w:t xml:space="preserve"> договоре не оговорен срок его действия, то договор считается заключённый на неопределённый срок.</w:t>
      </w:r>
    </w:p>
    <w:p w:rsidR="00183D55" w:rsidRPr="009365B2" w:rsidRDefault="00213C6D" w:rsidP="00183D55">
      <w:pPr>
        <w:pStyle w:val="3"/>
        <w:ind w:firstLine="708"/>
      </w:pPr>
      <w:r>
        <w:t xml:space="preserve">2.2.8. </w:t>
      </w:r>
      <w:r w:rsidR="00183D55">
        <w:t>Не устанавливать испытание п</w:t>
      </w:r>
      <w:r w:rsidR="00183D55" w:rsidRPr="009365B2">
        <w:t>ри приеме на работу педагогически</w:t>
      </w:r>
      <w:r w:rsidR="00183D55">
        <w:t>м</w:t>
      </w:r>
      <w:r w:rsidR="00183D55" w:rsidRPr="009365B2">
        <w:t xml:space="preserve"> работник</w:t>
      </w:r>
      <w:r w:rsidR="00183D55">
        <w:t>ам</w:t>
      </w:r>
      <w:r w:rsidR="00183D55" w:rsidRPr="009365B2">
        <w:t>, имеющи</w:t>
      </w:r>
      <w:r w:rsidR="00183D55">
        <w:t>м</w:t>
      </w:r>
      <w:r w:rsidR="00183D55" w:rsidRPr="009365B2">
        <w:t xml:space="preserve"> </w:t>
      </w:r>
      <w:r w:rsidR="00183D55">
        <w:t xml:space="preserve">действующую </w:t>
      </w:r>
      <w:r w:rsidR="00183D55" w:rsidRPr="009365B2">
        <w:t>первую</w:t>
      </w:r>
      <w:r w:rsidR="00183D55">
        <w:t xml:space="preserve">, </w:t>
      </w:r>
      <w:r w:rsidR="00183D55" w:rsidRPr="009365B2">
        <w:t xml:space="preserve">высшую квалификационную категорию, </w:t>
      </w:r>
      <w:r w:rsidR="00183D55" w:rsidRPr="004C74FC">
        <w:rPr>
          <w:highlight w:val="yellow"/>
        </w:rPr>
        <w:t>квалификационные категории «педагог-</w:t>
      </w:r>
      <w:r w:rsidR="00183D55">
        <w:rPr>
          <w:highlight w:val="yellow"/>
        </w:rPr>
        <w:t>методист» и «педагог-наставник»</w:t>
      </w:r>
      <w:r w:rsidR="00183D55" w:rsidRPr="009365B2">
        <w:t>.</w:t>
      </w:r>
    </w:p>
    <w:p w:rsidR="00213C6D" w:rsidRPr="009365B2" w:rsidRDefault="00213C6D" w:rsidP="00213C6D">
      <w:pPr>
        <w:pStyle w:val="3"/>
        <w:ind w:firstLine="708"/>
      </w:pPr>
      <w:r w:rsidRPr="009365B2">
        <w:t>2.2.</w:t>
      </w:r>
      <w:r>
        <w:t>9</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13C6D" w:rsidRPr="009365B2" w:rsidRDefault="00213C6D" w:rsidP="00213C6D">
      <w:pPr>
        <w:pStyle w:val="3"/>
        <w:ind w:firstLine="708"/>
      </w:pPr>
      <w:r w:rsidRPr="009365B2">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13C6D" w:rsidRPr="009365B2" w:rsidRDefault="00213C6D" w:rsidP="00213C6D">
      <w:pPr>
        <w:pStyle w:val="3"/>
        <w:ind w:firstLine="709"/>
      </w:pPr>
      <w:r w:rsidRPr="009365B2">
        <w:t>2.2.</w:t>
      </w:r>
      <w:r>
        <w:t>10</w:t>
      </w:r>
      <w:r w:rsidRPr="009365B2">
        <w:t>.</w:t>
      </w:r>
      <w:r w:rsidRPr="009365B2">
        <w:tab/>
      </w:r>
      <w:r>
        <w:t>Уведомля</w:t>
      </w:r>
      <w:r w:rsidRPr="009365B2">
        <w:t>ть выборн</w:t>
      </w:r>
      <w:r>
        <w:t>ый</w:t>
      </w:r>
      <w:r w:rsidRPr="009365B2">
        <w:t xml:space="preserve"> орган первичной профсоюзной организации</w:t>
      </w:r>
      <w:r>
        <w:t xml:space="preserve"> </w:t>
      </w:r>
      <w:r w:rsidRPr="009365B2">
        <w:t>в письменной форме</w:t>
      </w:r>
      <w:r>
        <w:t xml:space="preserve"> </w:t>
      </w:r>
      <w:r w:rsidRPr="009365B2">
        <w:t>не позднее</w:t>
      </w:r>
      <w:r>
        <w:t>,</w:t>
      </w:r>
      <w:r w:rsidRPr="009365B2">
        <w:t xml:space="preserve"> чем за </w:t>
      </w:r>
      <w:r>
        <w:t>два</w:t>
      </w:r>
      <w:r w:rsidRPr="009365B2">
        <w:t xml:space="preserve"> месяца до начала проведения соответствующих мероприятий</w:t>
      </w:r>
      <w:r>
        <w:t xml:space="preserve">, </w:t>
      </w:r>
      <w:r w:rsidRPr="009365B2">
        <w:t>о сокращени</w:t>
      </w:r>
      <w:r>
        <w:t>и</w:t>
      </w:r>
      <w:r w:rsidRPr="009365B2">
        <w:t xml:space="preserve">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w:t>
      </w:r>
      <w:r>
        <w:t xml:space="preserve">, </w:t>
      </w:r>
      <w:r w:rsidRPr="009365B2">
        <w:t>чем за три месяца.</w:t>
      </w:r>
    </w:p>
    <w:p w:rsidR="00213C6D" w:rsidRDefault="00213C6D" w:rsidP="00213C6D">
      <w:pPr>
        <w:pStyle w:val="3"/>
        <w:ind w:firstLine="709"/>
      </w:pPr>
      <w:r>
        <w:t>Критерии м</w:t>
      </w:r>
      <w:r w:rsidRPr="009365B2">
        <w:t>ассов</w:t>
      </w:r>
      <w:r>
        <w:t>ого</w:t>
      </w:r>
      <w:r w:rsidRPr="009365B2">
        <w:t xml:space="preserve"> увольнени</w:t>
      </w:r>
      <w:r>
        <w:t>я</w:t>
      </w:r>
      <w:r w:rsidRPr="009365B2">
        <w:t xml:space="preserve"> </w:t>
      </w:r>
      <w:r>
        <w:t>определяются областным отраслевым и территориальным соглашением</w:t>
      </w:r>
      <w:r w:rsidRPr="009365B2">
        <w:t>.</w:t>
      </w:r>
    </w:p>
    <w:p w:rsidR="00213C6D" w:rsidRPr="009229D4" w:rsidRDefault="00213C6D" w:rsidP="00213C6D">
      <w:pPr>
        <w:pStyle w:val="2"/>
        <w:spacing w:after="0" w:line="240" w:lineRule="auto"/>
        <w:ind w:left="0" w:firstLine="708"/>
        <w:jc w:val="both"/>
        <w:rPr>
          <w:sz w:val="28"/>
          <w:szCs w:val="28"/>
        </w:rPr>
      </w:pPr>
      <w:r w:rsidRPr="009229D4">
        <w:rPr>
          <w:sz w:val="28"/>
          <w:szCs w:val="28"/>
        </w:rPr>
        <w:t>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13C6D" w:rsidRPr="009365B2" w:rsidRDefault="00213C6D" w:rsidP="00213C6D">
      <w:pPr>
        <w:pStyle w:val="3"/>
        <w:ind w:firstLine="709"/>
      </w:pPr>
      <w:r w:rsidRPr="009229D4">
        <w:t>В случае массового высвобождения работников уведомление должно содержать социально-экономическое обоснование.</w:t>
      </w:r>
    </w:p>
    <w:p w:rsidR="00213C6D" w:rsidRPr="009365B2" w:rsidRDefault="00213C6D" w:rsidP="00213C6D">
      <w:pPr>
        <w:pStyle w:val="3"/>
        <w:ind w:firstLine="709"/>
      </w:pPr>
      <w:r w:rsidRPr="009365B2">
        <w:t>2.2.</w:t>
      </w:r>
      <w:r>
        <w:t>11</w:t>
      </w:r>
      <w:r w:rsidRPr="009365B2">
        <w:t>.</w:t>
      </w:r>
      <w:r w:rsidRPr="009365B2">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213C6D" w:rsidRPr="00D9021B" w:rsidRDefault="00213C6D" w:rsidP="00213C6D">
      <w:pPr>
        <w:pStyle w:val="3"/>
      </w:pPr>
      <w:r w:rsidRPr="009365B2">
        <w:tab/>
        <w:t xml:space="preserve">- </w:t>
      </w:r>
      <w:r w:rsidRPr="00D9021B">
        <w:t>не освобожденные председатели первичных и территориальных профсоюзных организаций в период избрания и после окончания срока полномочий в течении 2-х лет;</w:t>
      </w:r>
    </w:p>
    <w:p w:rsidR="00213C6D" w:rsidRPr="00213C6D" w:rsidRDefault="00213C6D" w:rsidP="00213C6D">
      <w:pPr>
        <w:spacing w:after="0" w:line="240" w:lineRule="auto"/>
        <w:ind w:firstLine="709"/>
        <w:jc w:val="both"/>
        <w:rPr>
          <w:rFonts w:ascii="Times New Roman" w:hAnsi="Times New Roman" w:cs="Times New Roman"/>
        </w:rPr>
      </w:pPr>
      <w:r w:rsidRPr="00213C6D">
        <w:rPr>
          <w:rFonts w:ascii="Times New Roman" w:hAnsi="Times New Roman" w:cs="Times New Roman"/>
          <w:sz w:val="28"/>
          <w:szCs w:val="28"/>
        </w:rPr>
        <w:t>- отнесённые категории граждан предпенсионого возраста</w:t>
      </w:r>
      <w:r w:rsidRPr="00213C6D">
        <w:rPr>
          <w:rFonts w:ascii="Times New Roman" w:hAnsi="Times New Roman" w:cs="Times New Roman"/>
        </w:rPr>
        <w:t>;</w:t>
      </w:r>
    </w:p>
    <w:p w:rsidR="00213C6D" w:rsidRPr="00213C6D" w:rsidRDefault="00213C6D" w:rsidP="00213C6D">
      <w:pPr>
        <w:spacing w:after="0" w:line="240" w:lineRule="auto"/>
        <w:ind w:firstLine="709"/>
        <w:jc w:val="both"/>
        <w:rPr>
          <w:rFonts w:ascii="Times New Roman" w:hAnsi="Times New Roman" w:cs="Times New Roman"/>
          <w:sz w:val="28"/>
          <w:szCs w:val="28"/>
        </w:rPr>
      </w:pPr>
      <w:r w:rsidRPr="00213C6D">
        <w:rPr>
          <w:rFonts w:ascii="Times New Roman" w:hAnsi="Times New Roman" w:cs="Times New Roman"/>
        </w:rPr>
        <w:t xml:space="preserve">- </w:t>
      </w:r>
      <w:r w:rsidRPr="00213C6D">
        <w:rPr>
          <w:rFonts w:ascii="Times New Roman" w:hAnsi="Times New Roman" w:cs="Times New Roman"/>
          <w:sz w:val="28"/>
          <w:szCs w:val="28"/>
        </w:rPr>
        <w:t>до назначения страховой пенсии по старости остаётся менее 3 лет;</w:t>
      </w:r>
      <w:r w:rsidRPr="00213C6D">
        <w:rPr>
          <w:rFonts w:ascii="Times New Roman" w:hAnsi="Times New Roman" w:cs="Times New Roman"/>
        </w:rPr>
        <w:t xml:space="preserve"> </w:t>
      </w:r>
    </w:p>
    <w:p w:rsidR="00213C6D" w:rsidRPr="00213C6D" w:rsidRDefault="00213C6D" w:rsidP="00213C6D">
      <w:pPr>
        <w:pStyle w:val="3"/>
      </w:pPr>
      <w:r w:rsidRPr="00213C6D">
        <w:tab/>
        <w:t>- проработавшие в организации свыше 10 лет;</w:t>
      </w:r>
    </w:p>
    <w:p w:rsidR="00213C6D" w:rsidRPr="00213C6D" w:rsidRDefault="00213C6D" w:rsidP="00213C6D">
      <w:pPr>
        <w:pStyle w:val="3"/>
      </w:pPr>
      <w:r w:rsidRPr="00213C6D">
        <w:tab/>
        <w:t>- одинокие матери (отцы), воспитывающие ребенка в возрасте до 16 лет;</w:t>
      </w:r>
    </w:p>
    <w:p w:rsidR="00213C6D" w:rsidRPr="00213C6D" w:rsidRDefault="00213C6D" w:rsidP="00213C6D">
      <w:pPr>
        <w:pStyle w:val="3"/>
      </w:pPr>
      <w:r w:rsidRPr="00213C6D">
        <w:tab/>
        <w:t>- родители, имеющие ребенка – инвалида в возрасте до 18 лет;</w:t>
      </w:r>
    </w:p>
    <w:p w:rsidR="00213C6D" w:rsidRPr="00213C6D" w:rsidRDefault="00213C6D" w:rsidP="00213C6D">
      <w:pPr>
        <w:pStyle w:val="3"/>
      </w:pPr>
      <w:r w:rsidRPr="00213C6D">
        <w:tab/>
        <w:t>- награжденные государственными и (или) ведомственными наградами в связи с педагогической деятельностью;</w:t>
      </w:r>
    </w:p>
    <w:p w:rsidR="00213C6D" w:rsidRPr="00213C6D" w:rsidRDefault="00213C6D" w:rsidP="00213C6D">
      <w:pPr>
        <w:pStyle w:val="af2"/>
        <w:numPr>
          <w:ilvl w:val="0"/>
          <w:numId w:val="24"/>
        </w:numPr>
        <w:tabs>
          <w:tab w:val="clear" w:pos="786"/>
          <w:tab w:val="num" w:pos="993"/>
        </w:tabs>
        <w:spacing w:after="0"/>
        <w:ind w:left="0" w:firstLine="709"/>
        <w:contextualSpacing w:val="0"/>
        <w:jc w:val="both"/>
        <w:rPr>
          <w:sz w:val="28"/>
          <w:szCs w:val="28"/>
        </w:rPr>
      </w:pPr>
      <w:r w:rsidRPr="00213C6D">
        <w:rPr>
          <w:sz w:val="28"/>
          <w:szCs w:val="28"/>
        </w:rPr>
        <w:t>применяющие инновационные методы работы;</w:t>
      </w:r>
    </w:p>
    <w:p w:rsidR="00213C6D" w:rsidRPr="00213C6D" w:rsidRDefault="00213C6D" w:rsidP="00213C6D">
      <w:pPr>
        <w:pStyle w:val="af2"/>
        <w:numPr>
          <w:ilvl w:val="0"/>
          <w:numId w:val="24"/>
        </w:numPr>
        <w:tabs>
          <w:tab w:val="clear" w:pos="786"/>
          <w:tab w:val="num" w:pos="993"/>
        </w:tabs>
        <w:spacing w:after="0"/>
        <w:ind w:left="0" w:firstLine="709"/>
        <w:contextualSpacing w:val="0"/>
        <w:jc w:val="both"/>
        <w:rPr>
          <w:sz w:val="28"/>
          <w:szCs w:val="28"/>
        </w:rPr>
      </w:pPr>
      <w:r w:rsidRPr="00213C6D">
        <w:rPr>
          <w:sz w:val="28"/>
          <w:szCs w:val="28"/>
        </w:rPr>
        <w:lastRenderedPageBreak/>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213C6D" w:rsidRDefault="00213C6D" w:rsidP="00213C6D">
      <w:pPr>
        <w:pStyle w:val="3"/>
      </w:pPr>
      <w:r w:rsidRPr="00213C6D">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843DF" w:rsidRPr="00213C6D" w:rsidRDefault="00C843DF" w:rsidP="00C843DF">
      <w:pPr>
        <w:pStyle w:val="3"/>
        <w:shd w:val="clear" w:color="auto" w:fill="FFFF00"/>
        <w:ind w:firstLine="709"/>
      </w:pPr>
      <w:r>
        <w:t xml:space="preserve">- </w:t>
      </w:r>
      <w:r w:rsidRPr="00C843DF">
        <w:t>призванные на военную службу по мобилизации или поступившие на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 в зонах боевых действий;</w:t>
      </w:r>
    </w:p>
    <w:p w:rsidR="00213C6D" w:rsidRPr="00213C6D" w:rsidRDefault="00213C6D" w:rsidP="00213C6D">
      <w:pPr>
        <w:pStyle w:val="3"/>
        <w:ind w:firstLine="709"/>
        <w:rPr>
          <w:highlight w:val="yellow"/>
        </w:rPr>
      </w:pPr>
      <w:r w:rsidRPr="00213C6D">
        <w:rPr>
          <w:highlight w:val="yellow"/>
        </w:rPr>
        <w:t xml:space="preserve">- другие категории </w:t>
      </w:r>
      <w:r w:rsidRPr="00213C6D">
        <w:rPr>
          <w:i/>
          <w:sz w:val="24"/>
          <w:szCs w:val="24"/>
          <w:highlight w:val="yellow"/>
        </w:rPr>
        <w:t>(указать)</w:t>
      </w:r>
      <w:r w:rsidRPr="00213C6D">
        <w:rPr>
          <w:highlight w:val="yellow"/>
        </w:rPr>
        <w:t>.</w:t>
      </w:r>
    </w:p>
    <w:p w:rsidR="00213C6D" w:rsidRPr="00213C6D" w:rsidRDefault="00213C6D" w:rsidP="00213C6D">
      <w:pPr>
        <w:pStyle w:val="3"/>
        <w:ind w:firstLine="709"/>
      </w:pPr>
      <w:r w:rsidRPr="00213C6D">
        <w:rPr>
          <w:i/>
          <w:sz w:val="24"/>
          <w:szCs w:val="24"/>
          <w:highlight w:val="yellow"/>
        </w:rPr>
        <w:t>Приоритетность данных категорий определяется образовательной организацией в коллективном договоре самостоятельно</w:t>
      </w:r>
      <w:r w:rsidRPr="00213C6D">
        <w:rPr>
          <w:highlight w:val="yellow"/>
        </w:rPr>
        <w:t>.</w:t>
      </w:r>
    </w:p>
    <w:p w:rsidR="00213C6D" w:rsidRPr="00213C6D" w:rsidRDefault="00213C6D" w:rsidP="00213C6D">
      <w:pPr>
        <w:pStyle w:val="3"/>
        <w:ind w:firstLine="709"/>
      </w:pPr>
      <w:r w:rsidRPr="00213C6D">
        <w:t>2.2.1</w:t>
      </w:r>
      <w:r>
        <w:t>2</w:t>
      </w:r>
      <w:r w:rsidRPr="00213C6D">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Pr="00213C6D">
        <w:rPr>
          <w:highlight w:val="yellow"/>
        </w:rPr>
        <w:t>(___ часов в неделю)</w:t>
      </w:r>
      <w:r w:rsidRPr="00213C6D">
        <w:t xml:space="preserve"> с сохранением среднего заработка.</w:t>
      </w:r>
    </w:p>
    <w:p w:rsidR="00213C6D" w:rsidRPr="00213C6D" w:rsidRDefault="00213C6D" w:rsidP="00213C6D">
      <w:pPr>
        <w:pStyle w:val="3"/>
        <w:ind w:firstLine="709"/>
      </w:pPr>
      <w:r w:rsidRPr="00213C6D">
        <w:t>2.2.1</w:t>
      </w:r>
      <w:r>
        <w:t>3</w:t>
      </w:r>
      <w:r w:rsidRPr="00213C6D">
        <w:t>. Расторжение трудового договора в соответствии с пунктами 2, 5, 6(а), 7, 8, 10 части первой статьи 81, абзацем 3 части первой статьи 84, пунктами 1, 2 статьи 336 ТК РФ с работником – членом Профсоюза по инициативе работодателя может быть произведено только с учетом мотивированного мнения выборного органа первичной профсоюзной организации.</w:t>
      </w:r>
    </w:p>
    <w:p w:rsidR="00213C6D" w:rsidRPr="00213C6D" w:rsidRDefault="00213C6D" w:rsidP="00213C6D">
      <w:pPr>
        <w:pStyle w:val="3"/>
        <w:tabs>
          <w:tab w:val="left" w:pos="1620"/>
        </w:tabs>
        <w:ind w:firstLine="708"/>
      </w:pPr>
      <w:r w:rsidRPr="00213C6D">
        <w:t>2.2.1</w:t>
      </w:r>
      <w:r>
        <w:t>4</w:t>
      </w:r>
      <w:r w:rsidRPr="00213C6D">
        <w:t>.</w:t>
      </w:r>
      <w:r w:rsidRPr="00213C6D">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13C6D" w:rsidRPr="00213C6D" w:rsidRDefault="00213C6D" w:rsidP="00213C6D">
      <w:pPr>
        <w:shd w:val="clear" w:color="auto" w:fill="FFFFFF"/>
        <w:tabs>
          <w:tab w:val="left" w:pos="1464"/>
        </w:tabs>
        <w:spacing w:after="0" w:line="240" w:lineRule="auto"/>
        <w:ind w:firstLine="709"/>
        <w:jc w:val="both"/>
        <w:rPr>
          <w:rFonts w:ascii="Times New Roman" w:hAnsi="Times New Roman" w:cs="Times New Roman"/>
          <w:sz w:val="28"/>
          <w:szCs w:val="28"/>
        </w:rPr>
      </w:pPr>
      <w:r w:rsidRPr="00213C6D">
        <w:rPr>
          <w:rFonts w:ascii="Times New Roman" w:hAnsi="Times New Roman" w:cs="Times New Roman"/>
          <w:sz w:val="28"/>
          <w:szCs w:val="28"/>
        </w:rPr>
        <w:t>2.2.1</w:t>
      </w:r>
      <w:r>
        <w:rPr>
          <w:rFonts w:ascii="Times New Roman" w:hAnsi="Times New Roman" w:cs="Times New Roman"/>
          <w:sz w:val="28"/>
          <w:szCs w:val="28"/>
        </w:rPr>
        <w:t>5</w:t>
      </w:r>
      <w:r w:rsidRPr="00213C6D">
        <w:rPr>
          <w:rFonts w:ascii="Times New Roman" w:hAnsi="Times New Roman" w:cs="Times New Roman"/>
          <w:sz w:val="28"/>
          <w:szCs w:val="28"/>
        </w:rPr>
        <w:t>.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213C6D" w:rsidRPr="00213C6D" w:rsidRDefault="00213C6D" w:rsidP="00213C6D">
      <w:pPr>
        <w:shd w:val="clear" w:color="auto" w:fill="FFFFFF"/>
        <w:spacing w:after="0" w:line="240" w:lineRule="auto"/>
        <w:ind w:firstLine="709"/>
        <w:jc w:val="both"/>
        <w:rPr>
          <w:rFonts w:ascii="Times New Roman" w:eastAsia="Arial Unicode MS" w:hAnsi="Times New Roman" w:cs="Times New Roman"/>
          <w:kern w:val="1"/>
          <w:sz w:val="28"/>
          <w:szCs w:val="28"/>
          <w:highlight w:val="yellow"/>
        </w:rPr>
      </w:pPr>
      <w:r w:rsidRPr="00213C6D">
        <w:rPr>
          <w:rFonts w:ascii="Times New Roman" w:eastAsia="Arial Unicode MS" w:hAnsi="Times New Roman" w:cs="Times New Roman"/>
          <w:kern w:val="1"/>
          <w:sz w:val="28"/>
          <w:szCs w:val="28"/>
          <w:highlight w:val="yellow"/>
        </w:rPr>
        <w:t xml:space="preserve">_____ рублей </w:t>
      </w:r>
      <w:r w:rsidR="00822768">
        <w:rPr>
          <w:rFonts w:ascii="Times New Roman" w:eastAsia="Arial Unicode MS" w:hAnsi="Times New Roman" w:cs="Times New Roman"/>
          <w:kern w:val="1"/>
          <w:sz w:val="28"/>
          <w:szCs w:val="28"/>
          <w:highlight w:val="yellow"/>
        </w:rPr>
        <w:t>-</w:t>
      </w:r>
      <w:r w:rsidRPr="00213C6D">
        <w:rPr>
          <w:rFonts w:ascii="Times New Roman" w:eastAsia="Arial Unicode MS" w:hAnsi="Times New Roman" w:cs="Times New Roman"/>
          <w:kern w:val="1"/>
          <w:sz w:val="28"/>
          <w:szCs w:val="28"/>
          <w:highlight w:val="yellow"/>
        </w:rPr>
        <w:t xml:space="preserve"> по Липецкой области; </w:t>
      </w:r>
    </w:p>
    <w:p w:rsidR="00213C6D" w:rsidRPr="00213C6D" w:rsidRDefault="00213C6D" w:rsidP="00213C6D">
      <w:pPr>
        <w:shd w:val="clear" w:color="auto" w:fill="FFFFFF"/>
        <w:spacing w:after="0" w:line="240" w:lineRule="auto"/>
        <w:ind w:firstLine="709"/>
        <w:jc w:val="both"/>
        <w:rPr>
          <w:rFonts w:ascii="Times New Roman" w:eastAsia="Arial Unicode MS" w:hAnsi="Times New Roman" w:cs="Times New Roman"/>
          <w:kern w:val="1"/>
          <w:sz w:val="28"/>
          <w:szCs w:val="28"/>
          <w:highlight w:val="yellow"/>
        </w:rPr>
      </w:pPr>
      <w:r w:rsidRPr="00213C6D">
        <w:rPr>
          <w:rFonts w:ascii="Times New Roman" w:eastAsia="Arial Unicode MS" w:hAnsi="Times New Roman" w:cs="Times New Roman"/>
          <w:kern w:val="1"/>
          <w:sz w:val="28"/>
          <w:szCs w:val="28"/>
          <w:highlight w:val="yellow"/>
        </w:rPr>
        <w:t xml:space="preserve">_____ рублей </w:t>
      </w:r>
      <w:r w:rsidR="00822768">
        <w:rPr>
          <w:rFonts w:ascii="Times New Roman" w:eastAsia="Arial Unicode MS" w:hAnsi="Times New Roman" w:cs="Times New Roman"/>
          <w:kern w:val="1"/>
          <w:sz w:val="28"/>
          <w:szCs w:val="28"/>
          <w:highlight w:val="yellow"/>
        </w:rPr>
        <w:t>-</w:t>
      </w:r>
      <w:r w:rsidRPr="00213C6D">
        <w:rPr>
          <w:rFonts w:ascii="Times New Roman" w:eastAsia="Arial Unicode MS" w:hAnsi="Times New Roman" w:cs="Times New Roman"/>
          <w:kern w:val="1"/>
          <w:sz w:val="28"/>
          <w:szCs w:val="28"/>
          <w:highlight w:val="yellow"/>
        </w:rPr>
        <w:t xml:space="preserve"> за пределы Липецкой области; </w:t>
      </w:r>
    </w:p>
    <w:p w:rsidR="00213C6D" w:rsidRPr="00213C6D" w:rsidRDefault="00213C6D" w:rsidP="00213C6D">
      <w:pPr>
        <w:shd w:val="clear" w:color="auto" w:fill="FFFFFF"/>
        <w:spacing w:after="0" w:line="240" w:lineRule="auto"/>
        <w:ind w:firstLine="709"/>
        <w:jc w:val="both"/>
        <w:rPr>
          <w:rFonts w:ascii="Times New Roman" w:eastAsia="Arial Unicode MS" w:hAnsi="Times New Roman" w:cs="Times New Roman"/>
          <w:kern w:val="1"/>
          <w:sz w:val="28"/>
          <w:szCs w:val="28"/>
          <w:highlight w:val="yellow"/>
        </w:rPr>
      </w:pPr>
      <w:r w:rsidRPr="00213C6D">
        <w:rPr>
          <w:rFonts w:ascii="Times New Roman" w:eastAsia="Arial Unicode MS" w:hAnsi="Times New Roman" w:cs="Times New Roman"/>
          <w:kern w:val="1"/>
          <w:sz w:val="28"/>
          <w:szCs w:val="28"/>
          <w:highlight w:val="yellow"/>
        </w:rPr>
        <w:t xml:space="preserve">_____ рублей </w:t>
      </w:r>
      <w:r w:rsidR="00822768">
        <w:rPr>
          <w:rFonts w:ascii="Times New Roman" w:eastAsia="Arial Unicode MS" w:hAnsi="Times New Roman" w:cs="Times New Roman"/>
          <w:kern w:val="1"/>
          <w:sz w:val="28"/>
          <w:szCs w:val="28"/>
          <w:highlight w:val="yellow"/>
        </w:rPr>
        <w:t>-</w:t>
      </w:r>
      <w:r w:rsidRPr="00213C6D">
        <w:rPr>
          <w:rFonts w:ascii="Times New Roman" w:eastAsia="Arial Unicode MS" w:hAnsi="Times New Roman" w:cs="Times New Roman"/>
          <w:kern w:val="1"/>
          <w:sz w:val="28"/>
          <w:szCs w:val="28"/>
          <w:highlight w:val="yellow"/>
        </w:rPr>
        <w:t xml:space="preserve"> при </w:t>
      </w:r>
      <w:r w:rsidRPr="00213C6D">
        <w:rPr>
          <w:rFonts w:ascii="Times New Roman" w:hAnsi="Times New Roman" w:cs="Times New Roman"/>
          <w:iCs/>
          <w:sz w:val="28"/>
          <w:szCs w:val="28"/>
          <w:highlight w:val="yellow"/>
        </w:rPr>
        <w:t>направлении</w:t>
      </w:r>
      <w:r w:rsidRPr="00213C6D">
        <w:rPr>
          <w:rFonts w:ascii="Times New Roman" w:eastAsia="Arial Unicode MS" w:hAnsi="Times New Roman" w:cs="Times New Roman"/>
          <w:kern w:val="1"/>
          <w:sz w:val="28"/>
          <w:szCs w:val="28"/>
          <w:highlight w:val="yellow"/>
        </w:rPr>
        <w:t xml:space="preserve"> в г. Москву и г. Санкт-Петербург.</w:t>
      </w:r>
    </w:p>
    <w:p w:rsidR="00213C6D" w:rsidRPr="00213C6D" w:rsidRDefault="00213C6D" w:rsidP="00213C6D">
      <w:pPr>
        <w:pStyle w:val="af0"/>
        <w:shd w:val="clear" w:color="auto" w:fill="FFFFFF"/>
        <w:spacing w:before="0" w:beforeAutospacing="0" w:after="0" w:afterAutospacing="0"/>
        <w:ind w:firstLine="720"/>
        <w:jc w:val="both"/>
        <w:rPr>
          <w:i/>
          <w:highlight w:val="yellow"/>
        </w:rPr>
      </w:pPr>
      <w:r w:rsidRPr="00213C6D">
        <w:rPr>
          <w:rFonts w:eastAsia="Arial Unicode MS"/>
          <w:i/>
          <w:kern w:val="1"/>
          <w:highlight w:val="yellow"/>
        </w:rPr>
        <w:t xml:space="preserve">(Целесообразно предусматривать суммы не ниже размеров суточных установленных для работников организаций финансируемых из федерального бюджета (100 рублей, установленных, </w:t>
      </w:r>
      <w:r w:rsidRPr="00213C6D">
        <w:rPr>
          <w:i/>
          <w:iCs/>
          <w:highlight w:val="yellow"/>
        </w:rPr>
        <w:t xml:space="preserve">Постановлением Правительства РФ от 02.10.2002 N 729 (ред. от </w:t>
      </w:r>
      <w:r w:rsidRPr="00213C6D">
        <w:rPr>
          <w:i/>
          <w:highlight w:val="yellow"/>
        </w:rPr>
        <w:t>07.03.2016</w:t>
      </w:r>
      <w:r w:rsidRPr="00213C6D">
        <w:rPr>
          <w:i/>
          <w:iCs/>
          <w:highlight w:val="yellow"/>
        </w:rPr>
        <w:t>)</w:t>
      </w:r>
      <w:r w:rsidR="00822768">
        <w:rPr>
          <w:i/>
          <w:iCs/>
          <w:highlight w:val="yellow"/>
        </w:rPr>
        <w:t>»</w:t>
      </w:r>
      <w:r w:rsidRPr="00213C6D">
        <w:rPr>
          <w:i/>
          <w:iCs/>
          <w:highlight w:val="yellow"/>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822768">
        <w:rPr>
          <w:i/>
          <w:iCs/>
          <w:highlight w:val="yellow"/>
        </w:rPr>
        <w:t>»</w:t>
      </w:r>
      <w:r w:rsidRPr="00213C6D">
        <w:rPr>
          <w:i/>
          <w:iCs/>
          <w:highlight w:val="yellow"/>
        </w:rPr>
        <w:t>)</w:t>
      </w:r>
      <w:r w:rsidRPr="00213C6D">
        <w:rPr>
          <w:sz w:val="17"/>
          <w:szCs w:val="17"/>
          <w:highlight w:val="yellow"/>
        </w:rPr>
        <w:t xml:space="preserve"> .  </w:t>
      </w:r>
      <w:r w:rsidRPr="00213C6D">
        <w:rPr>
          <w:i/>
          <w:highlight w:val="yellow"/>
        </w:rPr>
        <w:t>Согласно ст. 217 НК не подлежат налогообложению (освобождаются от налогообложения) доходы физических лиц, а именно все виды установленных действующим законодательством РФ, законодательными актами субъектов РФ,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РФ), связанных с исполнением налогоплательщиком трудовых обязанностей (включая возмещение командировочных расходов).</w:t>
      </w:r>
    </w:p>
    <w:p w:rsidR="00213C6D" w:rsidRPr="00213C6D" w:rsidRDefault="00213C6D" w:rsidP="00213C6D">
      <w:pPr>
        <w:pStyle w:val="af0"/>
        <w:shd w:val="clear" w:color="auto" w:fill="FFFFFF"/>
        <w:spacing w:before="0" w:beforeAutospacing="0" w:after="0" w:afterAutospacing="0"/>
        <w:ind w:firstLine="720"/>
        <w:jc w:val="both"/>
        <w:rPr>
          <w:i/>
          <w:highlight w:val="yellow"/>
        </w:rPr>
      </w:pPr>
      <w:r w:rsidRPr="00213C6D">
        <w:rPr>
          <w:i/>
          <w:highlight w:val="yellow"/>
        </w:rPr>
        <w:lastRenderedPageBreak/>
        <w:t>При оплате работодателем налогоплательщику (работнику) расходов на командировки как внутри страны, так и за ее пределы в доход, подлежащий налогообложению, не включаются:</w:t>
      </w:r>
    </w:p>
    <w:p w:rsidR="00213C6D" w:rsidRPr="00C843DF" w:rsidRDefault="00213C6D" w:rsidP="00213C6D">
      <w:pPr>
        <w:pStyle w:val="af0"/>
        <w:shd w:val="clear" w:color="auto" w:fill="FFFFFF"/>
        <w:spacing w:before="0" w:beforeAutospacing="0" w:after="0" w:afterAutospacing="0"/>
        <w:ind w:firstLine="720"/>
        <w:jc w:val="both"/>
        <w:rPr>
          <w:i/>
          <w:highlight w:val="yellow"/>
        </w:rPr>
      </w:pPr>
      <w:r w:rsidRPr="00213C6D">
        <w:rPr>
          <w:i/>
          <w:highlight w:val="yellow"/>
        </w:rPr>
        <w:t xml:space="preserve">суточные, выплачиваемые в соответствии с законодательством РФ, но не более 700 руб. за каждый день нахождения в командировке на территории Российской Федерации и не более 2500 руб. за каждый день нахождения в заграничной командировке. Следует признать, что если в коллективном договоре или локальном нормативном акте установлен размер суточных выше указанных норм, то с суммы, превышающей установленный размер, будет удерживаться налог на доходы физических лиц, т.е. с работника. Таким образом, организация свободна в определении размера </w:t>
      </w:r>
      <w:r w:rsidRPr="00C843DF">
        <w:rPr>
          <w:i/>
          <w:highlight w:val="yellow"/>
        </w:rPr>
        <w:t>суточных)</w:t>
      </w:r>
      <w:r w:rsidR="00CC64C1" w:rsidRPr="00C843DF">
        <w:rPr>
          <w:i/>
          <w:highlight w:val="yellow"/>
        </w:rPr>
        <w:t>.</w:t>
      </w:r>
    </w:p>
    <w:p w:rsidR="00213C6D" w:rsidRPr="00C843DF" w:rsidRDefault="00CC64C1" w:rsidP="00C843DF">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2.2.16. </w:t>
      </w:r>
      <w:r w:rsidR="00213C6D" w:rsidRPr="00C843DF">
        <w:rPr>
          <w:rFonts w:ascii="Times New Roman" w:eastAsia="Times New Roman" w:hAnsi="Times New Roman" w:cs="Times New Roman"/>
          <w:sz w:val="28"/>
          <w:szCs w:val="28"/>
          <w:lang w:eastAsia="x-none"/>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183D55" w:rsidRDefault="00213C6D" w:rsidP="00183D55">
      <w:pPr>
        <w:spacing w:after="0" w:line="240" w:lineRule="auto"/>
        <w:ind w:firstLine="720"/>
        <w:jc w:val="both"/>
        <w:rPr>
          <w:rFonts w:ascii="Times New Roman" w:eastAsia="Calibri" w:hAnsi="Times New Roman"/>
          <w:sz w:val="28"/>
          <w:szCs w:val="28"/>
        </w:rPr>
      </w:pPr>
      <w:r>
        <w:rPr>
          <w:sz w:val="28"/>
          <w:szCs w:val="28"/>
        </w:rPr>
        <w:t>2.2.1</w:t>
      </w:r>
      <w:r w:rsidR="00C843DF">
        <w:rPr>
          <w:sz w:val="28"/>
          <w:szCs w:val="28"/>
        </w:rPr>
        <w:t>7</w:t>
      </w:r>
      <w:r w:rsidRPr="00213C6D">
        <w:rPr>
          <w:sz w:val="28"/>
          <w:szCs w:val="28"/>
        </w:rPr>
        <w:t xml:space="preserve">. </w:t>
      </w:r>
      <w:r w:rsidR="00183D55" w:rsidRPr="00D2548B">
        <w:rPr>
          <w:rFonts w:ascii="Times New Roman" w:eastAsia="Calibri" w:hAnsi="Times New Roman"/>
          <w:sz w:val="28"/>
          <w:szCs w:val="28"/>
          <w:highlight w:val="yellow"/>
        </w:rPr>
        <w:t>Обеспечивать на основании письменного заявления работника ведение его трудовой книжки в бумажном виде или предоставление ему сведений о трудовой деятельности в электронном виде</w:t>
      </w:r>
      <w:r w:rsidR="00183D55">
        <w:rPr>
          <w:rFonts w:ascii="Times New Roman" w:eastAsia="Calibri" w:hAnsi="Times New Roman"/>
          <w:sz w:val="28"/>
          <w:szCs w:val="28"/>
        </w:rPr>
        <w:t>.</w:t>
      </w:r>
    </w:p>
    <w:p w:rsidR="00183D55" w:rsidRDefault="00183D55" w:rsidP="00183D55">
      <w:pPr>
        <w:spacing w:after="0" w:line="240" w:lineRule="auto"/>
        <w:ind w:firstLine="720"/>
        <w:jc w:val="both"/>
        <w:rPr>
          <w:rFonts w:ascii="Times New Roman" w:eastAsia="Calibri" w:hAnsi="Times New Roman"/>
          <w:sz w:val="28"/>
          <w:szCs w:val="28"/>
          <w:highlight w:val="yellow"/>
        </w:rPr>
      </w:pPr>
      <w:r w:rsidRPr="00D2548B">
        <w:rPr>
          <w:rFonts w:ascii="Times New Roman" w:eastAsia="Calibri" w:hAnsi="Times New Roman"/>
          <w:sz w:val="28"/>
          <w:szCs w:val="28"/>
          <w:highlight w:val="yellow"/>
        </w:rPr>
        <w:t xml:space="preserve">По запросу работника предоставлять сведения о его трудовой деятельности. </w:t>
      </w:r>
    </w:p>
    <w:p w:rsidR="00183D55" w:rsidRPr="00176BC7" w:rsidRDefault="00183D55" w:rsidP="00183D55">
      <w:pPr>
        <w:spacing w:after="0" w:line="240" w:lineRule="auto"/>
        <w:ind w:firstLine="720"/>
        <w:jc w:val="both"/>
        <w:rPr>
          <w:rFonts w:ascii="Times New Roman" w:hAnsi="Times New Roman"/>
          <w:sz w:val="28"/>
          <w:szCs w:val="28"/>
        </w:rPr>
      </w:pPr>
      <w:r>
        <w:rPr>
          <w:rFonts w:ascii="Times New Roman" w:eastAsia="Calibri" w:hAnsi="Times New Roman"/>
          <w:sz w:val="28"/>
          <w:szCs w:val="28"/>
          <w:highlight w:val="yellow"/>
        </w:rPr>
        <w:t>О</w:t>
      </w:r>
      <w:r w:rsidRPr="00D2548B">
        <w:rPr>
          <w:rFonts w:ascii="Times New Roman" w:eastAsia="Calibri" w:hAnsi="Times New Roman"/>
          <w:sz w:val="28"/>
          <w:szCs w:val="28"/>
          <w:highlight w:val="yellow"/>
        </w:rPr>
        <w:t xml:space="preserve">беспечивать передачу полученных от работников сведений и документов, необходимых для назначения и выплаты пособия по временной нетрудоспособности, в региональное отделение </w:t>
      </w:r>
      <w:r>
        <w:rPr>
          <w:rFonts w:ascii="Times New Roman" w:eastAsia="Calibri" w:hAnsi="Times New Roman"/>
          <w:sz w:val="28"/>
          <w:szCs w:val="28"/>
          <w:highlight w:val="yellow"/>
        </w:rPr>
        <w:t>СФР</w:t>
      </w:r>
      <w:r w:rsidRPr="00D2548B">
        <w:rPr>
          <w:rFonts w:ascii="Times New Roman" w:eastAsia="Calibri" w:hAnsi="Times New Roman"/>
          <w:sz w:val="28"/>
          <w:szCs w:val="28"/>
          <w:highlight w:val="yellow"/>
        </w:rPr>
        <w:t xml:space="preserve"> в срок не позднее трех р</w:t>
      </w:r>
      <w:r>
        <w:rPr>
          <w:rFonts w:ascii="Times New Roman" w:eastAsia="Calibri" w:hAnsi="Times New Roman"/>
          <w:sz w:val="28"/>
          <w:szCs w:val="28"/>
          <w:highlight w:val="yellow"/>
        </w:rPr>
        <w:t>абочих дней со дня их получения.</w:t>
      </w:r>
    </w:p>
    <w:p w:rsidR="00213C6D" w:rsidRPr="00213C6D" w:rsidRDefault="00213C6D" w:rsidP="00213C6D">
      <w:pPr>
        <w:pStyle w:val="af1"/>
        <w:ind w:left="0" w:firstLine="720"/>
        <w:jc w:val="both"/>
        <w:rPr>
          <w:sz w:val="28"/>
          <w:szCs w:val="28"/>
        </w:rPr>
      </w:pPr>
      <w:r>
        <w:rPr>
          <w:sz w:val="28"/>
          <w:szCs w:val="28"/>
        </w:rPr>
        <w:t>2.2.1</w:t>
      </w:r>
      <w:r w:rsidR="00C843DF">
        <w:rPr>
          <w:sz w:val="28"/>
          <w:szCs w:val="28"/>
        </w:rPr>
        <w:t>8</w:t>
      </w:r>
      <w:r w:rsidRPr="00213C6D">
        <w:rPr>
          <w:sz w:val="28"/>
          <w:szCs w:val="28"/>
        </w:rPr>
        <w:t xml:space="preserve">.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w:t>
      </w:r>
      <w:r w:rsidRPr="00213C6D">
        <w:rPr>
          <w:bCs/>
          <w:sz w:val="28"/>
          <w:szCs w:val="28"/>
        </w:rPr>
        <w:t>Положения о защите персональных данных работников</w:t>
      </w:r>
      <w:r w:rsidRPr="00213C6D">
        <w:rPr>
          <w:kern w:val="1"/>
          <w:sz w:val="22"/>
          <w:szCs w:val="22"/>
        </w:rPr>
        <w:t>.</w:t>
      </w:r>
    </w:p>
    <w:p w:rsidR="00213C6D" w:rsidRPr="00213C6D" w:rsidRDefault="00213C6D" w:rsidP="00213C6D">
      <w:pPr>
        <w:pStyle w:val="3"/>
        <w:ind w:firstLine="708"/>
        <w:rPr>
          <w:b/>
        </w:rPr>
      </w:pPr>
      <w:r w:rsidRPr="00213C6D">
        <w:rPr>
          <w:b/>
        </w:rPr>
        <w:t>2.3.</w:t>
      </w:r>
      <w:r w:rsidRPr="00213C6D">
        <w:rPr>
          <w:b/>
        </w:rPr>
        <w:tab/>
        <w:t>Выборный орган первичной профсоюзной организации обязуется:</w:t>
      </w:r>
    </w:p>
    <w:p w:rsidR="00213C6D" w:rsidRPr="00213C6D" w:rsidRDefault="00213C6D" w:rsidP="00213C6D">
      <w:pPr>
        <w:pStyle w:val="3"/>
        <w:ind w:firstLine="708"/>
      </w:pPr>
      <w:r w:rsidRPr="00213C6D">
        <w:t>2.3.1.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213C6D" w:rsidRPr="00213C6D" w:rsidRDefault="00213C6D" w:rsidP="00213C6D">
      <w:pPr>
        <w:pStyle w:val="3"/>
        <w:ind w:firstLine="708"/>
      </w:pPr>
      <w:r w:rsidRPr="00213C6D">
        <w:t>2.3.2. 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213C6D" w:rsidRPr="00213C6D" w:rsidRDefault="00213C6D" w:rsidP="00213C6D">
      <w:pPr>
        <w:pStyle w:val="3"/>
        <w:ind w:firstLine="708"/>
      </w:pPr>
      <w:r w:rsidRPr="00213C6D">
        <w:t>2.3.3.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213C6D">
        <w:rPr>
          <w:rFonts w:eastAsia="Arial Unicode MS"/>
          <w:kern w:val="1"/>
        </w:rPr>
        <w:t> </w:t>
      </w:r>
      <w:r w:rsidRPr="00213C6D">
        <w:t>РФ.</w:t>
      </w:r>
    </w:p>
    <w:p w:rsidR="00213C6D" w:rsidRPr="00213C6D" w:rsidRDefault="00213C6D" w:rsidP="00213C6D">
      <w:pPr>
        <w:pStyle w:val="3"/>
        <w:ind w:firstLine="708"/>
        <w:rPr>
          <w:bdr w:val="none" w:sz="0" w:space="0" w:color="auto" w:frame="1"/>
        </w:rPr>
      </w:pPr>
      <w:r w:rsidRPr="00213C6D">
        <w:t xml:space="preserve">2.4. В случае прекращения трудового договора по основанию, предусмотренному пунктом шестого </w:t>
      </w:r>
      <w:r w:rsidRPr="00213C6D">
        <w:rPr>
          <w:bCs/>
          <w:iCs/>
        </w:rPr>
        <w:t>части первой</w:t>
      </w:r>
      <w:r w:rsidRPr="00213C6D">
        <w:t xml:space="preserve"> статьи 77 ТК РФ в связи с отказом работника от продолжения работы в связи со сменой собственника имущества организации, либо с </w:t>
      </w:r>
      <w:r w:rsidRPr="00213C6D">
        <w:rPr>
          <w:bdr w:val="none" w:sz="0" w:space="0" w:color="auto" w:frame="1"/>
        </w:rPr>
        <w:t>изменением подведомственности (подчиненности) организации или ее реорганизация (слияние, присоединение, разделение, выделение, преобразование), либо с изменением типа государственного или муниципального учреждения, работнику выплачивается выходное пособие в размере не менее среднего месячного заработка.</w:t>
      </w:r>
    </w:p>
    <w:p w:rsidR="00183D55" w:rsidRPr="004C74FC" w:rsidRDefault="00213C6D" w:rsidP="00183D55">
      <w:pPr>
        <w:pStyle w:val="3"/>
        <w:ind w:firstLine="708"/>
        <w:rPr>
          <w:i/>
          <w:color w:val="C00000"/>
        </w:rPr>
      </w:pPr>
      <w:r w:rsidRPr="00213C6D">
        <w:rPr>
          <w:bdr w:val="none" w:sz="0" w:space="0" w:color="auto" w:frame="1"/>
        </w:rPr>
        <w:lastRenderedPageBreak/>
        <w:t xml:space="preserve">2.5. </w:t>
      </w:r>
      <w:r w:rsidR="00183D55" w:rsidRPr="004C74FC">
        <w:rPr>
          <w:bCs/>
          <w:iCs/>
          <w:highlight w:val="yellow"/>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00183D55">
        <w:rPr>
          <w:bCs/>
          <w:iCs/>
          <w:highlight w:val="yellow"/>
        </w:rPr>
        <w:t xml:space="preserve"> – </w:t>
      </w:r>
      <w:r w:rsidR="00183D55" w:rsidRPr="004C74FC">
        <w:rPr>
          <w:bCs/>
          <w:i/>
          <w:iCs/>
          <w:color w:val="C00000"/>
          <w:highlight w:val="yellow"/>
        </w:rPr>
        <w:t>при наличии средств (экономии) по ФОТ.</w:t>
      </w:r>
    </w:p>
    <w:p w:rsidR="00213C6D" w:rsidRDefault="00213C6D" w:rsidP="00183D55">
      <w:pPr>
        <w:pStyle w:val="3"/>
        <w:ind w:firstLine="708"/>
      </w:pPr>
      <w:r w:rsidRPr="00213C6D">
        <w:t>2.6. Не допускается дискриминация на основании ВИЧ статуса работника.</w:t>
      </w:r>
    </w:p>
    <w:p w:rsidR="00822768" w:rsidRPr="00213C6D" w:rsidRDefault="00822768" w:rsidP="00213C6D">
      <w:pPr>
        <w:pStyle w:val="2"/>
        <w:spacing w:after="0" w:line="240" w:lineRule="auto"/>
        <w:ind w:left="0" w:firstLine="709"/>
        <w:jc w:val="both"/>
        <w:rPr>
          <w:sz w:val="28"/>
          <w:szCs w:val="28"/>
          <w:lang w:val="ru-RU"/>
        </w:rPr>
      </w:pPr>
    </w:p>
    <w:p w:rsidR="00FD609E" w:rsidRPr="009365B2" w:rsidRDefault="00FD609E" w:rsidP="00FD609E">
      <w:pPr>
        <w:pStyle w:val="3"/>
        <w:jc w:val="center"/>
        <w:outlineLvl w:val="0"/>
        <w:rPr>
          <w:b/>
          <w:bCs/>
          <w:caps/>
        </w:rPr>
      </w:pPr>
      <w:r w:rsidRPr="009365B2">
        <w:rPr>
          <w:b/>
          <w:bCs/>
          <w:caps/>
          <w:lang w:val="en-US"/>
        </w:rPr>
        <w:t>III</w:t>
      </w:r>
      <w:r w:rsidRPr="009365B2">
        <w:rPr>
          <w:b/>
          <w:bCs/>
          <w:caps/>
        </w:rPr>
        <w:t>. рабочее время и время отдыха</w:t>
      </w:r>
    </w:p>
    <w:p w:rsidR="00FD609E" w:rsidRPr="00822768" w:rsidRDefault="00FD609E" w:rsidP="00FD609E">
      <w:pPr>
        <w:pStyle w:val="3"/>
        <w:ind w:firstLine="705"/>
        <w:rPr>
          <w:b/>
        </w:rPr>
      </w:pPr>
      <w:r w:rsidRPr="00822768">
        <w:rPr>
          <w:b/>
        </w:rPr>
        <w:t>3.1.</w:t>
      </w:r>
      <w:r w:rsidRPr="00822768">
        <w:rPr>
          <w:b/>
        </w:rPr>
        <w:tab/>
        <w:t>Стороны пришли к соглашению о том, что:</w:t>
      </w:r>
    </w:p>
    <w:p w:rsidR="00FD609E" w:rsidRPr="009365B2" w:rsidRDefault="00FD609E" w:rsidP="00FD609E">
      <w:pPr>
        <w:pStyle w:val="3"/>
        <w:ind w:firstLine="705"/>
      </w:pPr>
      <w:r w:rsidRPr="009365B2">
        <w:t>3.1.</w:t>
      </w:r>
      <w:r>
        <w:t xml:space="preserve">1. </w:t>
      </w:r>
      <w:r w:rsidRPr="009365B2">
        <w:tab/>
        <w:t xml:space="preserve">В соответствии с требованиями трудового законодательства и иных нормативных правовых актов, содержащих нормы трудового права, а также </w:t>
      </w:r>
      <w:r>
        <w:t xml:space="preserve">отраслевых </w:t>
      </w:r>
      <w:r w:rsidRPr="009365B2">
        <w:t>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9365B2">
        <w:rPr>
          <w:i/>
        </w:rPr>
        <w:t xml:space="preserve"> </w:t>
      </w:r>
      <w:r w:rsidRPr="004B13FD">
        <w:t>годовым календарным учебным планом</w:t>
      </w:r>
      <w:r w:rsidRPr="009365B2">
        <w:t>, графиками работы (</w:t>
      </w:r>
      <w:r w:rsidRPr="00322C28">
        <w:t>графиками сменности</w:t>
      </w:r>
      <w:r w:rsidRPr="009365B2">
        <w:t>), согласованными с выборным органом первичной профсоюзной организации</w:t>
      </w:r>
      <w:r>
        <w:t xml:space="preserve"> </w:t>
      </w:r>
      <w:r w:rsidRPr="00FD609E">
        <w:rPr>
          <w:i/>
          <w:sz w:val="24"/>
          <w:szCs w:val="24"/>
          <w:highlight w:val="yellow"/>
        </w:rPr>
        <w:t>(перечень документов может быть уточнён образовательной организацией)</w:t>
      </w:r>
      <w:r w:rsidRPr="00FD609E">
        <w:rPr>
          <w:highlight w:val="yellow"/>
        </w:rPr>
        <w:t>.</w:t>
      </w:r>
      <w:r w:rsidRPr="009365B2">
        <w:t xml:space="preserve"> </w:t>
      </w:r>
    </w:p>
    <w:p w:rsidR="00FD609E" w:rsidRPr="009365B2" w:rsidRDefault="00FD609E" w:rsidP="00FD609E">
      <w:pPr>
        <w:pStyle w:val="3"/>
        <w:ind w:firstLine="705"/>
      </w:pPr>
      <w:r w:rsidRPr="009365B2">
        <w:t>3.</w:t>
      </w:r>
      <w:r>
        <w:t>1.</w:t>
      </w:r>
      <w:r w:rsidRPr="009365B2">
        <w:t>2.</w:t>
      </w:r>
      <w:r w:rsidRPr="009365B2">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w:t>
      </w:r>
      <w:r>
        <w:t xml:space="preserve"> </w:t>
      </w:r>
      <w:r w:rsidRPr="009365B2">
        <w:t>организации устанавливается нормальная продолжительность рабочего времени, которая не может превышать 40 часов в неделю.</w:t>
      </w:r>
    </w:p>
    <w:p w:rsidR="003B6372" w:rsidRPr="00DB1547" w:rsidRDefault="00FD609E" w:rsidP="003B6372">
      <w:pPr>
        <w:spacing w:after="0" w:line="240" w:lineRule="auto"/>
        <w:ind w:firstLine="709"/>
        <w:jc w:val="both"/>
        <w:rPr>
          <w:rFonts w:ascii="Times New Roman" w:eastAsia="Times New Roman" w:hAnsi="Times New Roman" w:cs="Times New Roman"/>
          <w:sz w:val="28"/>
          <w:szCs w:val="28"/>
        </w:rPr>
      </w:pPr>
      <w:r w:rsidRPr="003B6372">
        <w:rPr>
          <w:rFonts w:ascii="Times New Roman" w:eastAsia="Times New Roman" w:hAnsi="Times New Roman" w:cs="Times New Roman"/>
          <w:sz w:val="28"/>
          <w:szCs w:val="28"/>
        </w:rPr>
        <w:t>3.1.3.</w:t>
      </w:r>
      <w:r w:rsidRPr="009365B2">
        <w:rPr>
          <w:rFonts w:eastAsia="Arial CYR" w:cs="Arial CYR"/>
          <w:color w:val="000000"/>
        </w:rPr>
        <w:t xml:space="preserve"> </w:t>
      </w:r>
      <w:r w:rsidR="003B6372" w:rsidRPr="00DB1547">
        <w:rPr>
          <w:rFonts w:ascii="Times New Roman" w:eastAsia="Times New Roman" w:hAnsi="Times New Roman" w:cs="Times New Roman"/>
          <w:sz w:val="28"/>
          <w:szCs w:val="28"/>
        </w:rPr>
        <w:t xml:space="preserve">Сокращенная продолжительность рабочего времени устанавливается: </w:t>
      </w:r>
    </w:p>
    <w:p w:rsidR="003B6372" w:rsidRPr="00DB1547" w:rsidRDefault="003B6372" w:rsidP="003B6372">
      <w:pPr>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 xml:space="preserve">- для женщин, работающих в сельской местности, устанавливается 36-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(постановление ВС РСФСР от 01 ноября 1990 года </w:t>
      </w:r>
      <w:r w:rsidRPr="00DB1547">
        <w:rPr>
          <w:rFonts w:ascii="Times New Roman" w:eastAsia="Segoe UI Symbol" w:hAnsi="Times New Roman" w:cs="Times New Roman"/>
          <w:sz w:val="28"/>
          <w:szCs w:val="28"/>
        </w:rPr>
        <w:t>№</w:t>
      </w:r>
      <w:r w:rsidRPr="00DB1547">
        <w:rPr>
          <w:rFonts w:ascii="Times New Roman" w:eastAsia="Times New Roman" w:hAnsi="Times New Roman" w:cs="Times New Roman"/>
          <w:sz w:val="28"/>
          <w:szCs w:val="28"/>
        </w:rPr>
        <w:t xml:space="preserve"> 298/3-1); </w:t>
      </w:r>
    </w:p>
    <w:p w:rsidR="003B6372" w:rsidRPr="00DB1547" w:rsidRDefault="003B6372" w:rsidP="003B6372">
      <w:pPr>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 xml:space="preserve">- для работников, являющихся инвалидами I или II группы, статьей 92 ТК РФ и статьей 23 Федерального закона от 24 ноября 1995 года </w:t>
      </w:r>
      <w:r w:rsidRPr="00DB1547">
        <w:rPr>
          <w:rFonts w:ascii="Times New Roman" w:eastAsia="Segoe UI Symbol" w:hAnsi="Times New Roman" w:cs="Times New Roman"/>
          <w:sz w:val="28"/>
          <w:szCs w:val="28"/>
        </w:rPr>
        <w:t>№</w:t>
      </w:r>
      <w:r w:rsidRPr="00DB1547">
        <w:rPr>
          <w:rFonts w:ascii="Times New Roman" w:eastAsia="Times New Roman" w:hAnsi="Times New Roman" w:cs="Times New Roman"/>
          <w:sz w:val="28"/>
          <w:szCs w:val="28"/>
        </w:rPr>
        <w:t xml:space="preserve"> 181-ФЗ «О социальной защите инвалидов в Российской Федерации» предусмотрена сокращенная продолжительность рабочего времени - не более 35 часов в неделю с сохранением полной оплаты труда.</w:t>
      </w:r>
    </w:p>
    <w:p w:rsidR="00FD609E" w:rsidRPr="00FD609E" w:rsidRDefault="00FD609E" w:rsidP="00FD609E">
      <w:pPr>
        <w:pStyle w:val="3"/>
        <w:ind w:firstLine="703"/>
      </w:pPr>
      <w:r w:rsidRPr="00FD609E">
        <w:t>3.1.4.</w:t>
      </w:r>
      <w:r w:rsidRPr="00FD609E">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FD609E" w:rsidRPr="00FD609E" w:rsidRDefault="00FD609E" w:rsidP="00FD609E">
      <w:pPr>
        <w:spacing w:after="0" w:line="240" w:lineRule="auto"/>
        <w:ind w:firstLine="703"/>
        <w:jc w:val="both"/>
        <w:rPr>
          <w:rFonts w:ascii="Times New Roman" w:hAnsi="Times New Roman" w:cs="Times New Roman"/>
          <w:sz w:val="28"/>
          <w:szCs w:val="28"/>
        </w:rPr>
      </w:pPr>
      <w:r w:rsidRPr="00FD609E">
        <w:rPr>
          <w:rFonts w:ascii="Times New Roman" w:hAnsi="Times New Roman" w:cs="Times New Roman"/>
          <w:sz w:val="28"/>
          <w:szCs w:val="28"/>
        </w:rPr>
        <w:t xml:space="preserve">В зависимости от должности и (или) специальности педагогических работников с учетом особенностей их труда </w:t>
      </w:r>
      <w:hyperlink w:anchor="consultantplus://offline/ref=4150B37408F9483D6C446C4524D4A2C3F20920E56AF28B4CE8A8BD3EE5FA68A5B78A6C4D0E7C9732t4qAO" w:history="1">
        <w:r w:rsidRPr="00FD609E">
          <w:rPr>
            <w:rFonts w:ascii="Times New Roman" w:hAnsi="Times New Roman" w:cs="Times New Roman"/>
            <w:sz w:val="28"/>
            <w:szCs w:val="28"/>
          </w:rPr>
          <w:t>продолжительность</w:t>
        </w:r>
      </w:hyperlink>
      <w:r w:rsidRPr="00FD609E">
        <w:rPr>
          <w:rFonts w:ascii="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w:t>
      </w:r>
    </w:p>
    <w:p w:rsidR="00FD609E" w:rsidRPr="00FD609E" w:rsidRDefault="00FD609E" w:rsidP="00FD609E">
      <w:pPr>
        <w:spacing w:after="0" w:line="240" w:lineRule="auto"/>
        <w:ind w:firstLine="703"/>
        <w:jc w:val="both"/>
        <w:rPr>
          <w:rFonts w:ascii="Times New Roman" w:hAnsi="Times New Roman" w:cs="Times New Roman"/>
          <w:sz w:val="28"/>
          <w:szCs w:val="28"/>
        </w:rPr>
      </w:pPr>
      <w:r w:rsidRPr="00FD609E">
        <w:rPr>
          <w:rFonts w:ascii="Times New Roman" w:hAnsi="Times New Roman" w:cs="Times New Roman"/>
          <w:sz w:val="28"/>
          <w:szCs w:val="28"/>
        </w:rPr>
        <w:lastRenderedPageBreak/>
        <w:t xml:space="preserve"> 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536)</w:t>
      </w:r>
      <w:r>
        <w:rPr>
          <w:rFonts w:ascii="Times New Roman" w:hAnsi="Times New Roman" w:cs="Times New Roman"/>
          <w:sz w:val="28"/>
          <w:szCs w:val="28"/>
        </w:rPr>
        <w:t xml:space="preserve"> и Правилами внутреннего распорядка</w:t>
      </w:r>
      <w:r w:rsidRPr="00FD609E">
        <w:rPr>
          <w:rFonts w:ascii="Times New Roman" w:hAnsi="Times New Roman" w:cs="Times New Roman"/>
          <w:sz w:val="28"/>
          <w:szCs w:val="28"/>
        </w:rPr>
        <w:t>.</w:t>
      </w:r>
    </w:p>
    <w:p w:rsidR="00FD609E" w:rsidRPr="009365B2" w:rsidRDefault="00FD609E" w:rsidP="00FD609E">
      <w:pPr>
        <w:pStyle w:val="3"/>
        <w:ind w:firstLine="705"/>
        <w:rPr>
          <w:rFonts w:eastAsia="MS Mincho"/>
        </w:rPr>
      </w:pPr>
      <w:r w:rsidRPr="009365B2">
        <w:t>3.</w:t>
      </w:r>
      <w:r>
        <w:t>1</w:t>
      </w:r>
      <w:r w:rsidRPr="009365B2">
        <w:t>.</w:t>
      </w:r>
      <w:r>
        <w:t>5.</w:t>
      </w:r>
      <w:r w:rsidRPr="009365B2">
        <w:t xml:space="preserve"> В образовательной организации </w:t>
      </w:r>
      <w:r w:rsidRPr="009365B2">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r>
        <w:rPr>
          <w:rFonts w:eastAsia="MS Mincho"/>
        </w:rPr>
        <w:t xml:space="preserve">. При этом соблюдаются требования, установленные </w:t>
      </w:r>
      <w:r>
        <w:t>Порядком определения учебной нагрузки педагогических работников, оговариваемой в трудовом договоре Приложение 2 к Приказу 1601</w:t>
      </w:r>
      <w:r w:rsidRPr="009365B2">
        <w:rPr>
          <w:rFonts w:eastAsia="MS Mincho"/>
        </w:rPr>
        <w:t>.</w:t>
      </w:r>
    </w:p>
    <w:p w:rsidR="00FD609E" w:rsidRDefault="00FD609E" w:rsidP="00FD609E">
      <w:pPr>
        <w:pStyle w:val="3"/>
        <w:ind w:firstLine="705"/>
      </w:pPr>
      <w:r w:rsidRPr="009365B2">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t xml:space="preserve">, </w:t>
      </w:r>
      <w:r w:rsidRPr="00AA737A">
        <w:t xml:space="preserve">с тем чтобы </w:t>
      </w:r>
      <w:r>
        <w:t>работник</w:t>
      </w:r>
      <w:r w:rsidRPr="00AA737A">
        <w:t xml:space="preserve"> знал, с какой учебной нагрузкой он будет работать в новом учебном году, а также для обеспечения предупреждения в письменном виде не менее чем за два месяца о воз</w:t>
      </w:r>
      <w:r>
        <w:t>можных ее изменениях</w:t>
      </w:r>
      <w:r w:rsidRPr="009365B2">
        <w:t xml:space="preserve">. </w:t>
      </w:r>
    </w:p>
    <w:p w:rsidR="00FD609E" w:rsidRDefault="00FD609E" w:rsidP="00FD609E">
      <w:pPr>
        <w:pStyle w:val="3"/>
        <w:ind w:firstLine="705"/>
      </w:pPr>
      <w:r w:rsidRPr="00A75B01">
        <w:t>При установлении учителям, для которых данная организация является местом основной работы</w:t>
      </w:r>
      <w:r w:rsidRPr="004C37CD">
        <w:t>, учебной нагрузки на новый учебный год за ними</w:t>
      </w:r>
      <w:r>
        <w:t xml:space="preserve"> </w:t>
      </w:r>
      <w:r w:rsidRPr="00A75B01">
        <w:t>сохраняется</w:t>
      </w:r>
      <w:r w:rsidRPr="000D1EB9">
        <w:rPr>
          <w:rFonts w:eastAsia="MS Mincho"/>
        </w:rPr>
        <w:t xml:space="preserve"> </w:t>
      </w:r>
      <w:r w:rsidRPr="009365B2">
        <w:rPr>
          <w:rFonts w:eastAsia="MS Mincho"/>
        </w:rPr>
        <w:t xml:space="preserve">как правило, </w:t>
      </w:r>
      <w:r w:rsidRPr="00A75B01">
        <w:t>е</w:t>
      </w:r>
      <w:r>
        <w:t>ё</w:t>
      </w:r>
      <w:r w:rsidRPr="00A75B01">
        <w:t xml:space="preserve"> объ</w:t>
      </w:r>
      <w:r>
        <w:t>ё</w:t>
      </w:r>
      <w:r w:rsidRPr="00A75B01">
        <w:t>м и преемственность преподавания предметов в классах.</w:t>
      </w:r>
    </w:p>
    <w:p w:rsidR="00FD609E" w:rsidRDefault="00FD609E" w:rsidP="00FD609E">
      <w:pPr>
        <w:pStyle w:val="3"/>
        <w:ind w:firstLine="705"/>
      </w:pPr>
      <w:r w:rsidRPr="009365B2">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FD609E" w:rsidRPr="00FD609E" w:rsidRDefault="00FD609E" w:rsidP="00FD609E">
      <w:pPr>
        <w:spacing w:after="0" w:line="240" w:lineRule="auto"/>
        <w:ind w:firstLine="705"/>
        <w:jc w:val="both"/>
        <w:rPr>
          <w:rFonts w:ascii="Times New Roman" w:hAnsi="Times New Roman" w:cs="Times New Roman"/>
          <w:sz w:val="21"/>
          <w:szCs w:val="21"/>
        </w:rPr>
      </w:pPr>
      <w:r w:rsidRPr="00FD609E">
        <w:rPr>
          <w:rFonts w:ascii="Times New Roman" w:hAnsi="Times New Roman" w:cs="Times New Roman"/>
          <w:sz w:val="28"/>
          <w:szCs w:val="28"/>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а в исключительных случаях по инициативе работодателя, из – за обстоятельств связанных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FD609E" w:rsidRPr="00FD609E" w:rsidRDefault="00FD609E" w:rsidP="00FD609E">
      <w:pPr>
        <w:pStyle w:val="3"/>
        <w:ind w:firstLine="705"/>
        <w:contextualSpacing/>
      </w:pPr>
      <w:r w:rsidRPr="00FD609E">
        <w:t xml:space="preserve">3.1.6. </w:t>
      </w:r>
      <w:r w:rsidRPr="00FD609E">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Pr="00FD609E">
        <w:rPr>
          <w:rFonts w:eastAsia="Arial Unicode MS"/>
          <w:kern w:val="1"/>
        </w:rPr>
        <w:t> </w:t>
      </w:r>
      <w:r w:rsidRPr="00FD609E">
        <w:rPr>
          <w:iCs/>
        </w:rPr>
        <w:t>1.7,</w:t>
      </w:r>
      <w:r w:rsidRPr="00FD609E">
        <w:rPr>
          <w:rFonts w:eastAsia="Arial Unicode MS"/>
          <w:kern w:val="1"/>
        </w:rPr>
        <w:t> </w:t>
      </w:r>
      <w:r w:rsidRPr="00FD609E">
        <w:rPr>
          <w:iCs/>
        </w:rPr>
        <w:t>5.2 приложения 2 к приказу №</w:t>
      </w:r>
      <w:r w:rsidRPr="00FD609E">
        <w:rPr>
          <w:rFonts w:eastAsia="Arial Unicode MS"/>
          <w:kern w:val="1"/>
        </w:rPr>
        <w:t> </w:t>
      </w:r>
      <w:r w:rsidRPr="00FD609E">
        <w:rPr>
          <w:iCs/>
        </w:rPr>
        <w:t>1601, в том числе:</w:t>
      </w:r>
    </w:p>
    <w:p w:rsidR="00FD609E" w:rsidRPr="00FD609E" w:rsidRDefault="00FD609E" w:rsidP="00FD609E">
      <w:pPr>
        <w:pStyle w:val="3"/>
        <w:ind w:firstLine="705"/>
        <w:contextualSpacing/>
        <w:rPr>
          <w:iCs/>
        </w:rPr>
      </w:pPr>
      <w:r w:rsidRPr="00FD609E">
        <w:rPr>
          <w:iCs/>
        </w:rPr>
        <w:t>а)</w:t>
      </w:r>
      <w:r w:rsidRPr="00FD609E">
        <w:rPr>
          <w:rFonts w:eastAsia="Arial Unicode MS"/>
          <w:kern w:val="1"/>
        </w:rPr>
        <w:t> </w:t>
      </w:r>
      <w:r w:rsidRPr="00FD609E">
        <w:rPr>
          <w:iCs/>
        </w:rPr>
        <w:t>по взаимному согласию сторон;</w:t>
      </w:r>
    </w:p>
    <w:p w:rsidR="00FD609E" w:rsidRPr="00FD609E" w:rsidRDefault="00FD609E" w:rsidP="00FD609E">
      <w:pPr>
        <w:pStyle w:val="3"/>
        <w:ind w:firstLine="705"/>
        <w:contextualSpacing/>
        <w:rPr>
          <w:iCs/>
        </w:rPr>
      </w:pPr>
      <w:r w:rsidRPr="00FD609E">
        <w:rPr>
          <w:iCs/>
        </w:rPr>
        <w:t>б)</w:t>
      </w:r>
      <w:r w:rsidRPr="00FD609E">
        <w:rPr>
          <w:rFonts w:eastAsia="Arial Unicode MS"/>
          <w:kern w:val="1"/>
        </w:rPr>
        <w:t> </w:t>
      </w:r>
      <w:r w:rsidRPr="00FD609E">
        <w:rPr>
          <w:iCs/>
        </w:rPr>
        <w:t>по инициативе работодателя в случаях:</w:t>
      </w:r>
    </w:p>
    <w:p w:rsidR="00FD609E" w:rsidRPr="00FD609E" w:rsidRDefault="001B61B6" w:rsidP="00FD609E">
      <w:pPr>
        <w:spacing w:after="0" w:line="240" w:lineRule="auto"/>
        <w:ind w:firstLine="705"/>
        <w:jc w:val="both"/>
        <w:rPr>
          <w:rFonts w:ascii="Times New Roman" w:hAnsi="Times New Roman" w:cs="Times New Roman"/>
          <w:sz w:val="32"/>
          <w:szCs w:val="28"/>
        </w:rPr>
      </w:pPr>
      <w:r>
        <w:rPr>
          <w:rFonts w:ascii="Times New Roman" w:eastAsia="Arial Unicode MS" w:hAnsi="Times New Roman" w:cs="Times New Roman"/>
          <w:kern w:val="1"/>
          <w:sz w:val="28"/>
          <w:szCs w:val="28"/>
        </w:rPr>
        <w:t>-</w:t>
      </w:r>
      <w:r w:rsidR="00FD609E" w:rsidRPr="00FD609E">
        <w:rPr>
          <w:rFonts w:ascii="Times New Roman" w:eastAsia="Arial Unicode MS" w:hAnsi="Times New Roman" w:cs="Times New Roman"/>
          <w:kern w:val="1"/>
          <w:sz w:val="28"/>
          <w:szCs w:val="28"/>
        </w:rPr>
        <w:t> </w:t>
      </w:r>
      <w:r w:rsidR="00FD609E" w:rsidRPr="00FD609E">
        <w:rPr>
          <w:rFonts w:ascii="Times New Roman" w:hAnsi="Times New Roman" w:cs="Times New Roman"/>
          <w:iCs/>
          <w:sz w:val="28"/>
          <w:szCs w:val="28"/>
        </w:rPr>
        <w:t xml:space="preserve">уменьшения количества часов по учебным планам и программам, </w:t>
      </w:r>
      <w:r w:rsidR="00FD609E" w:rsidRPr="00FD609E">
        <w:rPr>
          <w:rFonts w:ascii="Times New Roman" w:hAnsi="Times New Roman" w:cs="Times New Roman"/>
          <w:sz w:val="28"/>
          <w:szCs w:val="28"/>
        </w:rPr>
        <w:t xml:space="preserve">сокращением количества обучающихся, </w:t>
      </w:r>
      <w:r w:rsidR="00FD609E" w:rsidRPr="00FD609E">
        <w:rPr>
          <w:rFonts w:ascii="Times New Roman" w:hAnsi="Times New Roman" w:cs="Times New Roman"/>
          <w:iCs/>
          <w:sz w:val="28"/>
        </w:rPr>
        <w:t>сокращения количества классов (класс-комплектов, групп);</w:t>
      </w:r>
    </w:p>
    <w:p w:rsidR="00FD609E" w:rsidRPr="00FD609E" w:rsidRDefault="001B61B6" w:rsidP="00FD609E">
      <w:pPr>
        <w:pStyle w:val="3"/>
        <w:ind w:firstLine="705"/>
        <w:contextualSpacing/>
        <w:rPr>
          <w:iCs/>
        </w:rPr>
      </w:pPr>
      <w:r>
        <w:rPr>
          <w:rFonts w:eastAsia="Arial Unicode MS"/>
          <w:kern w:val="1"/>
        </w:rPr>
        <w:t>-</w:t>
      </w:r>
      <w:r w:rsidR="00FD609E" w:rsidRPr="00FD609E">
        <w:rPr>
          <w:rFonts w:eastAsia="Arial Unicode MS"/>
          <w:kern w:val="1"/>
        </w:rPr>
        <w:t> </w:t>
      </w:r>
      <w:r w:rsidR="00FD609E" w:rsidRPr="00FD609E">
        <w:rPr>
          <w:iCs/>
        </w:rPr>
        <w:t>восстановления на работе учителя, ранее выполнявшего эту учебную нагрузку;</w:t>
      </w:r>
    </w:p>
    <w:p w:rsidR="00FD609E" w:rsidRPr="00FD609E" w:rsidRDefault="001B61B6" w:rsidP="00FD609E">
      <w:pPr>
        <w:pStyle w:val="3"/>
        <w:ind w:firstLine="705"/>
        <w:contextualSpacing/>
        <w:rPr>
          <w:iCs/>
        </w:rPr>
      </w:pPr>
      <w:r>
        <w:rPr>
          <w:rFonts w:eastAsia="Arial Unicode MS"/>
          <w:kern w:val="1"/>
        </w:rPr>
        <w:lastRenderedPageBreak/>
        <w:t>-</w:t>
      </w:r>
      <w:r w:rsidR="00FD609E" w:rsidRPr="00FD609E">
        <w:rPr>
          <w:rFonts w:eastAsia="Arial Unicode MS"/>
          <w:kern w:val="1"/>
        </w:rPr>
        <w:t> </w:t>
      </w:r>
      <w:r w:rsidR="00FD609E" w:rsidRPr="00FD609E">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FD609E" w:rsidRPr="00FD609E" w:rsidRDefault="00FD609E" w:rsidP="00FD609E">
      <w:pPr>
        <w:spacing w:after="0" w:line="240" w:lineRule="auto"/>
        <w:ind w:firstLine="705"/>
        <w:contextualSpacing/>
        <w:jc w:val="both"/>
        <w:rPr>
          <w:rFonts w:ascii="Times New Roman" w:hAnsi="Times New Roman" w:cs="Times New Roman"/>
          <w:sz w:val="28"/>
          <w:szCs w:val="28"/>
        </w:rPr>
      </w:pPr>
      <w:r w:rsidRPr="00FD609E">
        <w:rPr>
          <w:rFonts w:ascii="Times New Roman" w:hAnsi="Times New Roman" w:cs="Times New Roman"/>
          <w:sz w:val="28"/>
          <w:szCs w:val="28"/>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FD609E" w:rsidRPr="00FD609E" w:rsidRDefault="00FD609E" w:rsidP="00FD609E">
      <w:pPr>
        <w:spacing w:after="0" w:line="240" w:lineRule="auto"/>
        <w:ind w:firstLine="705"/>
        <w:contextualSpacing/>
        <w:jc w:val="both"/>
        <w:rPr>
          <w:rFonts w:ascii="Times New Roman" w:hAnsi="Times New Roman" w:cs="Times New Roman"/>
          <w:sz w:val="28"/>
          <w:szCs w:val="28"/>
        </w:rPr>
      </w:pPr>
      <w:r w:rsidRPr="00FD609E">
        <w:rPr>
          <w:rFonts w:ascii="Times New Roman" w:hAnsi="Times New Roman" w:cs="Times New Roman"/>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FD609E">
        <w:rPr>
          <w:rFonts w:ascii="Times New Roman" w:eastAsia="Arial Unicode MS" w:hAnsi="Times New Roman" w:cs="Times New Roman"/>
          <w:kern w:val="1"/>
          <w:sz w:val="28"/>
          <w:szCs w:val="28"/>
        </w:rPr>
        <w:t> </w:t>
      </w:r>
      <w:r w:rsidRPr="00FD609E">
        <w:rPr>
          <w:rFonts w:ascii="Times New Roman" w:hAnsi="Times New Roman" w:cs="Times New Roman"/>
          <w:sz w:val="28"/>
          <w:szCs w:val="28"/>
        </w:rPr>
        <w:t>5.1. приложения</w:t>
      </w:r>
      <w:r w:rsidRPr="00FD609E">
        <w:rPr>
          <w:rFonts w:ascii="Times New Roman" w:eastAsia="Arial Unicode MS" w:hAnsi="Times New Roman" w:cs="Times New Roman"/>
          <w:kern w:val="1"/>
          <w:sz w:val="28"/>
          <w:szCs w:val="28"/>
        </w:rPr>
        <w:t> </w:t>
      </w:r>
      <w:r w:rsidRPr="00FD609E">
        <w:rPr>
          <w:rFonts w:ascii="Times New Roman" w:hAnsi="Times New Roman" w:cs="Times New Roman"/>
          <w:sz w:val="28"/>
          <w:szCs w:val="28"/>
        </w:rPr>
        <w:t>2 к приказу</w:t>
      </w:r>
      <w:r w:rsidRPr="00FD609E">
        <w:rPr>
          <w:rFonts w:ascii="Times New Roman" w:eastAsia="Arial Unicode MS" w:hAnsi="Times New Roman" w:cs="Times New Roman"/>
          <w:kern w:val="1"/>
          <w:sz w:val="28"/>
          <w:szCs w:val="28"/>
        </w:rPr>
        <w:t> </w:t>
      </w:r>
      <w:r w:rsidRPr="00FD609E">
        <w:rPr>
          <w:rFonts w:ascii="Times New Roman" w:hAnsi="Times New Roman" w:cs="Times New Roman"/>
          <w:sz w:val="28"/>
          <w:szCs w:val="28"/>
        </w:rPr>
        <w:t>№ 1601).</w:t>
      </w:r>
    </w:p>
    <w:p w:rsidR="00FD609E" w:rsidRPr="00FD609E" w:rsidRDefault="00FD609E" w:rsidP="00FD609E">
      <w:pPr>
        <w:pStyle w:val="3"/>
        <w:ind w:firstLine="705"/>
        <w:contextualSpacing/>
        <w:rPr>
          <w:iCs/>
        </w:rPr>
      </w:pPr>
      <w:r w:rsidRPr="00FD609E">
        <w:rPr>
          <w:iCs/>
        </w:rPr>
        <w:t>3.1.7. Руководитель, заместители руководителя и другие работники образовательной организации помимо работы, определённой трудовы</w:t>
      </w:r>
      <w:r w:rsidR="001B61B6">
        <w:rPr>
          <w:iCs/>
        </w:rPr>
        <w:t>м договором, вправе на условиях</w:t>
      </w:r>
      <w:r w:rsidRPr="00FD609E">
        <w:rPr>
          <w:iCs/>
        </w:rPr>
        <w:t>, определённых пунктами</w:t>
      </w:r>
      <w:r w:rsidRPr="00FD609E">
        <w:rPr>
          <w:rFonts w:eastAsia="Arial Unicode MS"/>
          <w:kern w:val="1"/>
        </w:rPr>
        <w:t> </w:t>
      </w:r>
      <w:r w:rsidRPr="00FD609E">
        <w:rPr>
          <w:iCs/>
        </w:rPr>
        <w:t>5.3,</w:t>
      </w:r>
      <w:r w:rsidRPr="00FD609E">
        <w:rPr>
          <w:rFonts w:eastAsia="Arial Unicode MS"/>
          <w:kern w:val="1"/>
        </w:rPr>
        <w:t> </w:t>
      </w:r>
      <w:r w:rsidRPr="00FD609E">
        <w:rPr>
          <w:iCs/>
        </w:rPr>
        <w:t>5.4</w:t>
      </w:r>
      <w:r w:rsidRPr="00FD609E">
        <w:rPr>
          <w:rFonts w:eastAsia="Arial Unicode MS"/>
          <w:kern w:val="1"/>
        </w:rPr>
        <w:t> приложения</w:t>
      </w:r>
      <w:r w:rsidRPr="00FD609E">
        <w:rPr>
          <w:iCs/>
        </w:rPr>
        <w:t xml:space="preserve"> 2 к приказу №</w:t>
      </w:r>
      <w:r w:rsidRPr="00FD609E">
        <w:rPr>
          <w:rFonts w:eastAsia="Arial Unicode MS"/>
          <w:kern w:val="1"/>
        </w:rPr>
        <w:t> </w:t>
      </w:r>
      <w:r w:rsidRPr="00FD609E">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FD609E" w:rsidRPr="00FD609E" w:rsidRDefault="00FD609E" w:rsidP="00FD609E">
      <w:pPr>
        <w:pStyle w:val="3"/>
        <w:ind w:firstLine="705"/>
        <w:contextualSpacing/>
        <w:rPr>
          <w:iCs/>
        </w:rPr>
      </w:pPr>
      <w:r w:rsidRPr="00FD609E">
        <w:rPr>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sidRPr="00FD609E">
        <w:t>выборного органа первичной профсоюзной организации</w:t>
      </w:r>
      <w:r w:rsidRPr="00FD609E">
        <w:rPr>
          <w:iCs/>
        </w:rPr>
        <w:t>.</w:t>
      </w:r>
    </w:p>
    <w:p w:rsidR="00FD609E" w:rsidRPr="00FD609E" w:rsidRDefault="00FD609E" w:rsidP="00FD609E">
      <w:pPr>
        <w:pStyle w:val="3"/>
        <w:ind w:firstLine="705"/>
        <w:contextualSpacing/>
      </w:pPr>
      <w:r w:rsidRPr="00FD609E">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FD609E" w:rsidRPr="00FD609E" w:rsidRDefault="00FD609E" w:rsidP="001B61B6">
      <w:pPr>
        <w:pStyle w:val="3"/>
        <w:ind w:firstLine="705"/>
        <w:contextualSpacing/>
        <w:rPr>
          <w:rFonts w:eastAsia="SimSun"/>
          <w:kern w:val="1"/>
          <w:lang w:eastAsia="x-none" w:bidi="x-none"/>
        </w:rPr>
      </w:pPr>
      <w:r w:rsidRPr="00FD609E">
        <w:t xml:space="preserve">3.1.8. </w:t>
      </w:r>
      <w:r w:rsidRPr="00FD609E">
        <w:rPr>
          <w:rFonts w:eastAsia="SimSun"/>
          <w:kern w:val="1"/>
          <w:lang w:eastAsia="x-none" w:bidi="x-none"/>
        </w:rPr>
        <w:t>При регулировании вопросов, связанных с осуществлением классного руководства, работодатель руководствуется тем же порядком, что и при распределении учебной нагрузки на новый учебный год, в том числе:</w:t>
      </w:r>
    </w:p>
    <w:p w:rsidR="00FD609E" w:rsidRPr="00FD609E" w:rsidRDefault="00FD609E" w:rsidP="00FD609E">
      <w:pPr>
        <w:widowControl w:val="0"/>
        <w:spacing w:after="0" w:line="240" w:lineRule="auto"/>
        <w:ind w:firstLine="709"/>
        <w:jc w:val="both"/>
        <w:rPr>
          <w:rFonts w:ascii="Times New Roman" w:eastAsia="SimSun" w:hAnsi="Times New Roman" w:cs="Times New Roman"/>
          <w:kern w:val="1"/>
          <w:sz w:val="28"/>
          <w:szCs w:val="28"/>
          <w:lang w:eastAsia="x-none" w:bidi="x-none"/>
        </w:rPr>
      </w:pPr>
      <w:r w:rsidRPr="00FD609E">
        <w:rPr>
          <w:rFonts w:ascii="Times New Roman" w:eastAsia="SimSun" w:hAnsi="Times New Roman" w:cs="Times New Roman"/>
          <w:kern w:val="1"/>
          <w:sz w:val="28"/>
          <w:szCs w:val="28"/>
          <w:lang w:eastAsia="x-none" w:bidi="x-none"/>
        </w:rPr>
        <w:t>- не допускает в течение учебного года и в каникулярный период отмены классного руководства в конкретном классе по инициативе работодателя при надлежащем осуществлении классного руководства, за ис</w:t>
      </w:r>
      <w:r w:rsidRPr="00FD609E">
        <w:rPr>
          <w:rFonts w:ascii="Times New Roman" w:eastAsia="SimSun" w:hAnsi="Times New Roman" w:cs="Times New Roman"/>
          <w:kern w:val="1"/>
          <w:sz w:val="28"/>
          <w:szCs w:val="28"/>
          <w:lang w:eastAsia="x-none" w:bidi="x-none"/>
        </w:rPr>
        <w:softHyphen/>
        <w:t>ключением случаев сокращения количества классов;</w:t>
      </w:r>
    </w:p>
    <w:p w:rsidR="00FD609E" w:rsidRPr="00FD609E" w:rsidRDefault="00FD609E" w:rsidP="00FD609E">
      <w:pPr>
        <w:pStyle w:val="1"/>
        <w:shd w:val="clear" w:color="auto" w:fill="auto"/>
        <w:spacing w:before="0" w:after="0" w:line="240" w:lineRule="auto"/>
        <w:ind w:firstLine="720"/>
        <w:jc w:val="both"/>
        <w:rPr>
          <w:rFonts w:ascii="Times New Roman" w:eastAsia="SimSun" w:hAnsi="Times New Roman" w:cs="Times New Roman"/>
          <w:kern w:val="1"/>
          <w:sz w:val="28"/>
          <w:szCs w:val="28"/>
          <w:lang w:bidi="x-none"/>
        </w:rPr>
      </w:pPr>
      <w:r w:rsidRPr="00FD609E">
        <w:rPr>
          <w:rFonts w:ascii="Times New Roman" w:eastAsia="SimSun" w:hAnsi="Times New Roman" w:cs="Times New Roman"/>
          <w:kern w:val="1"/>
          <w:sz w:val="28"/>
          <w:szCs w:val="28"/>
          <w:lang w:bidi="x-none"/>
        </w:rPr>
        <w:t>- обеспечивает возможность сохранения преемственности осуществления классного руководства в классах на следующий учебный год;</w:t>
      </w:r>
    </w:p>
    <w:p w:rsidR="00FD609E" w:rsidRPr="00FD609E" w:rsidRDefault="00FD609E" w:rsidP="00FD609E">
      <w:pPr>
        <w:pStyle w:val="3"/>
        <w:ind w:firstLine="705"/>
        <w:contextualSpacing/>
        <w:rPr>
          <w:rFonts w:eastAsia="SimSun"/>
          <w:kern w:val="1"/>
          <w:lang w:eastAsia="x-none" w:bidi="x-none"/>
        </w:rPr>
      </w:pPr>
      <w:r w:rsidRPr="00FD609E">
        <w:rPr>
          <w:rFonts w:eastAsia="SimSun"/>
          <w:kern w:val="1"/>
          <w:lang w:eastAsia="x-none" w:bidi="x-none"/>
        </w:rPr>
        <w:t>- осуществляет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w:t>
      </w:r>
    </w:p>
    <w:p w:rsidR="00FD609E" w:rsidRPr="00FD609E" w:rsidRDefault="00FD609E" w:rsidP="00FD609E">
      <w:pPr>
        <w:pStyle w:val="3"/>
        <w:ind w:firstLine="705"/>
        <w:contextualSpacing/>
      </w:pPr>
      <w:r w:rsidRPr="00FD609E">
        <w:rPr>
          <w:rFonts w:eastAsia="SimSun"/>
          <w:kern w:val="1"/>
          <w:lang w:eastAsia="x-none" w:bidi="x-none"/>
        </w:rPr>
        <w:t xml:space="preserve">При недостаточном количестве педагогических работников или нежелании осуществлять классное руководство с письменного согласия педагогического работника на него может быть возложено классное руководство в двух классах, в том числе временно в связи с заменой длительно отсутствующего другого </w:t>
      </w:r>
      <w:r w:rsidRPr="00FD609E">
        <w:rPr>
          <w:rFonts w:eastAsia="SimSun"/>
          <w:kern w:val="1"/>
          <w:lang w:eastAsia="x-none" w:bidi="x-none"/>
        </w:rPr>
        <w:lastRenderedPageBreak/>
        <w:t>педагогического работника по болезни или другим причинам. При этом деятельность педагогического работника по классному руководству в двух классах осуществляется с установлением всех видов выплат за каждый класс.</w:t>
      </w:r>
    </w:p>
    <w:p w:rsidR="00FD609E" w:rsidRPr="00FD609E" w:rsidRDefault="00FD609E" w:rsidP="00FD609E">
      <w:pPr>
        <w:pStyle w:val="2"/>
        <w:spacing w:after="0" w:line="240" w:lineRule="auto"/>
        <w:ind w:left="0" w:firstLine="705"/>
        <w:jc w:val="both"/>
        <w:rPr>
          <w:i/>
          <w:sz w:val="28"/>
          <w:szCs w:val="28"/>
          <w:lang w:val="ru-RU"/>
        </w:rPr>
      </w:pPr>
      <w:r w:rsidRPr="00FD609E">
        <w:rPr>
          <w:iCs/>
          <w:sz w:val="28"/>
          <w:szCs w:val="28"/>
        </w:rPr>
        <w:t>3.</w:t>
      </w:r>
      <w:r w:rsidRPr="00FD609E">
        <w:rPr>
          <w:iCs/>
          <w:sz w:val="28"/>
          <w:szCs w:val="28"/>
          <w:lang w:val="ru-RU"/>
        </w:rPr>
        <w:t>1.</w:t>
      </w:r>
      <w:r w:rsidR="001B61B6">
        <w:rPr>
          <w:iCs/>
          <w:sz w:val="28"/>
          <w:szCs w:val="28"/>
        </w:rPr>
        <w:t>9</w:t>
      </w:r>
      <w:r w:rsidRPr="00FD609E">
        <w:rPr>
          <w:iCs/>
          <w:sz w:val="28"/>
          <w:szCs w:val="28"/>
        </w:rPr>
        <w:t xml:space="preserve">. </w:t>
      </w:r>
      <w:r w:rsidRPr="00FD609E">
        <w:rPr>
          <w:sz w:val="28"/>
          <w:szCs w:val="28"/>
        </w:rPr>
        <w:t xml:space="preserve">В дни работы к дежурству по образовательной организации педагогические работники привлекаются </w:t>
      </w:r>
      <w:r w:rsidRPr="00FD609E">
        <w:rPr>
          <w:i/>
          <w:sz w:val="28"/>
          <w:szCs w:val="28"/>
          <w:highlight w:val="yellow"/>
        </w:rPr>
        <w:t>не ранее чем за 20 минут до начала учебных занятий и не позднее 20 минут после окончания их последнего учебного занятия.</w:t>
      </w:r>
    </w:p>
    <w:p w:rsidR="00FD609E" w:rsidRPr="00FD609E" w:rsidRDefault="00FD609E" w:rsidP="00FD609E">
      <w:pPr>
        <w:pStyle w:val="ConsPlusNormal"/>
        <w:ind w:firstLine="709"/>
        <w:jc w:val="both"/>
        <w:rPr>
          <w:rFonts w:ascii="Times New Roman" w:hAnsi="Times New Roman" w:cs="Times New Roman"/>
          <w:kern w:val="0"/>
          <w:sz w:val="28"/>
          <w:szCs w:val="28"/>
          <w:lang w:eastAsia="ru-RU"/>
        </w:rPr>
      </w:pPr>
      <w:r w:rsidRPr="00FD609E">
        <w:rPr>
          <w:rFonts w:ascii="Times New Roman" w:hAnsi="Times New Roman" w:cs="Times New Roman"/>
          <w:sz w:val="28"/>
          <w:szCs w:val="28"/>
        </w:rPr>
        <w:t>3.1.1</w:t>
      </w:r>
      <w:r w:rsidR="001B61B6">
        <w:rPr>
          <w:rFonts w:ascii="Times New Roman" w:hAnsi="Times New Roman" w:cs="Times New Roman"/>
          <w:sz w:val="28"/>
          <w:szCs w:val="28"/>
        </w:rPr>
        <w:t>0</w:t>
      </w:r>
      <w:r w:rsidRPr="00FD609E">
        <w:rPr>
          <w:rFonts w:ascii="Times New Roman" w:hAnsi="Times New Roman" w:cs="Times New Roman"/>
          <w:sz w:val="28"/>
          <w:szCs w:val="28"/>
        </w:rPr>
        <w:t>. Р</w:t>
      </w:r>
      <w:r w:rsidRPr="00FD609E">
        <w:rPr>
          <w:rFonts w:ascii="Times New Roman" w:hAnsi="Times New Roman" w:cs="Times New Roman"/>
          <w:kern w:val="0"/>
          <w:sz w:val="28"/>
          <w:szCs w:val="28"/>
          <w:lang w:eastAsia="ru-RU"/>
        </w:rPr>
        <w:t xml:space="preserve">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w:t>
      </w:r>
      <w:r w:rsidR="001B61B6">
        <w:rPr>
          <w:rFonts w:ascii="Times New Roman" w:hAnsi="Times New Roman" w:cs="Times New Roman"/>
          <w:kern w:val="0"/>
          <w:sz w:val="28"/>
          <w:szCs w:val="28"/>
          <w:lang w:eastAsia="ru-RU"/>
        </w:rPr>
        <w:t>Правилами внутреннего трудового распорядка</w:t>
      </w:r>
      <w:r w:rsidRPr="00FD609E">
        <w:rPr>
          <w:rFonts w:ascii="Times New Roman" w:hAnsi="Times New Roman" w:cs="Times New Roman"/>
          <w:kern w:val="0"/>
          <w:sz w:val="28"/>
          <w:szCs w:val="28"/>
          <w:lang w:eastAsia="ru-RU"/>
        </w:rPr>
        <w:t>.</w:t>
      </w:r>
    </w:p>
    <w:p w:rsidR="00FD609E" w:rsidRPr="00FD609E" w:rsidRDefault="00FD609E" w:rsidP="00FD609E">
      <w:pPr>
        <w:pStyle w:val="3"/>
        <w:tabs>
          <w:tab w:val="left" w:pos="1276"/>
        </w:tabs>
        <w:ind w:firstLine="709"/>
        <w:rPr>
          <w:rFonts w:eastAsia="MS Mincho"/>
        </w:rPr>
      </w:pPr>
      <w:r w:rsidRPr="00FD609E">
        <w:t>3.1.1</w:t>
      </w:r>
      <w:r w:rsidR="001B61B6">
        <w:t>1</w:t>
      </w:r>
      <w:r w:rsidRPr="00FD609E">
        <w:t xml:space="preserve">. </w:t>
      </w:r>
      <w:r w:rsidRPr="00FD609E">
        <w:rPr>
          <w:rFonts w:eastAsia="MS Mincho"/>
        </w:rPr>
        <w:t xml:space="preserve">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w:t>
      </w:r>
      <w:r w:rsidRPr="00FD609E">
        <w:t>(введение по решению органов государственной власти ограничительных мер и т.п.)</w:t>
      </w:r>
      <w:r w:rsidRPr="00FD609E">
        <w:rPr>
          <w:rFonts w:eastAsia="MS Mincho"/>
        </w:rPr>
        <w:t xml:space="preserve"> (далее - особые обстоятельства) являются рабочим временем для педагогических работников и иных работников образовательной организации.</w:t>
      </w:r>
    </w:p>
    <w:p w:rsidR="00FD609E" w:rsidRPr="00FD609E" w:rsidRDefault="00FD609E" w:rsidP="00FD609E">
      <w:pPr>
        <w:autoSpaceDE w:val="0"/>
        <w:autoSpaceDN w:val="0"/>
        <w:adjustRightInd w:val="0"/>
        <w:spacing w:after="0" w:line="240" w:lineRule="auto"/>
        <w:ind w:firstLine="709"/>
        <w:jc w:val="both"/>
        <w:rPr>
          <w:rFonts w:ascii="Times New Roman" w:hAnsi="Times New Roman" w:cs="Times New Roman"/>
          <w:sz w:val="28"/>
          <w:szCs w:val="28"/>
        </w:rPr>
      </w:pPr>
      <w:r w:rsidRPr="00FD609E">
        <w:rPr>
          <w:rFonts w:ascii="Times New Roman" w:eastAsia="MS Mincho" w:hAnsi="Times New Roman" w:cs="Times New Roman"/>
          <w:sz w:val="28"/>
          <w:szCs w:val="28"/>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FD609E">
        <w:rPr>
          <w:rFonts w:ascii="Times New Roman" w:hAnsi="Times New Roman" w:cs="Times New Roman"/>
          <w:sz w:val="28"/>
          <w:szCs w:val="28"/>
        </w:rPr>
        <w:t>каникулярное время</w:t>
      </w:r>
      <w:r w:rsidRPr="00FD609E">
        <w:rPr>
          <w:rFonts w:ascii="Times New Roman" w:eastAsia="MS Mincho" w:hAnsi="Times New Roman" w:cs="Times New Roman"/>
          <w:sz w:val="28"/>
          <w:szCs w:val="28"/>
        </w:rPr>
        <w:t xml:space="preserve"> в соответствии с</w:t>
      </w:r>
      <w:r w:rsidRPr="00FD609E">
        <w:rPr>
          <w:rFonts w:ascii="Times New Roman" w:hAnsi="Times New Roman" w:cs="Times New Roman"/>
          <w:sz w:val="28"/>
          <w:szCs w:val="28"/>
        </w:rPr>
        <w:t xml:space="preserve"> графиком работы, утвержденным приказом руководителя образовательной организации по согласованию с выборным органом первичной профсоюзной организации.</w:t>
      </w:r>
    </w:p>
    <w:p w:rsidR="00FD609E" w:rsidRPr="00FD609E" w:rsidRDefault="00FD609E" w:rsidP="00D659C9">
      <w:pPr>
        <w:pStyle w:val="3"/>
        <w:tabs>
          <w:tab w:val="left" w:pos="1276"/>
        </w:tabs>
        <w:ind w:firstLine="709"/>
      </w:pPr>
      <w:r w:rsidRPr="00FD609E">
        <w:t>3.1.1</w:t>
      </w:r>
      <w:r w:rsidR="001B61B6">
        <w:t>2</w:t>
      </w:r>
      <w:r w:rsidRPr="00FD609E">
        <w:t>.</w:t>
      </w:r>
      <w:r w:rsidRPr="00FD609E">
        <w:rPr>
          <w:rFonts w:eastAsia="MS Mincho"/>
        </w:rPr>
        <w:t xml:space="preserve"> </w:t>
      </w:r>
      <w:r w:rsidR="001B61B6" w:rsidRPr="00FD609E">
        <w:t>Особенности режима рабочего времени и времени отдыха педагогических и иных работников учреждения в связи с наступлением особых обстоятельств</w:t>
      </w:r>
      <w:r w:rsidR="001B61B6">
        <w:t xml:space="preserve">, а также при </w:t>
      </w:r>
      <w:r w:rsidR="001B61B6" w:rsidRPr="00FD609E">
        <w:t xml:space="preserve">временном переводе работников </w:t>
      </w:r>
      <w:r w:rsidR="001B61B6" w:rsidRPr="00FD609E">
        <w:rPr>
          <w:iCs/>
        </w:rPr>
        <w:t>на режим удаленной работы (иной режим рабочего времени)</w:t>
      </w:r>
      <w:r w:rsidR="001B61B6" w:rsidRPr="00FD609E">
        <w:t xml:space="preserve"> определяются </w:t>
      </w:r>
      <w:r w:rsidR="00965857">
        <w:t xml:space="preserve">Правилами </w:t>
      </w:r>
      <w:r w:rsidR="00D659C9">
        <w:t xml:space="preserve">внутреннего трудового распорядка и </w:t>
      </w:r>
      <w:r w:rsidR="001B61B6">
        <w:t>п</w:t>
      </w:r>
      <w:r w:rsidRPr="00FD609E">
        <w:t>риказ</w:t>
      </w:r>
      <w:r w:rsidR="00965857">
        <w:t>ом</w:t>
      </w:r>
      <w:r w:rsidRPr="00FD609E">
        <w:t xml:space="preserve"> руководителя образовательной организации по согласованию с выборным органом первичной профсоюзной организации. </w:t>
      </w:r>
    </w:p>
    <w:p w:rsidR="00FD609E" w:rsidRPr="00FD609E" w:rsidRDefault="00FD609E" w:rsidP="00FD609E">
      <w:pPr>
        <w:autoSpaceDE w:val="0"/>
        <w:autoSpaceDN w:val="0"/>
        <w:adjustRightInd w:val="0"/>
        <w:spacing w:after="0" w:line="240" w:lineRule="auto"/>
        <w:ind w:firstLine="709"/>
        <w:jc w:val="both"/>
        <w:rPr>
          <w:rFonts w:ascii="Times New Roman" w:hAnsi="Times New Roman" w:cs="Times New Roman"/>
          <w:sz w:val="28"/>
          <w:szCs w:val="28"/>
        </w:rPr>
      </w:pPr>
      <w:r w:rsidRPr="00FD609E">
        <w:rPr>
          <w:rFonts w:ascii="Times New Roman" w:hAnsi="Times New Roman" w:cs="Times New Roman"/>
          <w:sz w:val="28"/>
          <w:szCs w:val="28"/>
        </w:rPr>
        <w:t>3.1.1</w:t>
      </w:r>
      <w:r w:rsidR="00D659C9">
        <w:rPr>
          <w:rFonts w:ascii="Times New Roman" w:hAnsi="Times New Roman" w:cs="Times New Roman"/>
          <w:sz w:val="28"/>
          <w:szCs w:val="28"/>
        </w:rPr>
        <w:t>3</w:t>
      </w:r>
      <w:r w:rsidRPr="00FD609E">
        <w:rPr>
          <w:rFonts w:ascii="Times New Roman" w:hAnsi="Times New Roman" w:cs="Times New Roman"/>
          <w:sz w:val="28"/>
          <w:szCs w:val="28"/>
        </w:rPr>
        <w:t>. 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FD609E" w:rsidRPr="00FD609E" w:rsidRDefault="00FD609E" w:rsidP="00FD609E">
      <w:pPr>
        <w:tabs>
          <w:tab w:val="left" w:pos="7230"/>
        </w:tabs>
        <w:spacing w:after="0" w:line="240" w:lineRule="auto"/>
        <w:ind w:firstLine="709"/>
        <w:contextualSpacing/>
        <w:jc w:val="both"/>
        <w:rPr>
          <w:rFonts w:ascii="Times New Roman" w:hAnsi="Times New Roman" w:cs="Times New Roman"/>
          <w:sz w:val="28"/>
          <w:szCs w:val="28"/>
        </w:rPr>
      </w:pPr>
      <w:r w:rsidRPr="00FD609E">
        <w:rPr>
          <w:rFonts w:ascii="Times New Roman" w:hAnsi="Times New Roman" w:cs="Times New Roman"/>
          <w:sz w:val="28"/>
          <w:szCs w:val="28"/>
        </w:rPr>
        <w:t>3.1.1</w:t>
      </w:r>
      <w:r w:rsidR="00D659C9">
        <w:rPr>
          <w:rFonts w:ascii="Times New Roman" w:hAnsi="Times New Roman" w:cs="Times New Roman"/>
          <w:sz w:val="28"/>
          <w:szCs w:val="28"/>
        </w:rPr>
        <w:t>4</w:t>
      </w:r>
      <w:r w:rsidRPr="00FD609E">
        <w:rPr>
          <w:rFonts w:ascii="Times New Roman" w:hAnsi="Times New Roman" w:cs="Times New Roman"/>
          <w:sz w:val="28"/>
          <w:szCs w:val="28"/>
        </w:rPr>
        <w:t>.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предоставляемых по письменному заявлению самих работников.</w:t>
      </w:r>
    </w:p>
    <w:p w:rsidR="00FD609E" w:rsidRPr="00FD609E" w:rsidRDefault="00FD609E" w:rsidP="00FD609E">
      <w:pPr>
        <w:pStyle w:val="3"/>
        <w:ind w:firstLine="567"/>
      </w:pPr>
      <w:r w:rsidRPr="00FD609E">
        <w:t xml:space="preserve">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 </w:t>
      </w:r>
    </w:p>
    <w:p w:rsidR="00FD609E" w:rsidRPr="00FD609E" w:rsidRDefault="00FD609E" w:rsidP="00FD609E">
      <w:pPr>
        <w:pStyle w:val="ConsPlusNormal"/>
        <w:ind w:firstLine="567"/>
        <w:jc w:val="both"/>
        <w:rPr>
          <w:rFonts w:ascii="Times New Roman" w:hAnsi="Times New Roman" w:cs="Times New Roman"/>
          <w:kern w:val="0"/>
          <w:sz w:val="28"/>
          <w:szCs w:val="28"/>
          <w:lang w:eastAsia="ru-RU"/>
        </w:rPr>
      </w:pPr>
      <w:r w:rsidRPr="00FD609E">
        <w:rPr>
          <w:rFonts w:ascii="Times New Roman" w:hAnsi="Times New Roman" w:cs="Times New Roman"/>
          <w:sz w:val="28"/>
          <w:szCs w:val="28"/>
        </w:rPr>
        <w:lastRenderedPageBreak/>
        <w:t xml:space="preserve">При составлении расписаний учебных занятий при наличии возможности учителям предусматривается один свободный день в неделю </w:t>
      </w:r>
      <w:r w:rsidRPr="00FD609E">
        <w:rPr>
          <w:rFonts w:ascii="Times New Roman" w:hAnsi="Times New Roman" w:cs="Times New Roman"/>
          <w:kern w:val="0"/>
          <w:sz w:val="28"/>
          <w:szCs w:val="28"/>
          <w:lang w:eastAsia="ru-RU"/>
        </w:rPr>
        <w:t>с целью использования его для дополнительного профессионального образования, самообразования, подготовки к занятиям</w:t>
      </w:r>
      <w:r w:rsidRPr="00FD609E">
        <w:rPr>
          <w:rFonts w:ascii="Times New Roman" w:hAnsi="Times New Roman" w:cs="Times New Roman"/>
          <w:sz w:val="28"/>
          <w:szCs w:val="28"/>
        </w:rPr>
        <w:t>.</w:t>
      </w:r>
    </w:p>
    <w:p w:rsidR="00FD609E" w:rsidRPr="00FD609E" w:rsidRDefault="00FD609E" w:rsidP="00FD609E">
      <w:pPr>
        <w:pStyle w:val="3"/>
        <w:ind w:firstLine="567"/>
      </w:pPr>
      <w:r w:rsidRPr="00FD609E">
        <w:t xml:space="preserve">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w:t>
      </w:r>
      <w:r w:rsidR="00D659C9">
        <w:t>П</w:t>
      </w:r>
      <w:r w:rsidRPr="00FD609E">
        <w:t>равилами внутреннего трудового распорядка, трудовыми договорами, должностными инструкциями.</w:t>
      </w:r>
    </w:p>
    <w:p w:rsidR="00FD609E" w:rsidRPr="00FD609E" w:rsidRDefault="00FD609E" w:rsidP="00FD609E">
      <w:pPr>
        <w:autoSpaceDE w:val="0"/>
        <w:autoSpaceDN w:val="0"/>
        <w:adjustRightInd w:val="0"/>
        <w:spacing w:after="0" w:line="240" w:lineRule="auto"/>
        <w:ind w:firstLine="567"/>
        <w:jc w:val="both"/>
        <w:rPr>
          <w:rFonts w:ascii="Times New Roman" w:hAnsi="Times New Roman" w:cs="Times New Roman"/>
          <w:sz w:val="28"/>
          <w:szCs w:val="28"/>
        </w:rPr>
      </w:pPr>
      <w:r w:rsidRPr="00FD609E">
        <w:rPr>
          <w:rFonts w:ascii="Times New Roman" w:hAnsi="Times New Roman" w:cs="Times New Roman"/>
          <w:sz w:val="28"/>
          <w:szCs w:val="28"/>
        </w:rPr>
        <w:t>3.1.1</w:t>
      </w:r>
      <w:r w:rsidR="00CC64C1">
        <w:rPr>
          <w:rFonts w:ascii="Times New Roman" w:hAnsi="Times New Roman" w:cs="Times New Roman"/>
          <w:sz w:val="28"/>
          <w:szCs w:val="28"/>
        </w:rPr>
        <w:t>5</w:t>
      </w:r>
      <w:r w:rsidRPr="00FD609E">
        <w:rPr>
          <w:rFonts w:ascii="Times New Roman" w:hAnsi="Times New Roman" w:cs="Times New Roman"/>
          <w:sz w:val="28"/>
          <w:szCs w:val="28"/>
        </w:rPr>
        <w:t>.</w:t>
      </w:r>
      <w:r w:rsidRPr="00FD609E">
        <w:rPr>
          <w:rFonts w:ascii="Times New Roman" w:hAnsi="Times New Roman" w:cs="Times New Roman"/>
          <w:sz w:val="28"/>
          <w:szCs w:val="28"/>
        </w:rPr>
        <w:tab/>
        <w:t xml:space="preserve">Работодатель имеет право, при необходимости эпизодически привлекать работников, работающих на должностях, указанных в перечне должностей, которым устанавливается ненормированный рабочий день </w:t>
      </w:r>
      <w:r w:rsidRPr="00D659C9">
        <w:rPr>
          <w:rFonts w:ascii="Times New Roman" w:hAnsi="Times New Roman" w:cs="Times New Roman"/>
          <w:sz w:val="28"/>
          <w:szCs w:val="28"/>
          <w:highlight w:val="yellow"/>
        </w:rPr>
        <w:t>Приложения № ___ к коллективному договору</w:t>
      </w:r>
      <w:r w:rsidRPr="00FD609E">
        <w:rPr>
          <w:rFonts w:ascii="Times New Roman" w:hAnsi="Times New Roman" w:cs="Times New Roman"/>
          <w:sz w:val="28"/>
          <w:szCs w:val="28"/>
        </w:rPr>
        <w:t>, к выполнению своих трудовых функций за пределами, установленной для них продолжительности рабочего времени.</w:t>
      </w:r>
    </w:p>
    <w:p w:rsidR="00FD609E" w:rsidRPr="00FD609E" w:rsidRDefault="00FD609E" w:rsidP="00FD609E">
      <w:pPr>
        <w:pStyle w:val="3"/>
        <w:ind w:firstLine="567"/>
        <w:rPr>
          <w:spacing w:val="-6"/>
        </w:rPr>
      </w:pPr>
      <w:r w:rsidRPr="00FD609E">
        <w:rPr>
          <w:spacing w:val="-6"/>
        </w:rPr>
        <w:t>3.</w:t>
      </w:r>
      <w:r w:rsidR="00D659C9">
        <w:rPr>
          <w:spacing w:val="-6"/>
        </w:rPr>
        <w:t>1.1</w:t>
      </w:r>
      <w:r w:rsidR="00822768">
        <w:rPr>
          <w:spacing w:val="-6"/>
        </w:rPr>
        <w:t>6</w:t>
      </w:r>
      <w:r w:rsidRPr="00FD609E">
        <w:rPr>
          <w:spacing w:val="-6"/>
        </w:rPr>
        <w:t xml:space="preserve">. В течение рабочего дня (смены) работнику предоставляется перерыв для отдыха и питания, время и продолжительность которого определяется </w:t>
      </w:r>
      <w:r w:rsidR="00D659C9">
        <w:rPr>
          <w:spacing w:val="-6"/>
        </w:rPr>
        <w:t>П</w:t>
      </w:r>
      <w:r w:rsidRPr="00FD609E">
        <w:rPr>
          <w:spacing w:val="-6"/>
        </w:rPr>
        <w:t>равилами внутреннего трудового распорядка.</w:t>
      </w:r>
    </w:p>
    <w:p w:rsidR="00FD609E" w:rsidRPr="00FD609E" w:rsidRDefault="00FD609E" w:rsidP="00FD609E">
      <w:pPr>
        <w:pStyle w:val="3"/>
        <w:ind w:firstLine="567"/>
        <w:rPr>
          <w:spacing w:val="-6"/>
        </w:rPr>
      </w:pPr>
      <w:r w:rsidRPr="00FD609E">
        <w:rPr>
          <w:spacing w:val="-6"/>
        </w:rPr>
        <w:t>Для учителей, воспитателей, выполняющих свои обязанности непрерывно в течение рабочего дня (смены), перерыв для приема пищи не устанавливается: возможность приема пищи обеспечивается одновременно вместе с обучающимися (воспитанниками).</w:t>
      </w:r>
    </w:p>
    <w:p w:rsidR="00FD609E" w:rsidRPr="00FD609E" w:rsidRDefault="00FD609E" w:rsidP="00FD609E">
      <w:pPr>
        <w:autoSpaceDE w:val="0"/>
        <w:autoSpaceDN w:val="0"/>
        <w:adjustRightInd w:val="0"/>
        <w:spacing w:after="0" w:line="240" w:lineRule="auto"/>
        <w:ind w:firstLine="567"/>
        <w:jc w:val="both"/>
        <w:rPr>
          <w:rFonts w:ascii="Times New Roman" w:hAnsi="Times New Roman" w:cs="Times New Roman"/>
          <w:sz w:val="28"/>
          <w:szCs w:val="28"/>
        </w:rPr>
      </w:pPr>
      <w:r w:rsidRPr="00FD609E">
        <w:rPr>
          <w:rFonts w:ascii="Times New Roman" w:hAnsi="Times New Roman" w:cs="Times New Roman"/>
          <w:spacing w:val="-6"/>
          <w:sz w:val="28"/>
          <w:szCs w:val="28"/>
        </w:rPr>
        <w:t>3.1.</w:t>
      </w:r>
      <w:r w:rsidR="00D659C9">
        <w:rPr>
          <w:rFonts w:ascii="Times New Roman" w:hAnsi="Times New Roman" w:cs="Times New Roman"/>
          <w:spacing w:val="-6"/>
          <w:sz w:val="28"/>
          <w:szCs w:val="28"/>
        </w:rPr>
        <w:t>1</w:t>
      </w:r>
      <w:r w:rsidR="00822768">
        <w:rPr>
          <w:rFonts w:ascii="Times New Roman" w:hAnsi="Times New Roman" w:cs="Times New Roman"/>
          <w:spacing w:val="-6"/>
          <w:sz w:val="28"/>
          <w:szCs w:val="28"/>
        </w:rPr>
        <w:t>7</w:t>
      </w:r>
      <w:r w:rsidRPr="00FD609E">
        <w:rPr>
          <w:rFonts w:ascii="Times New Roman" w:hAnsi="Times New Roman" w:cs="Times New Roman"/>
          <w:spacing w:val="-6"/>
          <w:sz w:val="28"/>
          <w:szCs w:val="28"/>
        </w:rPr>
        <w:t>.</w:t>
      </w:r>
      <w:r w:rsidRPr="00FD609E">
        <w:rPr>
          <w:rFonts w:ascii="Times New Roman" w:hAnsi="Times New Roman" w:cs="Times New Roman"/>
          <w:spacing w:val="-6"/>
          <w:sz w:val="28"/>
          <w:szCs w:val="28"/>
        </w:rPr>
        <w:tab/>
      </w:r>
      <w:r w:rsidRPr="00FD609E">
        <w:rPr>
          <w:rFonts w:ascii="Times New Roman" w:hAnsi="Times New Roman" w:cs="Times New Roman"/>
          <w:sz w:val="28"/>
          <w:szCs w:val="28"/>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 466 «О ежегодных основных удлиненных оплачиваемых отпусках».  </w:t>
      </w:r>
      <w:r w:rsidRPr="00D659C9">
        <w:rPr>
          <w:rFonts w:ascii="Times New Roman" w:hAnsi="Times New Roman" w:cs="Times New Roman"/>
          <w:i/>
          <w:highlight w:val="yellow"/>
        </w:rPr>
        <w:t xml:space="preserve">(Указать перечень должностей и продолжительность отпуска, например, в приложении № ___ к </w:t>
      </w:r>
      <w:r w:rsidR="00D659C9">
        <w:rPr>
          <w:rFonts w:ascii="Times New Roman" w:hAnsi="Times New Roman" w:cs="Times New Roman"/>
          <w:i/>
          <w:highlight w:val="yellow"/>
        </w:rPr>
        <w:t>настоящему</w:t>
      </w:r>
      <w:r w:rsidRPr="00D659C9">
        <w:rPr>
          <w:rFonts w:ascii="Times New Roman" w:hAnsi="Times New Roman" w:cs="Times New Roman"/>
          <w:i/>
          <w:highlight w:val="yellow"/>
        </w:rPr>
        <w:t xml:space="preserve"> коллективному договору)</w:t>
      </w:r>
      <w:r w:rsidRPr="00D659C9">
        <w:rPr>
          <w:rFonts w:ascii="Times New Roman" w:hAnsi="Times New Roman" w:cs="Times New Roman"/>
          <w:sz w:val="28"/>
          <w:szCs w:val="28"/>
          <w:highlight w:val="yellow"/>
        </w:rPr>
        <w:t>.</w:t>
      </w:r>
    </w:p>
    <w:p w:rsidR="00CC64C1" w:rsidRDefault="00FD609E" w:rsidP="00CC64C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609E">
        <w:rPr>
          <w:rFonts w:ascii="Times New Roman" w:hAnsi="Times New Roman" w:cs="Times New Roman"/>
          <w:sz w:val="28"/>
          <w:szCs w:val="28"/>
        </w:rPr>
        <w:t xml:space="preserve"> </w:t>
      </w:r>
      <w:r w:rsidR="00CC64C1" w:rsidRPr="00DB1547">
        <w:rPr>
          <w:rFonts w:ascii="Times New Roman" w:eastAsia="Times New Roman" w:hAnsi="Times New Roman" w:cs="Times New Roman"/>
          <w:sz w:val="28"/>
          <w:szCs w:val="28"/>
        </w:rPr>
        <w:t>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 педагогам дополнительного образования организаций дополнительного образования,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
    <w:p w:rsidR="00CC64C1" w:rsidRDefault="00CC64C1" w:rsidP="00CC64C1">
      <w:pPr>
        <w:spacing w:after="0" w:line="240" w:lineRule="auto"/>
        <w:ind w:firstLine="567"/>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 xml:space="preserve">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w:t>
      </w:r>
      <w:r w:rsidRPr="00DB1547">
        <w:rPr>
          <w:rFonts w:ascii="Times New Roman" w:eastAsia="Segoe UI Symbol" w:hAnsi="Times New Roman" w:cs="Times New Roman"/>
          <w:sz w:val="28"/>
          <w:szCs w:val="28"/>
        </w:rPr>
        <w:t>№</w:t>
      </w:r>
      <w:r w:rsidRPr="00DB1547">
        <w:rPr>
          <w:rFonts w:ascii="Times New Roman" w:eastAsia="Times New Roman" w:hAnsi="Times New Roman" w:cs="Times New Roman"/>
          <w:sz w:val="28"/>
          <w:szCs w:val="28"/>
        </w:rPr>
        <w:t xml:space="preserve"> 373, создаются группы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w:t>
      </w:r>
    </w:p>
    <w:p w:rsidR="00CC64C1" w:rsidRDefault="00CC64C1" w:rsidP="00CC64C1">
      <w:pPr>
        <w:autoSpaceDE w:val="0"/>
        <w:autoSpaceDN w:val="0"/>
        <w:adjustRightInd w:val="0"/>
        <w:spacing w:after="0" w:line="240" w:lineRule="auto"/>
        <w:ind w:firstLine="567"/>
        <w:jc w:val="both"/>
        <w:rPr>
          <w:rFonts w:ascii="Times New Roman" w:hAnsi="Times New Roman" w:cs="Times New Roman"/>
          <w:sz w:val="28"/>
          <w:szCs w:val="28"/>
        </w:rPr>
      </w:pPr>
      <w:r w:rsidRPr="00FD609E">
        <w:rPr>
          <w:rFonts w:ascii="Times New Roman" w:hAnsi="Times New Roman" w:cs="Times New Roman"/>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C64C1" w:rsidRDefault="00CC64C1" w:rsidP="00CC64C1">
      <w:pPr>
        <w:pStyle w:val="a7"/>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Работникам, являющимися инвалидами, предоставляется ежегодный оплачиваемый отпуск продолжительностью 30 календарных дней (</w:t>
      </w:r>
      <w:r w:rsidRPr="000F1163">
        <w:rPr>
          <w:rFonts w:ascii="Times New Roman" w:eastAsia="Times New Roman" w:hAnsi="Times New Roman" w:cs="Times New Roman"/>
          <w:color w:val="000000"/>
          <w:sz w:val="28"/>
          <w:szCs w:val="28"/>
        </w:rPr>
        <w:t xml:space="preserve">Федеральный </w:t>
      </w:r>
      <w:r w:rsidRPr="000F1163">
        <w:rPr>
          <w:rFonts w:ascii="Times New Roman" w:eastAsia="Times New Roman" w:hAnsi="Times New Roman" w:cs="Times New Roman"/>
          <w:color w:val="000000"/>
          <w:sz w:val="28"/>
          <w:szCs w:val="28"/>
        </w:rPr>
        <w:lastRenderedPageBreak/>
        <w:t xml:space="preserve">закон от 24 ноября 1995 г. </w:t>
      </w:r>
      <w:r>
        <w:rPr>
          <w:rFonts w:ascii="Times New Roman" w:eastAsia="Times New Roman" w:hAnsi="Times New Roman" w:cs="Times New Roman"/>
          <w:color w:val="000000"/>
          <w:sz w:val="28"/>
          <w:szCs w:val="28"/>
        </w:rPr>
        <w:t>№</w:t>
      </w:r>
      <w:r w:rsidRPr="000F1163">
        <w:rPr>
          <w:rFonts w:ascii="Times New Roman" w:eastAsia="Times New Roman" w:hAnsi="Times New Roman" w:cs="Times New Roman"/>
          <w:color w:val="000000"/>
          <w:sz w:val="28"/>
          <w:szCs w:val="28"/>
        </w:rPr>
        <w:t xml:space="preserve"> 181-ФЗ </w:t>
      </w:r>
      <w:r>
        <w:rPr>
          <w:rFonts w:ascii="Times New Roman" w:eastAsia="Times New Roman" w:hAnsi="Times New Roman" w:cs="Times New Roman"/>
          <w:color w:val="000000"/>
          <w:sz w:val="28"/>
          <w:szCs w:val="28"/>
        </w:rPr>
        <w:t>«</w:t>
      </w:r>
      <w:r w:rsidRPr="000F1163">
        <w:rPr>
          <w:rFonts w:ascii="Times New Roman" w:eastAsia="Times New Roman" w:hAnsi="Times New Roman" w:cs="Times New Roman"/>
          <w:color w:val="000000"/>
          <w:sz w:val="28"/>
          <w:szCs w:val="28"/>
        </w:rPr>
        <w:t>О социальной защите и</w:t>
      </w:r>
      <w:r>
        <w:rPr>
          <w:rFonts w:ascii="Times New Roman" w:eastAsia="Times New Roman" w:hAnsi="Times New Roman" w:cs="Times New Roman"/>
          <w:color w:val="000000"/>
          <w:sz w:val="28"/>
          <w:szCs w:val="28"/>
        </w:rPr>
        <w:t>нвалидов в Российской Федерации»).</w:t>
      </w:r>
    </w:p>
    <w:p w:rsidR="00FD609E" w:rsidRPr="00FD609E" w:rsidRDefault="00822768" w:rsidP="00FD609E">
      <w:pPr>
        <w:pStyle w:val="3"/>
        <w:ind w:firstLine="567"/>
      </w:pPr>
      <w:r>
        <w:t>3.1.18</w:t>
      </w:r>
      <w:r w:rsidR="00FD609E" w:rsidRPr="00FD609E">
        <w:t>.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w:t>
      </w:r>
      <w:r w:rsidR="00965857">
        <w:t xml:space="preserve"> -</w:t>
      </w:r>
      <w:r w:rsidR="00FD609E" w:rsidRPr="00FD609E">
        <w:t xml:space="preserve">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D609E" w:rsidRDefault="00FD609E" w:rsidP="00FD609E">
      <w:pPr>
        <w:pStyle w:val="3"/>
        <w:ind w:firstLine="567"/>
      </w:pPr>
      <w:r w:rsidRPr="00FD609E">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CC64C1" w:rsidRPr="00DB1547" w:rsidRDefault="00CC64C1" w:rsidP="00CC64C1">
      <w:pPr>
        <w:tabs>
          <w:tab w:val="decimal" w:pos="1008"/>
          <w:tab w:val="left" w:pos="3456"/>
          <w:tab w:val="left" w:pos="4608"/>
        </w:tabs>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shd w:val="clear" w:color="auto" w:fill="FFFFFF"/>
        </w:rPr>
        <w:t>Отдельным категориям работников,</w:t>
      </w:r>
      <w:r w:rsidRPr="00DB1547">
        <w:rPr>
          <w:rFonts w:ascii="Times New Roman" w:eastAsia="Times New Roman" w:hAnsi="Times New Roman" w:cs="Times New Roman"/>
          <w:sz w:val="28"/>
          <w:szCs w:val="28"/>
        </w:rPr>
        <w:t xml:space="preserve"> имеющим: </w:t>
      </w:r>
    </w:p>
    <w:p w:rsidR="00CC64C1" w:rsidRPr="00DB1547" w:rsidRDefault="00CC64C1" w:rsidP="00CC64C1">
      <w:pPr>
        <w:tabs>
          <w:tab w:val="decimal" w:pos="1008"/>
          <w:tab w:val="left" w:pos="3456"/>
          <w:tab w:val="left" w:pos="460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1547">
        <w:rPr>
          <w:rFonts w:ascii="Times New Roman" w:eastAsia="Times New Roman" w:hAnsi="Times New Roman" w:cs="Times New Roman"/>
          <w:sz w:val="28"/>
          <w:szCs w:val="28"/>
        </w:rPr>
        <w:t xml:space="preserve">ребёнка-инвалида в возрасте до 18 лет, </w:t>
      </w:r>
    </w:p>
    <w:p w:rsidR="00CC64C1" w:rsidRPr="00DB1547" w:rsidRDefault="00CC64C1" w:rsidP="00CC64C1">
      <w:pPr>
        <w:tabs>
          <w:tab w:val="decimal" w:pos="1008"/>
          <w:tab w:val="left" w:pos="3456"/>
          <w:tab w:val="left" w:pos="460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1547">
        <w:rPr>
          <w:rFonts w:ascii="Times New Roman" w:eastAsia="Times New Roman" w:hAnsi="Times New Roman" w:cs="Times New Roman"/>
          <w:sz w:val="28"/>
          <w:szCs w:val="28"/>
        </w:rPr>
        <w:t xml:space="preserve">трех и более детей в возрасте до 18 лет, до достижения младшим из детей 14 лет,  </w:t>
      </w:r>
    </w:p>
    <w:p w:rsidR="00CC64C1" w:rsidRDefault="00CC64C1" w:rsidP="00CC64C1">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DB1547">
        <w:rPr>
          <w:rFonts w:ascii="Times New Roman" w:eastAsia="Times New Roman" w:hAnsi="Times New Roman" w:cs="Times New Roman"/>
          <w:sz w:val="28"/>
          <w:szCs w:val="28"/>
        </w:rPr>
        <w:t xml:space="preserve">одинокой матери и отцу, имеющим одного ребёнка и более в возрасте до 14 лет </w:t>
      </w:r>
      <w:r w:rsidRPr="00DB1547">
        <w:rPr>
          <w:rFonts w:ascii="Times New Roman" w:eastAsia="Times New Roman" w:hAnsi="Times New Roman" w:cs="Times New Roman"/>
          <w:sz w:val="28"/>
          <w:szCs w:val="28"/>
          <w:shd w:val="clear" w:color="auto" w:fill="FFFFFF"/>
        </w:rPr>
        <w:t xml:space="preserve">и в других случаях, предусмотренных федеральным законодательством, ежегодно оплачиваемый отпуск предоставляется по их желанию в удобное для них время (ст.123, </w:t>
      </w:r>
      <w:r w:rsidRPr="00DB1547">
        <w:rPr>
          <w:rFonts w:ascii="Times New Roman" w:eastAsia="Times New Roman" w:hAnsi="Times New Roman" w:cs="Times New Roman"/>
          <w:sz w:val="28"/>
          <w:szCs w:val="28"/>
        </w:rPr>
        <w:t xml:space="preserve">262.2 </w:t>
      </w:r>
      <w:r w:rsidRPr="00DB1547">
        <w:rPr>
          <w:rFonts w:ascii="Times New Roman" w:eastAsia="Times New Roman" w:hAnsi="Times New Roman" w:cs="Times New Roman"/>
          <w:sz w:val="28"/>
          <w:szCs w:val="28"/>
          <w:shd w:val="clear" w:color="auto" w:fill="FFFFFF"/>
        </w:rPr>
        <w:t>ТК РФ).</w:t>
      </w:r>
    </w:p>
    <w:p w:rsidR="00CC64C1" w:rsidRPr="00DB1547" w:rsidRDefault="00CC64C1" w:rsidP="00CC64C1">
      <w:pPr>
        <w:spacing w:after="0" w:line="240" w:lineRule="auto"/>
        <w:ind w:firstLine="567"/>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При получении работником санаторно-курортной путевки на лечение отпуск может быть предоставлен вне графика с учетом сроков действия путевки, если путевка на санаторно-курортное лечение была предоставлена работодателю не менее чем за 5 (пять) рабочих дней.</w:t>
      </w:r>
    </w:p>
    <w:p w:rsidR="00FD609E" w:rsidRPr="00FD609E" w:rsidRDefault="00FD609E" w:rsidP="00FD609E">
      <w:pPr>
        <w:pStyle w:val="3"/>
        <w:ind w:firstLine="567"/>
      </w:pPr>
      <w:r w:rsidRPr="00FD609E">
        <w:t>О времени начала отпуска работник должен быть письменно извещен не позднее, чем за две недели до его начала.</w:t>
      </w:r>
    </w:p>
    <w:p w:rsidR="00FD609E" w:rsidRPr="00FD609E" w:rsidRDefault="00822768" w:rsidP="00FD609E">
      <w:pPr>
        <w:pStyle w:val="3"/>
        <w:ind w:firstLine="567"/>
      </w:pPr>
      <w:r>
        <w:t>3.1.19</w:t>
      </w:r>
      <w:r w:rsidR="00FD609E" w:rsidRPr="00FD609E">
        <w:t xml:space="preserve">. 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либо опасным условиям труда обеспечивается право на дополнительный отпуск не менее 7 календарных дней. Конкретная продолжительность определяется в соответствии с </w:t>
      </w:r>
      <w:r w:rsidR="00FD609E" w:rsidRPr="00D659C9">
        <w:rPr>
          <w:highlight w:val="yellow"/>
        </w:rPr>
        <w:t xml:space="preserve">приложением № ___ к </w:t>
      </w:r>
      <w:r w:rsidR="00D659C9">
        <w:rPr>
          <w:highlight w:val="yellow"/>
        </w:rPr>
        <w:t xml:space="preserve">настоящему </w:t>
      </w:r>
      <w:r w:rsidR="00FD609E" w:rsidRPr="00D659C9">
        <w:rPr>
          <w:highlight w:val="yellow"/>
        </w:rPr>
        <w:t>коллективному договору.</w:t>
      </w:r>
    </w:p>
    <w:p w:rsidR="00FD609E" w:rsidRPr="00FD609E" w:rsidRDefault="00FD609E" w:rsidP="00FD609E">
      <w:pPr>
        <w:pStyle w:val="3"/>
        <w:ind w:firstLine="567"/>
      </w:pPr>
      <w:r w:rsidRPr="00FD609E">
        <w:t>3.1.2</w:t>
      </w:r>
      <w:r w:rsidR="00822768">
        <w:t>0</w:t>
      </w:r>
      <w:r w:rsidRPr="00FD609E">
        <w:t xml:space="preserve">.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определена в </w:t>
      </w:r>
      <w:r w:rsidRPr="00D659C9">
        <w:rPr>
          <w:highlight w:val="yellow"/>
        </w:rPr>
        <w:t xml:space="preserve">Приложении № __ к </w:t>
      </w:r>
      <w:r w:rsidR="00D659C9">
        <w:rPr>
          <w:highlight w:val="yellow"/>
        </w:rPr>
        <w:t xml:space="preserve">настоящему </w:t>
      </w:r>
      <w:r w:rsidRPr="00D659C9">
        <w:rPr>
          <w:highlight w:val="yellow"/>
        </w:rPr>
        <w:t xml:space="preserve">коллективному договору </w:t>
      </w:r>
      <w:r w:rsidRPr="00D659C9">
        <w:rPr>
          <w:sz w:val="24"/>
          <w:szCs w:val="24"/>
          <w:highlight w:val="yellow"/>
        </w:rPr>
        <w:t>(</w:t>
      </w:r>
      <w:r w:rsidRPr="00D659C9">
        <w:rPr>
          <w:i/>
          <w:sz w:val="24"/>
          <w:szCs w:val="24"/>
          <w:highlight w:val="yellow"/>
        </w:rPr>
        <w:t>и не может быть ниже продолжительности, определённой статьей 119 ТК РФ)</w:t>
      </w:r>
      <w:r w:rsidRPr="00D659C9">
        <w:rPr>
          <w:highlight w:val="yellow"/>
        </w:rPr>
        <w:t>.</w:t>
      </w:r>
    </w:p>
    <w:p w:rsidR="00FD609E" w:rsidRPr="00FD609E" w:rsidRDefault="00FD609E" w:rsidP="00FD609E">
      <w:pPr>
        <w:pStyle w:val="3"/>
        <w:ind w:firstLine="567"/>
      </w:pPr>
      <w:r w:rsidRPr="00FD609E">
        <w:t>3.1.2</w:t>
      </w:r>
      <w:r w:rsidR="00822768">
        <w:t>1</w:t>
      </w:r>
      <w:r w:rsidRPr="00FD609E">
        <w:t>.</w:t>
      </w:r>
      <w:r w:rsidRPr="00FD609E">
        <w:tab/>
      </w:r>
      <w:r w:rsidR="00D659C9">
        <w:t xml:space="preserve">Порядок предоставления, продления, </w:t>
      </w:r>
      <w:r w:rsidR="00965857">
        <w:t xml:space="preserve">перенесения, разделения, отзыв, </w:t>
      </w:r>
      <w:r w:rsidRPr="00FD609E">
        <w:t>исчислени</w:t>
      </w:r>
      <w:r w:rsidR="00D659C9">
        <w:t>я</w:t>
      </w:r>
      <w:r w:rsidRPr="00FD609E">
        <w:t xml:space="preserve"> общей продолжительности ежегодного оплачиваемого отпуска</w:t>
      </w:r>
      <w:r w:rsidR="00AC7205">
        <w:t>, выплаты д</w:t>
      </w:r>
      <w:r w:rsidR="00AC7205" w:rsidRPr="00FD609E">
        <w:t>енежн</w:t>
      </w:r>
      <w:r w:rsidR="00AC7205">
        <w:t>ой</w:t>
      </w:r>
      <w:r w:rsidR="00AC7205" w:rsidRPr="00FD609E">
        <w:t xml:space="preserve"> компенсаци</w:t>
      </w:r>
      <w:r w:rsidR="00AC7205">
        <w:t>и</w:t>
      </w:r>
      <w:r w:rsidR="00AC7205" w:rsidRPr="00FD609E">
        <w:t xml:space="preserve"> за неиспользованный отпуск при увольнении</w:t>
      </w:r>
      <w:r w:rsidR="00AC7205">
        <w:t xml:space="preserve"> устанавливаются Правилами внутреннего трудового распорядка</w:t>
      </w:r>
      <w:r w:rsidR="00965857">
        <w:t xml:space="preserve"> в соответствии с действующими нормами действующего законодательства.</w:t>
      </w:r>
    </w:p>
    <w:p w:rsidR="00FD609E" w:rsidRPr="00FD609E" w:rsidRDefault="00FD609E" w:rsidP="00FD609E">
      <w:pPr>
        <w:pStyle w:val="3"/>
        <w:ind w:firstLine="567"/>
      </w:pPr>
      <w:r w:rsidRPr="00FD609E">
        <w:t>3.1.2</w:t>
      </w:r>
      <w:r w:rsidR="00822768">
        <w:t>2</w:t>
      </w:r>
      <w:r w:rsidRPr="00FD609E">
        <w:t>.</w:t>
      </w:r>
      <w:r w:rsidRPr="00FD609E">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FD609E" w:rsidRPr="00AC7205" w:rsidRDefault="00FD609E" w:rsidP="00FD609E">
      <w:pPr>
        <w:pStyle w:val="3"/>
        <w:ind w:firstLine="567"/>
        <w:rPr>
          <w:highlight w:val="yellow"/>
        </w:rPr>
      </w:pPr>
      <w:r w:rsidRPr="00AC7205">
        <w:rPr>
          <w:highlight w:val="yellow"/>
        </w:rPr>
        <w:t xml:space="preserve">- для сопровождения 1 сентября детей младшего школьного возраста в школу </w:t>
      </w:r>
      <w:r w:rsidR="00965857">
        <w:rPr>
          <w:highlight w:val="yellow"/>
        </w:rPr>
        <w:t xml:space="preserve">- </w:t>
      </w:r>
      <w:r w:rsidRPr="00AC7205">
        <w:rPr>
          <w:highlight w:val="yellow"/>
        </w:rPr>
        <w:t>___ календарных дней;</w:t>
      </w:r>
    </w:p>
    <w:p w:rsidR="00FD609E" w:rsidRPr="00AC7205" w:rsidRDefault="00FD609E" w:rsidP="00FD609E">
      <w:pPr>
        <w:pStyle w:val="3"/>
        <w:ind w:firstLine="567"/>
        <w:rPr>
          <w:highlight w:val="yellow"/>
        </w:rPr>
      </w:pPr>
      <w:r w:rsidRPr="00AC7205">
        <w:rPr>
          <w:highlight w:val="yellow"/>
        </w:rPr>
        <w:t>- рождения ребенка</w:t>
      </w:r>
      <w:r w:rsidR="00965857">
        <w:rPr>
          <w:highlight w:val="yellow"/>
        </w:rPr>
        <w:t xml:space="preserve"> -</w:t>
      </w:r>
      <w:r w:rsidRPr="00AC7205">
        <w:rPr>
          <w:highlight w:val="yellow"/>
        </w:rPr>
        <w:t xml:space="preserve"> ___ календарных дней;</w:t>
      </w:r>
    </w:p>
    <w:p w:rsidR="00FD609E" w:rsidRPr="00AC7205" w:rsidRDefault="00FD609E" w:rsidP="00FD609E">
      <w:pPr>
        <w:pStyle w:val="3"/>
        <w:ind w:firstLine="567"/>
        <w:rPr>
          <w:highlight w:val="yellow"/>
        </w:rPr>
      </w:pPr>
      <w:r w:rsidRPr="00AC7205">
        <w:rPr>
          <w:highlight w:val="yellow"/>
        </w:rPr>
        <w:t xml:space="preserve">- бракосочетания детей работников </w:t>
      </w:r>
      <w:r w:rsidR="00965857">
        <w:rPr>
          <w:highlight w:val="yellow"/>
        </w:rPr>
        <w:t>-</w:t>
      </w:r>
      <w:r w:rsidRPr="00AC7205">
        <w:rPr>
          <w:highlight w:val="yellow"/>
        </w:rPr>
        <w:t xml:space="preserve"> ___ календарных дней;</w:t>
      </w:r>
    </w:p>
    <w:p w:rsidR="00FD609E" w:rsidRPr="00AC7205" w:rsidRDefault="00FD609E" w:rsidP="00FD609E">
      <w:pPr>
        <w:pStyle w:val="3"/>
        <w:ind w:firstLine="567"/>
        <w:rPr>
          <w:highlight w:val="yellow"/>
        </w:rPr>
      </w:pPr>
      <w:r w:rsidRPr="00AC7205">
        <w:rPr>
          <w:highlight w:val="yellow"/>
        </w:rPr>
        <w:lastRenderedPageBreak/>
        <w:t>- бракосочетания работника</w:t>
      </w:r>
      <w:r w:rsidR="00965857">
        <w:rPr>
          <w:highlight w:val="yellow"/>
        </w:rPr>
        <w:t xml:space="preserve"> -</w:t>
      </w:r>
      <w:r w:rsidRPr="00AC7205">
        <w:rPr>
          <w:highlight w:val="yellow"/>
        </w:rPr>
        <w:t xml:space="preserve"> ___ календарных дней;</w:t>
      </w:r>
    </w:p>
    <w:p w:rsidR="00FD609E" w:rsidRPr="00AC7205" w:rsidRDefault="00FD609E" w:rsidP="00FD609E">
      <w:pPr>
        <w:pStyle w:val="3"/>
        <w:ind w:firstLine="567"/>
        <w:rPr>
          <w:highlight w:val="yellow"/>
        </w:rPr>
      </w:pPr>
      <w:r w:rsidRPr="00AC7205">
        <w:rPr>
          <w:highlight w:val="yellow"/>
        </w:rPr>
        <w:t xml:space="preserve">- похорон близких родственников </w:t>
      </w:r>
      <w:r w:rsidR="00965857">
        <w:rPr>
          <w:highlight w:val="yellow"/>
        </w:rPr>
        <w:t>-</w:t>
      </w:r>
      <w:r w:rsidRPr="00AC7205">
        <w:rPr>
          <w:highlight w:val="yellow"/>
        </w:rPr>
        <w:t xml:space="preserve"> ___ календарных дней;</w:t>
      </w:r>
    </w:p>
    <w:p w:rsidR="00FD609E" w:rsidRPr="00AC7205" w:rsidRDefault="00FD609E" w:rsidP="00FD609E">
      <w:pPr>
        <w:pStyle w:val="3"/>
        <w:ind w:firstLine="567"/>
        <w:rPr>
          <w:highlight w:val="yellow"/>
        </w:rPr>
      </w:pPr>
      <w:r w:rsidRPr="00AC7205">
        <w:rPr>
          <w:highlight w:val="yellow"/>
        </w:rPr>
        <w:t>- председателю выборного органа первичной профсоюзной организации – 10 календарных дней за общественную работу;</w:t>
      </w:r>
    </w:p>
    <w:p w:rsidR="00FD609E" w:rsidRPr="00AC7205" w:rsidRDefault="00FD609E" w:rsidP="00FD609E">
      <w:pPr>
        <w:pStyle w:val="34"/>
        <w:spacing w:after="0"/>
        <w:ind w:left="0" w:firstLine="567"/>
        <w:jc w:val="both"/>
        <w:rPr>
          <w:sz w:val="28"/>
          <w:szCs w:val="28"/>
          <w:highlight w:val="yellow"/>
        </w:rPr>
      </w:pPr>
      <w:r w:rsidRPr="00AC7205">
        <w:rPr>
          <w:sz w:val="28"/>
          <w:szCs w:val="28"/>
          <w:highlight w:val="yellow"/>
        </w:rPr>
        <w:t xml:space="preserve">- учителям и преподавателям при подмене временно отсутствующих коллег </w:t>
      </w:r>
      <w:r w:rsidR="00965857">
        <w:rPr>
          <w:sz w:val="28"/>
          <w:szCs w:val="28"/>
          <w:highlight w:val="yellow"/>
        </w:rPr>
        <w:t>-</w:t>
      </w:r>
      <w:r w:rsidRPr="00AC7205">
        <w:rPr>
          <w:sz w:val="28"/>
          <w:szCs w:val="28"/>
          <w:highlight w:val="yellow"/>
        </w:rPr>
        <w:t xml:space="preserve"> из расчета один день за десять подмен;</w:t>
      </w:r>
    </w:p>
    <w:p w:rsidR="00FD609E" w:rsidRPr="00AC7205" w:rsidRDefault="00FD609E" w:rsidP="00FD609E">
      <w:pPr>
        <w:pStyle w:val="3"/>
        <w:ind w:firstLine="567"/>
        <w:rPr>
          <w:highlight w:val="yellow"/>
        </w:rPr>
      </w:pPr>
      <w:r w:rsidRPr="00AC7205">
        <w:rPr>
          <w:highlight w:val="yellow"/>
        </w:rPr>
        <w:t xml:space="preserve">- при работе без больничных листов </w:t>
      </w:r>
      <w:r w:rsidR="00965857">
        <w:rPr>
          <w:highlight w:val="yellow"/>
        </w:rPr>
        <w:t>-</w:t>
      </w:r>
      <w:r w:rsidRPr="00AC7205">
        <w:rPr>
          <w:highlight w:val="yellow"/>
        </w:rPr>
        <w:t xml:space="preserve"> из расчета два календарных дня за каждое полугодие;</w:t>
      </w:r>
    </w:p>
    <w:p w:rsidR="00FD609E" w:rsidRPr="00FD609E" w:rsidRDefault="00FD609E" w:rsidP="00FD609E">
      <w:pPr>
        <w:pStyle w:val="3"/>
        <w:ind w:firstLine="567"/>
      </w:pPr>
      <w:r w:rsidRPr="00AC7205">
        <w:rPr>
          <w:highlight w:val="yellow"/>
        </w:rPr>
        <w:t xml:space="preserve">- </w:t>
      </w:r>
      <w:r w:rsidRPr="00AC7205">
        <w:rPr>
          <w:i/>
          <w:sz w:val="24"/>
          <w:szCs w:val="24"/>
          <w:highlight w:val="yellow"/>
        </w:rPr>
        <w:t>указать другие основания</w:t>
      </w:r>
      <w:r w:rsidRPr="00AC7205">
        <w:rPr>
          <w:highlight w:val="yellow"/>
        </w:rPr>
        <w:t>.</w:t>
      </w:r>
    </w:p>
    <w:p w:rsidR="00FD609E" w:rsidRPr="00FD609E" w:rsidRDefault="00FD609E" w:rsidP="00FD609E">
      <w:pPr>
        <w:pStyle w:val="3"/>
        <w:ind w:firstLine="567"/>
      </w:pPr>
      <w:r w:rsidRPr="00FD609E">
        <w:t>3.1.2</w:t>
      </w:r>
      <w:r w:rsidR="00822768">
        <w:t>3</w:t>
      </w:r>
      <w:r w:rsidRPr="00FD609E">
        <w:t>.</w:t>
      </w:r>
      <w:r w:rsidRPr="00FD609E">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FD609E" w:rsidRPr="00FD609E" w:rsidRDefault="00965857" w:rsidP="00FD609E">
      <w:pPr>
        <w:pStyle w:val="3"/>
        <w:ind w:firstLine="567"/>
      </w:pPr>
      <w:r>
        <w:t>3.1.2</w:t>
      </w:r>
      <w:r w:rsidR="00822768">
        <w:t>4</w:t>
      </w:r>
      <w:r w:rsidR="00FD609E" w:rsidRPr="00FD609E">
        <w:t>.</w:t>
      </w:r>
      <w:r w:rsidR="00FD609E" w:rsidRPr="00FD609E">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D609E" w:rsidRPr="00FD609E" w:rsidRDefault="00FD609E" w:rsidP="00FD609E">
      <w:pPr>
        <w:pStyle w:val="3"/>
        <w:ind w:firstLine="567"/>
      </w:pPr>
      <w:r w:rsidRPr="00FD609E">
        <w:t xml:space="preserve">- родителям, воспитывающим детей в возрасте до 14 лет </w:t>
      </w:r>
      <w:r w:rsidR="00965857">
        <w:t>-</w:t>
      </w:r>
      <w:r w:rsidRPr="00FD609E">
        <w:t xml:space="preserve"> 14 календарных дней;</w:t>
      </w:r>
    </w:p>
    <w:p w:rsidR="00FD609E" w:rsidRPr="00FD609E" w:rsidRDefault="00FD609E" w:rsidP="00FD609E">
      <w:pPr>
        <w:pStyle w:val="3"/>
        <w:ind w:firstLine="567"/>
      </w:pPr>
      <w:r w:rsidRPr="00FD609E">
        <w:t xml:space="preserve">- в связи с переездом на новое место жительства </w:t>
      </w:r>
      <w:r w:rsidR="00965857">
        <w:t>-</w:t>
      </w:r>
      <w:r w:rsidRPr="00FD609E">
        <w:t xml:space="preserve"> ___ календарных дня;</w:t>
      </w:r>
    </w:p>
    <w:p w:rsidR="00FD609E" w:rsidRPr="00FD609E" w:rsidRDefault="00FD609E" w:rsidP="00FD609E">
      <w:pPr>
        <w:pStyle w:val="3"/>
        <w:ind w:firstLine="567"/>
      </w:pPr>
      <w:r w:rsidRPr="00FD609E">
        <w:t xml:space="preserve">- для проводов детей на военную службу </w:t>
      </w:r>
      <w:r w:rsidR="00965857">
        <w:t>-</w:t>
      </w:r>
      <w:r w:rsidRPr="00FD609E">
        <w:t xml:space="preserve"> ___ календарных дня;</w:t>
      </w:r>
    </w:p>
    <w:p w:rsidR="00FD609E" w:rsidRPr="00FD609E" w:rsidRDefault="00FD609E" w:rsidP="00FD609E">
      <w:pPr>
        <w:pStyle w:val="3"/>
        <w:ind w:firstLine="567"/>
      </w:pPr>
      <w:r w:rsidRPr="00FD609E">
        <w:t xml:space="preserve">- тяжелого заболевания близкого родственника </w:t>
      </w:r>
      <w:r w:rsidR="00965857">
        <w:t>-</w:t>
      </w:r>
      <w:r w:rsidRPr="00FD609E">
        <w:t xml:space="preserve"> ___ календарных дня;</w:t>
      </w:r>
    </w:p>
    <w:p w:rsidR="00FD609E" w:rsidRPr="00FD609E" w:rsidRDefault="00FD609E" w:rsidP="00FD609E">
      <w:pPr>
        <w:pStyle w:val="3"/>
        <w:ind w:firstLine="567"/>
      </w:pPr>
      <w:r w:rsidRPr="00FD609E">
        <w:t xml:space="preserve">- участникам Великой Отечественной войны </w:t>
      </w:r>
      <w:r w:rsidR="00965857">
        <w:t>-</w:t>
      </w:r>
      <w:r w:rsidRPr="00FD609E">
        <w:t xml:space="preserve"> до 35 календарных дней в году;</w:t>
      </w:r>
    </w:p>
    <w:p w:rsidR="00FD609E" w:rsidRPr="00FD609E" w:rsidRDefault="00FD609E" w:rsidP="00FD609E">
      <w:pPr>
        <w:pStyle w:val="3"/>
        <w:ind w:firstLine="567"/>
      </w:pPr>
      <w:r w:rsidRPr="00FD609E">
        <w:t xml:space="preserve">- работающим пенсионерам по старости (по возрасту) </w:t>
      </w:r>
      <w:r w:rsidR="00965857">
        <w:t>-</w:t>
      </w:r>
      <w:r w:rsidRPr="00FD609E">
        <w:t xml:space="preserve"> до 14 календарных дней в году;</w:t>
      </w:r>
    </w:p>
    <w:p w:rsidR="00FD609E" w:rsidRPr="00FD609E" w:rsidRDefault="00FD609E" w:rsidP="00FD609E">
      <w:pPr>
        <w:pStyle w:val="3"/>
        <w:ind w:firstLine="567"/>
      </w:pPr>
      <w:r w:rsidRPr="00FD609E">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r w:rsidR="00965857">
        <w:t>-</w:t>
      </w:r>
      <w:r w:rsidRPr="00FD609E">
        <w:t xml:space="preserve"> до 14 календарных дней в году;</w:t>
      </w:r>
    </w:p>
    <w:p w:rsidR="00FD609E" w:rsidRPr="00FD609E" w:rsidRDefault="00FD609E" w:rsidP="00FD609E">
      <w:pPr>
        <w:pStyle w:val="3"/>
        <w:ind w:firstLine="567"/>
      </w:pPr>
      <w:r w:rsidRPr="00FD609E">
        <w:t>- работающим инвалидам</w:t>
      </w:r>
      <w:r w:rsidR="00965857">
        <w:t xml:space="preserve"> -</w:t>
      </w:r>
      <w:r w:rsidRPr="00FD609E">
        <w:t xml:space="preserve"> до 60 календарных дней в году.</w:t>
      </w:r>
    </w:p>
    <w:p w:rsidR="00FD609E" w:rsidRPr="00FD609E" w:rsidRDefault="00822768" w:rsidP="00FD609E">
      <w:pPr>
        <w:pStyle w:val="3"/>
        <w:ind w:firstLine="567"/>
      </w:pPr>
      <w:r>
        <w:t>3.1.25</w:t>
      </w:r>
      <w:r w:rsidR="00FD609E" w:rsidRPr="00FD609E">
        <w:t>.</w:t>
      </w:r>
      <w:r w:rsidR="00FD609E" w:rsidRPr="00FD609E">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FD609E" w:rsidRPr="00FD609E" w:rsidRDefault="00FD609E" w:rsidP="00965857">
      <w:pPr>
        <w:pStyle w:val="3"/>
        <w:ind w:firstLine="567"/>
      </w:pPr>
      <w:r w:rsidRPr="00FD609E">
        <w:t>Порядок и условия предоставления педагогическим работникам образовательных организаций длительного отпуска сроком до одного года определяется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Российской Федерации</w:t>
      </w:r>
      <w:r w:rsidR="00965857">
        <w:t xml:space="preserve"> от 31.05.2016 № 644 и Правилами внутреннего трудового распорядка.</w:t>
      </w:r>
    </w:p>
    <w:p w:rsidR="00FD609E" w:rsidRPr="00965857" w:rsidRDefault="00FD609E" w:rsidP="00FD609E">
      <w:pPr>
        <w:pStyle w:val="3"/>
        <w:ind w:firstLine="567"/>
        <w:rPr>
          <w:b/>
        </w:rPr>
      </w:pPr>
      <w:r w:rsidRPr="00965857">
        <w:rPr>
          <w:b/>
        </w:rPr>
        <w:t>3.2.</w:t>
      </w:r>
      <w:r w:rsidRPr="00965857">
        <w:rPr>
          <w:b/>
        </w:rPr>
        <w:tab/>
        <w:t>Выборный орган первичной профсоюзной организации обязуется:</w:t>
      </w:r>
    </w:p>
    <w:p w:rsidR="00FD609E" w:rsidRPr="00FD609E" w:rsidRDefault="00FD609E" w:rsidP="00FD609E">
      <w:pPr>
        <w:pStyle w:val="3"/>
        <w:ind w:firstLine="567"/>
      </w:pPr>
      <w:r w:rsidRPr="00FD609E">
        <w:t xml:space="preserve">3.2.1.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w:t>
      </w:r>
      <w:r w:rsidRPr="00FD609E">
        <w:lastRenderedPageBreak/>
        <w:t>коллективного договора по вопросам рабочего времени и времени отдыха работников.</w:t>
      </w:r>
    </w:p>
    <w:p w:rsidR="00FD609E" w:rsidRPr="00FD609E" w:rsidRDefault="00FD609E" w:rsidP="00FD609E">
      <w:pPr>
        <w:pStyle w:val="3"/>
        <w:ind w:firstLine="567"/>
      </w:pPr>
      <w:r w:rsidRPr="00FD609E">
        <w:t>3.2.2.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D609E" w:rsidRPr="00FD609E" w:rsidRDefault="00FD609E" w:rsidP="00FD609E">
      <w:pPr>
        <w:pStyle w:val="3"/>
        <w:ind w:firstLine="567"/>
      </w:pPr>
      <w:r w:rsidRPr="00FD609E">
        <w:t>3.2.3. Вносить работодателю представления об устранении выявленных нарушений.</w:t>
      </w:r>
    </w:p>
    <w:p w:rsidR="002C558E" w:rsidRPr="00FD609E" w:rsidRDefault="002C558E" w:rsidP="00FD609E">
      <w:pPr>
        <w:tabs>
          <w:tab w:val="left" w:pos="1733"/>
        </w:tabs>
        <w:spacing w:after="0" w:line="240" w:lineRule="auto"/>
        <w:ind w:firstLine="709"/>
        <w:jc w:val="both"/>
        <w:rPr>
          <w:rFonts w:ascii="Times New Roman" w:hAnsi="Times New Roman" w:cs="Times New Roman"/>
        </w:rPr>
      </w:pPr>
    </w:p>
    <w:p w:rsidR="00965857" w:rsidRPr="00C3362B" w:rsidRDefault="00965857" w:rsidP="00965857">
      <w:pPr>
        <w:pStyle w:val="3"/>
        <w:jc w:val="center"/>
        <w:outlineLvl w:val="0"/>
        <w:rPr>
          <w:b/>
          <w:bCs/>
          <w:caps/>
        </w:rPr>
      </w:pPr>
      <w:r w:rsidRPr="009365B2">
        <w:rPr>
          <w:b/>
          <w:bCs/>
          <w:caps/>
          <w:lang w:val="en-US"/>
        </w:rPr>
        <w:t>IV</w:t>
      </w:r>
      <w:r w:rsidRPr="009365B2">
        <w:rPr>
          <w:b/>
          <w:bCs/>
          <w:caps/>
        </w:rPr>
        <w:t>. Оплата и нормирование труд</w:t>
      </w:r>
      <w:r>
        <w:rPr>
          <w:b/>
          <w:bCs/>
          <w:caps/>
        </w:rPr>
        <w:t>а</w:t>
      </w:r>
    </w:p>
    <w:p w:rsidR="00965857" w:rsidRPr="00965857" w:rsidRDefault="00965857" w:rsidP="00965857">
      <w:pPr>
        <w:pStyle w:val="af3"/>
        <w:ind w:firstLine="708"/>
        <w:jc w:val="both"/>
        <w:rPr>
          <w:rFonts w:ascii="Times New Roman" w:eastAsia="MS Mincho" w:hAnsi="Times New Roman"/>
          <w:sz w:val="28"/>
          <w:szCs w:val="28"/>
        </w:rPr>
      </w:pPr>
      <w:r w:rsidRPr="00965857">
        <w:rPr>
          <w:rFonts w:ascii="Times New Roman" w:eastAsia="MS Mincho" w:hAnsi="Times New Roman"/>
          <w:sz w:val="28"/>
          <w:szCs w:val="28"/>
        </w:rPr>
        <w:t>4.1.</w:t>
      </w:r>
      <w:r w:rsidRPr="00965857">
        <w:rPr>
          <w:rFonts w:ascii="Times New Roman" w:eastAsia="MS Mincho" w:hAnsi="Times New Roman"/>
          <w:sz w:val="28"/>
          <w:szCs w:val="28"/>
        </w:rPr>
        <w:tab/>
        <w:t>Заработная плата выплачивается работникам за текущий месяц не реже чем каждые полмесяца в денежной форме</w:t>
      </w:r>
      <w:r w:rsidRPr="00965857">
        <w:rPr>
          <w:rFonts w:ascii="Times New Roman" w:eastAsia="MS Mincho" w:hAnsi="Times New Roman"/>
          <w:sz w:val="28"/>
          <w:szCs w:val="28"/>
          <w:lang w:val="ru-RU"/>
        </w:rPr>
        <w:t xml:space="preserve"> </w:t>
      </w:r>
      <w:r w:rsidRPr="00965857">
        <w:rPr>
          <w:rFonts w:ascii="Times New Roman" w:eastAsia="MS Mincho" w:hAnsi="Times New Roman"/>
          <w:i/>
          <w:sz w:val="24"/>
          <w:highlight w:val="yellow"/>
        </w:rPr>
        <w:t>(Если заработная плата не выдаётся в месте выполнения работы в денежной форме, необходимо предусмотреть условие о перечислении заработной платы на указанный работником счёт в банке)</w:t>
      </w:r>
      <w:r w:rsidRPr="00965857">
        <w:rPr>
          <w:rFonts w:ascii="Times New Roman" w:eastAsia="MS Mincho" w:hAnsi="Times New Roman"/>
          <w:sz w:val="28"/>
          <w:szCs w:val="28"/>
          <w:highlight w:val="yellow"/>
        </w:rPr>
        <w:t>.</w:t>
      </w:r>
      <w:r w:rsidRPr="00965857">
        <w:rPr>
          <w:rFonts w:ascii="Times New Roman" w:eastAsia="MS Mincho" w:hAnsi="Times New Roman"/>
          <w:sz w:val="28"/>
          <w:szCs w:val="28"/>
        </w:rPr>
        <w:t xml:space="preserve"> </w:t>
      </w:r>
    </w:p>
    <w:p w:rsidR="00965857" w:rsidRPr="00965857" w:rsidRDefault="00965857" w:rsidP="00965857">
      <w:pPr>
        <w:spacing w:after="0" w:line="240" w:lineRule="auto"/>
        <w:ind w:firstLine="708"/>
        <w:jc w:val="both"/>
        <w:rPr>
          <w:rFonts w:ascii="Times New Roman" w:hAnsi="Times New Roman" w:cs="Times New Roman"/>
          <w:sz w:val="21"/>
          <w:szCs w:val="21"/>
        </w:rPr>
      </w:pPr>
      <w:r w:rsidRPr="00965857">
        <w:rPr>
          <w:rFonts w:ascii="Times New Roman" w:eastAsia="MS Mincho" w:hAnsi="Times New Roman" w:cs="Times New Roman"/>
          <w:sz w:val="28"/>
          <w:szCs w:val="28"/>
        </w:rPr>
        <w:t xml:space="preserve">4.1.1. Днями выплаты заработной платы являются: ________ </w:t>
      </w:r>
      <w:r w:rsidRPr="00965857">
        <w:rPr>
          <w:rFonts w:ascii="Times New Roman" w:eastAsia="MS Mincho" w:hAnsi="Times New Roman" w:cs="Times New Roman"/>
          <w:i/>
          <w:iCs/>
          <w:highlight w:val="yellow"/>
        </w:rPr>
        <w:t>(указываются конкретные числа месяца, например, 16 числа текущего месяца и либо 16 число текущего месяца и 1 число следующего месяца,</w:t>
      </w:r>
      <w:r w:rsidRPr="00965857">
        <w:rPr>
          <w:rFonts w:ascii="Times New Roman" w:hAnsi="Times New Roman" w:cs="Times New Roman"/>
          <w:highlight w:val="yellow"/>
        </w:rPr>
        <w:t xml:space="preserve"> </w:t>
      </w:r>
      <w:r w:rsidRPr="00965857">
        <w:rPr>
          <w:rFonts w:ascii="Times New Roman" w:hAnsi="Times New Roman" w:cs="Times New Roman"/>
          <w:i/>
          <w:highlight w:val="yellow"/>
        </w:rPr>
        <w:t xml:space="preserve">Конкретная дата выплаты заработной платы устанавливается </w:t>
      </w:r>
      <w:r>
        <w:rPr>
          <w:rFonts w:ascii="Times New Roman" w:hAnsi="Times New Roman" w:cs="Times New Roman"/>
          <w:i/>
          <w:highlight w:val="yellow"/>
        </w:rPr>
        <w:t>П</w:t>
      </w:r>
      <w:r w:rsidRPr="00965857">
        <w:rPr>
          <w:rFonts w:ascii="Times New Roman" w:hAnsi="Times New Roman" w:cs="Times New Roman"/>
          <w:i/>
          <w:highlight w:val="yellow"/>
        </w:rPr>
        <w:t>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965857">
        <w:rPr>
          <w:rFonts w:ascii="Times New Roman" w:eastAsia="MS Mincho" w:hAnsi="Times New Roman" w:cs="Times New Roman"/>
          <w:i/>
          <w:iCs/>
          <w:highlight w:val="yellow"/>
        </w:rPr>
        <w:t>). Установить следующие соотношения частей заработной платы ________________).</w:t>
      </w:r>
    </w:p>
    <w:p w:rsidR="00965857" w:rsidRPr="00965857" w:rsidRDefault="00965857" w:rsidP="00965857">
      <w:pPr>
        <w:pStyle w:val="af3"/>
        <w:ind w:firstLine="708"/>
        <w:jc w:val="both"/>
        <w:rPr>
          <w:rFonts w:ascii="Times New Roman" w:eastAsia="MS Mincho" w:hAnsi="Times New Roman"/>
          <w:iCs/>
          <w:sz w:val="28"/>
          <w:szCs w:val="28"/>
        </w:rPr>
      </w:pPr>
      <w:r w:rsidRPr="00965857">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965857" w:rsidRPr="00965857" w:rsidRDefault="00965857" w:rsidP="00965857">
      <w:pPr>
        <w:autoSpaceDE w:val="0"/>
        <w:autoSpaceDN w:val="0"/>
        <w:adjustRightInd w:val="0"/>
        <w:spacing w:after="0" w:line="240" w:lineRule="auto"/>
        <w:ind w:firstLine="708"/>
        <w:jc w:val="both"/>
        <w:rPr>
          <w:rFonts w:ascii="Times New Roman" w:eastAsia="MS Mincho" w:hAnsi="Times New Roman" w:cs="Times New Roman"/>
          <w:iCs/>
          <w:sz w:val="28"/>
          <w:szCs w:val="28"/>
        </w:rPr>
      </w:pPr>
      <w:r w:rsidRPr="00965857">
        <w:rPr>
          <w:rFonts w:ascii="Times New Roman" w:eastAsia="MS Mincho" w:hAnsi="Times New Roman" w:cs="Times New Roman"/>
          <w:iCs/>
          <w:sz w:val="28"/>
          <w:szCs w:val="28"/>
        </w:rPr>
        <w:t xml:space="preserve">4.1.2. При выплате заработной платы работнику вручается расчетный листок </w:t>
      </w:r>
      <w:r w:rsidRPr="00965857">
        <w:rPr>
          <w:rFonts w:ascii="Times New Roman" w:eastAsia="MS Mincho" w:hAnsi="Times New Roman" w:cs="Times New Roman"/>
          <w:iCs/>
          <w:sz w:val="28"/>
          <w:szCs w:val="28"/>
          <w:highlight w:val="yellow"/>
        </w:rPr>
        <w:t>(Приложение ___ к коллективному договору)</w:t>
      </w:r>
      <w:r w:rsidRPr="00965857">
        <w:rPr>
          <w:rFonts w:ascii="Times New Roman" w:eastAsia="MS Mincho" w:hAnsi="Times New Roman" w:cs="Times New Roman"/>
          <w:iCs/>
          <w:sz w:val="28"/>
          <w:szCs w:val="28"/>
        </w:rPr>
        <w:t>, с указанием:</w:t>
      </w:r>
    </w:p>
    <w:p w:rsidR="00965857" w:rsidRPr="00965857" w:rsidRDefault="00965857" w:rsidP="00965857">
      <w:pPr>
        <w:autoSpaceDE w:val="0"/>
        <w:autoSpaceDN w:val="0"/>
        <w:adjustRightInd w:val="0"/>
        <w:spacing w:after="0" w:line="240" w:lineRule="auto"/>
        <w:ind w:firstLine="708"/>
        <w:jc w:val="both"/>
        <w:rPr>
          <w:rFonts w:ascii="Times New Roman" w:hAnsi="Times New Roman" w:cs="Times New Roman"/>
          <w:iCs/>
          <w:sz w:val="28"/>
          <w:szCs w:val="28"/>
        </w:rPr>
      </w:pPr>
      <w:r w:rsidRPr="00965857">
        <w:rPr>
          <w:rFonts w:ascii="Times New Roman" w:hAnsi="Times New Roman" w:cs="Times New Roman"/>
          <w:iCs/>
          <w:sz w:val="28"/>
          <w:szCs w:val="28"/>
        </w:rPr>
        <w:t>- составных частей заработной платы, причитающейся ему за соответствующий период;</w:t>
      </w:r>
    </w:p>
    <w:p w:rsidR="00965857" w:rsidRPr="00965857" w:rsidRDefault="00965857" w:rsidP="00965857">
      <w:pPr>
        <w:autoSpaceDE w:val="0"/>
        <w:autoSpaceDN w:val="0"/>
        <w:adjustRightInd w:val="0"/>
        <w:spacing w:after="0" w:line="240" w:lineRule="auto"/>
        <w:ind w:firstLine="708"/>
        <w:jc w:val="both"/>
        <w:rPr>
          <w:rFonts w:ascii="Times New Roman" w:hAnsi="Times New Roman" w:cs="Times New Roman"/>
          <w:iCs/>
          <w:sz w:val="28"/>
          <w:szCs w:val="28"/>
        </w:rPr>
      </w:pPr>
      <w:r w:rsidRPr="00965857">
        <w:rPr>
          <w:rFonts w:ascii="Times New Roman" w:hAnsi="Times New Roman" w:cs="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65857" w:rsidRPr="00965857" w:rsidRDefault="00965857" w:rsidP="00965857">
      <w:pPr>
        <w:autoSpaceDE w:val="0"/>
        <w:autoSpaceDN w:val="0"/>
        <w:adjustRightInd w:val="0"/>
        <w:spacing w:after="0" w:line="240" w:lineRule="auto"/>
        <w:ind w:firstLine="708"/>
        <w:jc w:val="both"/>
        <w:rPr>
          <w:rFonts w:ascii="Times New Roman" w:hAnsi="Times New Roman" w:cs="Times New Roman"/>
          <w:iCs/>
          <w:sz w:val="28"/>
          <w:szCs w:val="28"/>
        </w:rPr>
      </w:pPr>
      <w:r w:rsidRPr="00965857">
        <w:rPr>
          <w:rFonts w:ascii="Times New Roman" w:hAnsi="Times New Roman" w:cs="Times New Roman"/>
          <w:iCs/>
          <w:sz w:val="28"/>
          <w:szCs w:val="28"/>
        </w:rPr>
        <w:t>- размеров и оснований произведенных удержаний;</w:t>
      </w:r>
    </w:p>
    <w:p w:rsidR="00965857" w:rsidRPr="00965857" w:rsidRDefault="00965857" w:rsidP="00965857">
      <w:pPr>
        <w:autoSpaceDE w:val="0"/>
        <w:autoSpaceDN w:val="0"/>
        <w:adjustRightInd w:val="0"/>
        <w:spacing w:after="0" w:line="240" w:lineRule="auto"/>
        <w:ind w:firstLine="708"/>
        <w:jc w:val="both"/>
        <w:rPr>
          <w:rFonts w:ascii="Times New Roman" w:hAnsi="Times New Roman" w:cs="Times New Roman"/>
          <w:iCs/>
          <w:sz w:val="28"/>
          <w:szCs w:val="28"/>
        </w:rPr>
      </w:pPr>
      <w:r w:rsidRPr="00965857">
        <w:rPr>
          <w:rFonts w:ascii="Times New Roman" w:hAnsi="Times New Roman" w:cs="Times New Roman"/>
          <w:iCs/>
          <w:sz w:val="28"/>
          <w:szCs w:val="28"/>
        </w:rPr>
        <w:t>- общей денежной суммы, подлежащей выплате.</w:t>
      </w:r>
    </w:p>
    <w:p w:rsidR="00965857" w:rsidRPr="00965857" w:rsidRDefault="00965857" w:rsidP="00965857">
      <w:pPr>
        <w:autoSpaceDE w:val="0"/>
        <w:autoSpaceDN w:val="0"/>
        <w:adjustRightInd w:val="0"/>
        <w:spacing w:after="0" w:line="240" w:lineRule="auto"/>
        <w:ind w:firstLine="708"/>
        <w:jc w:val="both"/>
        <w:rPr>
          <w:rFonts w:ascii="Times New Roman" w:hAnsi="Times New Roman" w:cs="Times New Roman"/>
          <w:sz w:val="28"/>
          <w:szCs w:val="28"/>
        </w:rPr>
      </w:pPr>
      <w:r w:rsidRPr="00965857">
        <w:rPr>
          <w:rFonts w:ascii="Times New Roman" w:hAnsi="Times New Roman" w:cs="Times New Roman"/>
          <w:sz w:val="28"/>
          <w:szCs w:val="28"/>
        </w:rPr>
        <w:t>Форма расчётного листка утверждается работодателем с учётом мнения выборного органа первичной профсоюзной организации.</w:t>
      </w:r>
    </w:p>
    <w:p w:rsidR="00965857" w:rsidRPr="00965857" w:rsidRDefault="00965857" w:rsidP="00965857">
      <w:pPr>
        <w:autoSpaceDE w:val="0"/>
        <w:autoSpaceDN w:val="0"/>
        <w:adjustRightInd w:val="0"/>
        <w:spacing w:after="0" w:line="240" w:lineRule="auto"/>
        <w:ind w:firstLine="708"/>
        <w:jc w:val="both"/>
        <w:rPr>
          <w:rFonts w:ascii="Times New Roman" w:eastAsia="MS Mincho" w:hAnsi="Times New Roman" w:cs="Times New Roman"/>
          <w:iCs/>
          <w:sz w:val="28"/>
          <w:szCs w:val="28"/>
        </w:rPr>
      </w:pPr>
      <w:r w:rsidRPr="00965857">
        <w:rPr>
          <w:rFonts w:ascii="Times New Roman" w:hAnsi="Times New Roman" w:cs="Times New Roman"/>
          <w:sz w:val="28"/>
          <w:szCs w:val="28"/>
        </w:rPr>
        <w:t xml:space="preserve">4.1.3. </w:t>
      </w:r>
      <w:r w:rsidRPr="00965857">
        <w:rPr>
          <w:rFonts w:ascii="Times New Roman" w:eastAsia="MS Mincho" w:hAnsi="Times New Roman" w:cs="Times New Roman"/>
          <w:iCs/>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965857" w:rsidRPr="00965857" w:rsidRDefault="00965857" w:rsidP="00965857">
      <w:pPr>
        <w:autoSpaceDE w:val="0"/>
        <w:autoSpaceDN w:val="0"/>
        <w:adjustRightInd w:val="0"/>
        <w:spacing w:after="0" w:line="240" w:lineRule="auto"/>
        <w:ind w:firstLine="708"/>
        <w:jc w:val="both"/>
        <w:rPr>
          <w:rFonts w:ascii="Times New Roman" w:hAnsi="Times New Roman" w:cs="Times New Roman"/>
          <w:iCs/>
          <w:sz w:val="28"/>
          <w:szCs w:val="28"/>
        </w:rPr>
      </w:pPr>
      <w:r w:rsidRPr="00965857">
        <w:rPr>
          <w:rFonts w:ascii="Times New Roman" w:hAnsi="Times New Roman" w:cs="Times New Roman"/>
          <w:sz w:val="28"/>
          <w:szCs w:val="28"/>
        </w:rPr>
        <w:t>Расходы по перечислению заработной платы в кредитную организацию несет работодатель.</w:t>
      </w:r>
    </w:p>
    <w:p w:rsidR="00965857" w:rsidRPr="00965857" w:rsidRDefault="00965857" w:rsidP="00965857">
      <w:pPr>
        <w:pStyle w:val="af3"/>
        <w:ind w:firstLine="708"/>
        <w:jc w:val="both"/>
        <w:rPr>
          <w:rFonts w:ascii="Times New Roman" w:eastAsia="MS Mincho" w:hAnsi="Times New Roman"/>
          <w:sz w:val="28"/>
          <w:szCs w:val="28"/>
        </w:rPr>
      </w:pPr>
      <w:r w:rsidRPr="00965857">
        <w:rPr>
          <w:rFonts w:ascii="Times New Roman" w:eastAsia="MS Mincho" w:hAnsi="Times New Roman"/>
          <w:sz w:val="28"/>
          <w:szCs w:val="28"/>
        </w:rPr>
        <w:t xml:space="preserve">4.2. Заработная плата исчисляется в соответствии с действующим </w:t>
      </w:r>
      <w:r w:rsidRPr="00965857">
        <w:rPr>
          <w:rFonts w:ascii="Times New Roman" w:eastAsia="MS Mincho" w:hAnsi="Times New Roman"/>
          <w:sz w:val="28"/>
          <w:szCs w:val="28"/>
          <w:lang w:val="ru-RU"/>
        </w:rPr>
        <w:t>Положением об оплате труда ___________________________________</w:t>
      </w:r>
      <w:r w:rsidRPr="00965857">
        <w:rPr>
          <w:rFonts w:ascii="Times New Roman" w:hAnsi="Times New Roman"/>
          <w:i/>
          <w:sz w:val="24"/>
          <w:szCs w:val="24"/>
        </w:rPr>
        <w:t>(полное наименование организации)</w:t>
      </w:r>
      <w:r w:rsidRPr="00965857">
        <w:rPr>
          <w:rFonts w:ascii="Times New Roman" w:hAnsi="Times New Roman"/>
          <w:sz w:val="28"/>
          <w:szCs w:val="28"/>
        </w:rPr>
        <w:t xml:space="preserve"> образовательной организаций</w:t>
      </w:r>
      <w:r w:rsidRPr="00965857">
        <w:rPr>
          <w:rFonts w:ascii="Times New Roman" w:hAnsi="Times New Roman"/>
          <w:sz w:val="24"/>
          <w:szCs w:val="24"/>
          <w:lang w:val="ru-RU"/>
        </w:rPr>
        <w:t xml:space="preserve">, </w:t>
      </w:r>
      <w:r w:rsidRPr="00965857">
        <w:rPr>
          <w:rFonts w:ascii="Times New Roman" w:hAnsi="Times New Roman"/>
          <w:sz w:val="28"/>
          <w:szCs w:val="28"/>
          <w:lang w:val="ru-RU"/>
        </w:rPr>
        <w:t xml:space="preserve">разработанного в соответствии с </w:t>
      </w:r>
      <w:r>
        <w:rPr>
          <w:rFonts w:ascii="Times New Roman" w:hAnsi="Times New Roman"/>
          <w:sz w:val="28"/>
          <w:szCs w:val="28"/>
          <w:lang w:val="ru-RU"/>
        </w:rPr>
        <w:t xml:space="preserve">примерным </w:t>
      </w:r>
      <w:r w:rsidRPr="00965857">
        <w:rPr>
          <w:rFonts w:ascii="Times New Roman" w:hAnsi="Times New Roman"/>
          <w:sz w:val="28"/>
          <w:szCs w:val="28"/>
        </w:rPr>
        <w:t>Положением об оплате труда работников</w:t>
      </w:r>
      <w:r w:rsidRPr="00965857">
        <w:rPr>
          <w:rFonts w:ascii="Times New Roman" w:hAnsi="Times New Roman"/>
          <w:sz w:val="28"/>
          <w:szCs w:val="28"/>
          <w:lang w:val="ru-RU"/>
        </w:rPr>
        <w:t xml:space="preserve"> муниципальных образовательных организаций</w:t>
      </w:r>
      <w:r>
        <w:rPr>
          <w:rFonts w:ascii="Times New Roman" w:hAnsi="Times New Roman"/>
          <w:sz w:val="28"/>
          <w:szCs w:val="28"/>
          <w:lang w:val="ru-RU"/>
        </w:rPr>
        <w:t xml:space="preserve"> </w:t>
      </w:r>
      <w:r w:rsidRPr="00965857">
        <w:rPr>
          <w:rFonts w:ascii="Times New Roman" w:hAnsi="Times New Roman"/>
          <w:i/>
          <w:sz w:val="24"/>
          <w:szCs w:val="24"/>
          <w:highlight w:val="yellow"/>
          <w:lang w:val="ru-RU"/>
        </w:rPr>
        <w:t>(разработанным управлением образования и науки Липецкой области совместно с Липецкой областной организацией Общероссийского Профсоюза образования</w:t>
      </w:r>
      <w:r>
        <w:rPr>
          <w:rFonts w:ascii="Times New Roman" w:hAnsi="Times New Roman"/>
          <w:i/>
          <w:sz w:val="24"/>
          <w:szCs w:val="24"/>
          <w:highlight w:val="yellow"/>
          <w:lang w:val="ru-RU"/>
        </w:rPr>
        <w:t xml:space="preserve"> от …</w:t>
      </w:r>
      <w:r w:rsidRPr="00965857">
        <w:rPr>
          <w:rFonts w:ascii="Times New Roman" w:hAnsi="Times New Roman"/>
          <w:i/>
          <w:sz w:val="24"/>
          <w:szCs w:val="24"/>
          <w:highlight w:val="yellow"/>
          <w:lang w:val="ru-RU"/>
        </w:rPr>
        <w:t>)</w:t>
      </w:r>
      <w:r>
        <w:rPr>
          <w:rFonts w:ascii="Times New Roman" w:hAnsi="Times New Roman"/>
          <w:i/>
          <w:sz w:val="28"/>
          <w:szCs w:val="28"/>
          <w:lang w:val="ru-RU"/>
        </w:rPr>
        <w:t xml:space="preserve"> </w:t>
      </w:r>
      <w:r w:rsidRPr="00965857">
        <w:rPr>
          <w:rFonts w:ascii="Times New Roman" w:eastAsia="MS Mincho" w:hAnsi="Times New Roman"/>
          <w:sz w:val="28"/>
          <w:szCs w:val="28"/>
        </w:rPr>
        <w:t>и включает в себя:</w:t>
      </w:r>
    </w:p>
    <w:p w:rsidR="00965857" w:rsidRPr="00965857" w:rsidRDefault="00965857" w:rsidP="00965857">
      <w:pPr>
        <w:autoSpaceDE w:val="0"/>
        <w:autoSpaceDN w:val="0"/>
        <w:adjustRightInd w:val="0"/>
        <w:spacing w:after="0" w:line="240" w:lineRule="auto"/>
        <w:ind w:firstLine="708"/>
        <w:jc w:val="both"/>
        <w:rPr>
          <w:rFonts w:ascii="Times New Roman" w:eastAsia="MS Mincho" w:hAnsi="Times New Roman" w:cs="Times New Roman"/>
          <w:sz w:val="28"/>
          <w:szCs w:val="28"/>
        </w:rPr>
      </w:pPr>
      <w:r w:rsidRPr="00965857">
        <w:rPr>
          <w:rFonts w:ascii="Times New Roman" w:eastAsia="MS Mincho" w:hAnsi="Times New Roman" w:cs="Times New Roman"/>
          <w:sz w:val="28"/>
          <w:szCs w:val="28"/>
        </w:rPr>
        <w:t xml:space="preserve">-   ставки заработной платы (должностные оклады) и их повышение, </w:t>
      </w:r>
      <w:r w:rsidRPr="00965857">
        <w:rPr>
          <w:rFonts w:ascii="Times New Roman" w:hAnsi="Times New Roman" w:cs="Times New Roman"/>
          <w:sz w:val="28"/>
          <w:szCs w:val="28"/>
        </w:rPr>
        <w:t>доплаты и надбавки компенсационного характера, в том числе за работу в условиях, отклоняющихся от нормальных (</w:t>
      </w:r>
      <w:r w:rsidRPr="00965857">
        <w:rPr>
          <w:rFonts w:ascii="Times New Roman" w:eastAsia="MS Mincho" w:hAnsi="Times New Roman" w:cs="Times New Roman"/>
          <w:sz w:val="28"/>
          <w:szCs w:val="28"/>
        </w:rPr>
        <w:t>доплаты за работу во вредных и (или) опасных</w:t>
      </w:r>
      <w:r>
        <w:rPr>
          <w:rFonts w:ascii="Times New Roman" w:eastAsia="MS Mincho" w:hAnsi="Times New Roman" w:cs="Times New Roman"/>
          <w:sz w:val="28"/>
          <w:szCs w:val="28"/>
        </w:rPr>
        <w:t xml:space="preserve"> </w:t>
      </w:r>
      <w:r>
        <w:rPr>
          <w:rFonts w:ascii="Times New Roman" w:eastAsia="MS Mincho" w:hAnsi="Times New Roman" w:cs="Times New Roman"/>
          <w:sz w:val="28"/>
          <w:szCs w:val="28"/>
        </w:rPr>
        <w:lastRenderedPageBreak/>
        <w:t xml:space="preserve">условиях труда, </w:t>
      </w:r>
      <w:r w:rsidRPr="00965857">
        <w:rPr>
          <w:rFonts w:ascii="Times New Roman" w:eastAsia="MS Mincho" w:hAnsi="Times New Roman" w:cs="Times New Roman"/>
          <w:iCs/>
          <w:sz w:val="28"/>
          <w:szCs w:val="28"/>
        </w:rPr>
        <w:t>за работу в ночное время и др.)</w:t>
      </w:r>
      <w:r w:rsidRPr="00965857">
        <w:rPr>
          <w:rFonts w:ascii="Times New Roman" w:hAnsi="Times New Roman" w:cs="Times New Roman"/>
          <w:sz w:val="28"/>
          <w:szCs w:val="28"/>
        </w:rPr>
        <w:t>, иные выплаты компенсационного характера</w:t>
      </w:r>
      <w:r w:rsidRPr="00965857">
        <w:rPr>
          <w:rFonts w:ascii="Times New Roman" w:eastAsia="MS Mincho" w:hAnsi="Times New Roman" w:cs="Times New Roman"/>
          <w:sz w:val="28"/>
          <w:szCs w:val="28"/>
        </w:rPr>
        <w:t>;</w:t>
      </w:r>
    </w:p>
    <w:p w:rsidR="00965857" w:rsidRPr="00965857" w:rsidRDefault="00965857" w:rsidP="00965857">
      <w:pPr>
        <w:autoSpaceDE w:val="0"/>
        <w:autoSpaceDN w:val="0"/>
        <w:adjustRightInd w:val="0"/>
        <w:spacing w:after="0" w:line="240" w:lineRule="auto"/>
        <w:ind w:firstLine="708"/>
        <w:jc w:val="both"/>
        <w:rPr>
          <w:rFonts w:ascii="Times New Roman" w:eastAsia="MS Mincho" w:hAnsi="Times New Roman" w:cs="Times New Roman"/>
          <w:sz w:val="28"/>
          <w:szCs w:val="28"/>
        </w:rPr>
      </w:pPr>
      <w:r w:rsidRPr="00965857">
        <w:rPr>
          <w:rFonts w:ascii="Times New Roman" w:eastAsia="MS Mincho" w:hAnsi="Times New Roman" w:cs="Times New Roman"/>
          <w:sz w:val="28"/>
          <w:szCs w:val="28"/>
        </w:rPr>
        <w:t>-  доплаты за выполнение дополнительных работ, связанных с образовательным процессом и не входящих в круг основных обязанностей педагогического работника;</w:t>
      </w:r>
    </w:p>
    <w:p w:rsidR="00965857" w:rsidRPr="00965857" w:rsidRDefault="00965857" w:rsidP="00965857">
      <w:pPr>
        <w:autoSpaceDE w:val="0"/>
        <w:autoSpaceDN w:val="0"/>
        <w:adjustRightInd w:val="0"/>
        <w:spacing w:after="0" w:line="240" w:lineRule="auto"/>
        <w:ind w:firstLine="708"/>
        <w:jc w:val="both"/>
        <w:rPr>
          <w:rFonts w:ascii="Times New Roman" w:eastAsia="MS Mincho" w:hAnsi="Times New Roman" w:cs="Times New Roman"/>
          <w:sz w:val="28"/>
          <w:szCs w:val="28"/>
        </w:rPr>
      </w:pPr>
      <w:r w:rsidRPr="00965857">
        <w:rPr>
          <w:rFonts w:ascii="Times New Roman" w:hAnsi="Times New Roman" w:cs="Times New Roman"/>
          <w:sz w:val="28"/>
          <w:szCs w:val="28"/>
        </w:rPr>
        <w:t xml:space="preserve">-  </w:t>
      </w:r>
      <w:r w:rsidRPr="00965857">
        <w:rPr>
          <w:rFonts w:ascii="Times New Roman" w:eastAsia="MS Mincho" w:hAnsi="Times New Roman" w:cs="Times New Roman"/>
          <w:sz w:val="28"/>
          <w:szCs w:val="28"/>
        </w:rPr>
        <w:t>выплаты стимулирующего характера;</w:t>
      </w:r>
    </w:p>
    <w:p w:rsidR="00965857" w:rsidRPr="00965857" w:rsidRDefault="00965857" w:rsidP="00965857">
      <w:pPr>
        <w:autoSpaceDE w:val="0"/>
        <w:autoSpaceDN w:val="0"/>
        <w:adjustRightInd w:val="0"/>
        <w:spacing w:after="0" w:line="240" w:lineRule="auto"/>
        <w:ind w:firstLine="708"/>
        <w:jc w:val="both"/>
        <w:rPr>
          <w:rFonts w:ascii="Times New Roman" w:eastAsia="MS Mincho" w:hAnsi="Times New Roman" w:cs="Times New Roman"/>
          <w:sz w:val="28"/>
          <w:szCs w:val="28"/>
        </w:rPr>
      </w:pPr>
      <w:r w:rsidRPr="00965857">
        <w:rPr>
          <w:rFonts w:ascii="Times New Roman" w:eastAsia="MS Mincho" w:hAnsi="Times New Roman" w:cs="Times New Roman"/>
          <w:sz w:val="28"/>
          <w:szCs w:val="28"/>
        </w:rPr>
        <w:t>-  премиальные выплаты.</w:t>
      </w:r>
    </w:p>
    <w:p w:rsidR="00965857" w:rsidRPr="00965857" w:rsidRDefault="00965857" w:rsidP="00965857">
      <w:pPr>
        <w:pStyle w:val="af3"/>
        <w:ind w:firstLine="708"/>
        <w:jc w:val="both"/>
        <w:rPr>
          <w:rFonts w:ascii="Times New Roman" w:eastAsia="MS Mincho" w:hAnsi="Times New Roman"/>
          <w:sz w:val="28"/>
          <w:szCs w:val="28"/>
        </w:rPr>
      </w:pPr>
      <w:r w:rsidRPr="00965857">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965857" w:rsidRPr="00965857" w:rsidRDefault="00965857" w:rsidP="00965857">
      <w:pPr>
        <w:pStyle w:val="af1"/>
        <w:ind w:left="0" w:firstLine="708"/>
        <w:jc w:val="both"/>
        <w:rPr>
          <w:iCs/>
          <w:sz w:val="28"/>
          <w:szCs w:val="28"/>
        </w:rPr>
      </w:pPr>
      <w:r w:rsidRPr="00965857">
        <w:rPr>
          <w:rFonts w:eastAsia="MS Mincho"/>
          <w:sz w:val="28"/>
          <w:szCs w:val="28"/>
          <w:lang w:val="x-none" w:eastAsia="x-none"/>
        </w:rPr>
        <w:t>4.</w:t>
      </w:r>
      <w:r w:rsidRPr="00965857">
        <w:rPr>
          <w:rFonts w:eastAsia="MS Mincho"/>
          <w:sz w:val="28"/>
          <w:szCs w:val="28"/>
          <w:lang w:eastAsia="x-none"/>
        </w:rPr>
        <w:t>4</w:t>
      </w:r>
      <w:r w:rsidRPr="00965857">
        <w:rPr>
          <w:rFonts w:eastAsia="MS Mincho"/>
          <w:sz w:val="28"/>
          <w:szCs w:val="28"/>
          <w:lang w:val="x-none" w:eastAsia="x-none"/>
        </w:rPr>
        <w:t>.</w:t>
      </w:r>
      <w:r w:rsidRPr="00965857">
        <w:rPr>
          <w:rFonts w:eastAsia="MS Mincho"/>
          <w:sz w:val="28"/>
          <w:szCs w:val="28"/>
          <w:lang w:eastAsia="x-none"/>
        </w:rPr>
        <w:t xml:space="preserve"> </w:t>
      </w:r>
      <w:r w:rsidRPr="00965857">
        <w:rPr>
          <w:rFonts w:eastAsia="MS Mincho"/>
          <w:sz w:val="28"/>
          <w:szCs w:val="28"/>
          <w:lang w:val="x-none" w:eastAsia="x-none"/>
        </w:rPr>
        <w:t>В случае задержки выплаты заработной</w:t>
      </w:r>
      <w:r w:rsidRPr="00965857">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65857">
        <w:rPr>
          <w:iCs/>
          <w:sz w:val="28"/>
          <w:szCs w:val="28"/>
        </w:rPr>
        <w:t>.</w:t>
      </w:r>
    </w:p>
    <w:p w:rsidR="00965857" w:rsidRPr="00965857" w:rsidRDefault="00965857" w:rsidP="00965857">
      <w:pPr>
        <w:pStyle w:val="af1"/>
        <w:ind w:left="0" w:firstLine="708"/>
        <w:jc w:val="both"/>
        <w:rPr>
          <w:sz w:val="28"/>
          <w:szCs w:val="28"/>
        </w:rPr>
      </w:pPr>
      <w:r w:rsidRPr="00965857">
        <w:rPr>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965857" w:rsidRPr="00965857" w:rsidRDefault="00965857" w:rsidP="00965857">
      <w:pPr>
        <w:autoSpaceDE w:val="0"/>
        <w:autoSpaceDN w:val="0"/>
        <w:adjustRightInd w:val="0"/>
        <w:spacing w:after="0" w:line="240" w:lineRule="auto"/>
        <w:ind w:firstLine="708"/>
        <w:jc w:val="both"/>
        <w:rPr>
          <w:rFonts w:ascii="Times New Roman" w:hAnsi="Times New Roman" w:cs="Times New Roman"/>
          <w:i/>
          <w:sz w:val="20"/>
          <w:szCs w:val="20"/>
        </w:rPr>
      </w:pPr>
      <w:r w:rsidRPr="00965857">
        <w:rPr>
          <w:rFonts w:ascii="Times New Roman" w:hAnsi="Times New Roman" w:cs="Times New Roman"/>
          <w:sz w:val="28"/>
          <w:szCs w:val="28"/>
        </w:rPr>
        <w:t>4.6. При нарушении</w:t>
      </w:r>
      <w:r w:rsidRPr="00965857">
        <w:rPr>
          <w:rFonts w:ascii="Times New Roman" w:eastAsia="MS Mincho" w:hAnsi="Times New Roman" w:cs="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65857">
        <w:rPr>
          <w:rFonts w:ascii="Times New Roman" w:hAnsi="Times New Roman" w:cs="Times New Roman"/>
          <w:sz w:val="28"/>
          <w:szCs w:val="28"/>
        </w:rPr>
        <w:t xml:space="preserve">не ниже </w:t>
      </w:r>
      <w:r w:rsidRPr="00965857">
        <w:rPr>
          <w:rFonts w:ascii="Times New Roman" w:hAnsi="Times New Roman" w:cs="Times New Roman"/>
          <w:b/>
          <w:i/>
          <w:sz w:val="28"/>
          <w:szCs w:val="28"/>
        </w:rPr>
        <w:t>одного</w:t>
      </w:r>
      <w:r w:rsidRPr="00965857">
        <w:rPr>
          <w:rFonts w:ascii="Times New Roman" w:hAnsi="Times New Roman" w:cs="Times New Roman"/>
          <w:sz w:val="28"/>
          <w:szCs w:val="28"/>
        </w:rPr>
        <w:t xml:space="preserve">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965857">
        <w:rPr>
          <w:rFonts w:ascii="Times New Roman" w:eastAsia="MS Mincho" w:hAnsi="Times New Roman" w:cs="Times New Roman"/>
          <w:i/>
          <w:highlight w:val="yellow"/>
        </w:rPr>
        <w:t>(</w:t>
      </w:r>
      <w:r w:rsidRPr="00965857">
        <w:rPr>
          <w:rFonts w:ascii="Times New Roman" w:hAnsi="Times New Roman" w:cs="Times New Roman"/>
          <w:i/>
          <w:highlight w:val="yellow"/>
        </w:rPr>
        <w:t>размер выплачиваемой работнику денежной компенсации повышен коллективным договором  в соответствии с частью второй ст.236 ТК РФ).</w:t>
      </w:r>
    </w:p>
    <w:p w:rsidR="00965857" w:rsidRPr="00965857" w:rsidRDefault="00965857" w:rsidP="00965857">
      <w:pPr>
        <w:pStyle w:val="af3"/>
        <w:ind w:firstLine="708"/>
        <w:jc w:val="both"/>
        <w:rPr>
          <w:rFonts w:ascii="Times New Roman" w:eastAsia="MS Mincho" w:hAnsi="Times New Roman"/>
          <w:sz w:val="28"/>
          <w:szCs w:val="28"/>
        </w:rPr>
      </w:pPr>
      <w:r w:rsidRPr="00965857">
        <w:rPr>
          <w:rFonts w:ascii="Times New Roman" w:eastAsia="MS Mincho" w:hAnsi="Times New Roman"/>
          <w:sz w:val="28"/>
          <w:szCs w:val="28"/>
        </w:rPr>
        <w:t>4.</w:t>
      </w:r>
      <w:r w:rsidRPr="00965857">
        <w:rPr>
          <w:rFonts w:ascii="Times New Roman" w:eastAsia="MS Mincho" w:hAnsi="Times New Roman"/>
          <w:sz w:val="28"/>
          <w:szCs w:val="28"/>
          <w:lang w:val="ru-RU"/>
        </w:rPr>
        <w:t>7</w:t>
      </w:r>
      <w:r w:rsidRPr="00965857">
        <w:rPr>
          <w:rFonts w:ascii="Times New Roman" w:eastAsia="MS Mincho" w:hAnsi="Times New Roman"/>
          <w:sz w:val="28"/>
          <w:szCs w:val="28"/>
        </w:rPr>
        <w:t>.</w:t>
      </w:r>
      <w:r w:rsidRPr="00965857">
        <w:rPr>
          <w:rFonts w:ascii="Times New Roman" w:eastAsia="MS Mincho" w:hAnsi="Times New Roman"/>
          <w:sz w:val="28"/>
          <w:szCs w:val="28"/>
          <w:lang w:val="ru-RU"/>
        </w:rPr>
        <w:t xml:space="preserve"> </w:t>
      </w:r>
      <w:r w:rsidRPr="00965857">
        <w:rPr>
          <w:rFonts w:ascii="Times New Roman" w:eastAsia="MS Mincho" w:hAnsi="Times New Roman"/>
          <w:sz w:val="28"/>
          <w:szCs w:val="28"/>
        </w:rPr>
        <w:t xml:space="preserve">Изменение условий оплаты труда, предусмотренных трудовым договором, осуществляется при наличии следующих оснований </w:t>
      </w:r>
      <w:r w:rsidRPr="00965857">
        <w:rPr>
          <w:rFonts w:ascii="Times New Roman" w:eastAsia="MS Mincho" w:hAnsi="Times New Roman"/>
          <w:i/>
          <w:sz w:val="24"/>
          <w:szCs w:val="24"/>
        </w:rPr>
        <w:t>(указываются возможные основания)</w:t>
      </w:r>
      <w:r w:rsidRPr="00965857">
        <w:rPr>
          <w:rFonts w:ascii="Times New Roman" w:eastAsia="MS Mincho" w:hAnsi="Times New Roman"/>
          <w:sz w:val="28"/>
          <w:szCs w:val="28"/>
        </w:rPr>
        <w:t>:</w:t>
      </w:r>
    </w:p>
    <w:p w:rsidR="00965857" w:rsidRPr="00965857" w:rsidRDefault="00965857" w:rsidP="00965857">
      <w:pPr>
        <w:pStyle w:val="af3"/>
        <w:numPr>
          <w:ilvl w:val="0"/>
          <w:numId w:val="24"/>
        </w:numPr>
        <w:tabs>
          <w:tab w:val="num" w:pos="-440"/>
        </w:tabs>
        <w:ind w:left="0" w:firstLine="708"/>
        <w:jc w:val="both"/>
        <w:rPr>
          <w:rFonts w:ascii="Times New Roman" w:eastAsia="MS Mincho" w:hAnsi="Times New Roman"/>
          <w:sz w:val="28"/>
          <w:szCs w:val="28"/>
        </w:rPr>
      </w:pPr>
      <w:r w:rsidRPr="00965857">
        <w:rPr>
          <w:rFonts w:ascii="Times New Roman" w:eastAsia="MS Mincho" w:hAnsi="Times New Roman"/>
          <w:sz w:val="28"/>
          <w:szCs w:val="28"/>
        </w:rPr>
        <w:t xml:space="preserve">при </w:t>
      </w:r>
      <w:r w:rsidRPr="00965857">
        <w:rPr>
          <w:rFonts w:ascii="Times New Roman" w:eastAsia="MS Mincho" w:hAnsi="Times New Roman"/>
          <w:sz w:val="28"/>
          <w:szCs w:val="28"/>
          <w:lang w:val="ru-RU"/>
        </w:rPr>
        <w:t>установл</w:t>
      </w:r>
      <w:r w:rsidRPr="00965857">
        <w:rPr>
          <w:rFonts w:ascii="Times New Roman" w:eastAsia="MS Mincho" w:hAnsi="Times New Roman"/>
          <w:sz w:val="28"/>
          <w:szCs w:val="28"/>
        </w:rPr>
        <w:t>ении квалификационной категории – со дня вынесения решения аттестационной комиссией;</w:t>
      </w:r>
    </w:p>
    <w:p w:rsidR="00965857" w:rsidRPr="00965857" w:rsidRDefault="00965857" w:rsidP="00965857">
      <w:pPr>
        <w:pStyle w:val="af3"/>
        <w:numPr>
          <w:ilvl w:val="0"/>
          <w:numId w:val="24"/>
        </w:numPr>
        <w:tabs>
          <w:tab w:val="num" w:pos="-440"/>
        </w:tabs>
        <w:autoSpaceDE w:val="0"/>
        <w:autoSpaceDN w:val="0"/>
        <w:adjustRightInd w:val="0"/>
        <w:ind w:left="0" w:firstLine="708"/>
        <w:jc w:val="both"/>
        <w:rPr>
          <w:rFonts w:ascii="Times New Roman" w:eastAsia="MS Mincho" w:hAnsi="Times New Roman"/>
          <w:sz w:val="28"/>
          <w:szCs w:val="28"/>
        </w:rPr>
      </w:pPr>
      <w:r w:rsidRPr="00965857">
        <w:rPr>
          <w:rFonts w:ascii="Times New Roman" w:eastAsia="MS Mincho" w:hAnsi="Times New Roman"/>
          <w:sz w:val="28"/>
          <w:szCs w:val="28"/>
        </w:rPr>
        <w:t>при увеличении</w:t>
      </w:r>
      <w:r w:rsidRPr="00965857">
        <w:rPr>
          <w:rFonts w:ascii="Times New Roman" w:eastAsia="MS Mincho" w:hAnsi="Times New Roman"/>
          <w:sz w:val="28"/>
          <w:szCs w:val="28"/>
          <w:lang w:val="ru-RU"/>
        </w:rPr>
        <w:t xml:space="preserve"> </w:t>
      </w:r>
      <w:r w:rsidRPr="00965857">
        <w:rPr>
          <w:rFonts w:ascii="Times New Roman" w:eastAsia="MS Mincho" w:hAnsi="Times New Roman"/>
          <w:sz w:val="28"/>
          <w:szCs w:val="28"/>
        </w:rPr>
        <w:t xml:space="preserve">стажа </w:t>
      </w:r>
      <w:r w:rsidRPr="00965857">
        <w:rPr>
          <w:rFonts w:ascii="Times New Roman" w:eastAsia="MS Mincho" w:hAnsi="Times New Roman"/>
          <w:sz w:val="28"/>
          <w:szCs w:val="28"/>
          <w:lang w:val="ru-RU"/>
        </w:rPr>
        <w:t xml:space="preserve">непрерывной </w:t>
      </w:r>
      <w:r w:rsidRPr="00965857">
        <w:rPr>
          <w:rFonts w:ascii="Times New Roman" w:eastAsia="MS Mincho" w:hAnsi="Times New Roman"/>
          <w:sz w:val="28"/>
          <w:szCs w:val="28"/>
        </w:rPr>
        <w:t>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65857" w:rsidRPr="00965857" w:rsidRDefault="00965857" w:rsidP="00965857">
      <w:pPr>
        <w:pStyle w:val="af3"/>
        <w:numPr>
          <w:ilvl w:val="0"/>
          <w:numId w:val="24"/>
        </w:numPr>
        <w:tabs>
          <w:tab w:val="num" w:pos="-440"/>
        </w:tabs>
        <w:autoSpaceDE w:val="0"/>
        <w:autoSpaceDN w:val="0"/>
        <w:adjustRightInd w:val="0"/>
        <w:ind w:left="0" w:firstLine="708"/>
        <w:jc w:val="both"/>
        <w:rPr>
          <w:rFonts w:ascii="Times New Roman" w:eastAsia="MS Mincho" w:hAnsi="Times New Roman"/>
          <w:sz w:val="28"/>
          <w:szCs w:val="28"/>
        </w:rPr>
      </w:pPr>
      <w:r w:rsidRPr="00965857">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965857" w:rsidRPr="00965857" w:rsidRDefault="00965857" w:rsidP="00965857">
      <w:pPr>
        <w:pStyle w:val="af3"/>
        <w:numPr>
          <w:ilvl w:val="0"/>
          <w:numId w:val="24"/>
        </w:numPr>
        <w:tabs>
          <w:tab w:val="num" w:pos="-440"/>
        </w:tabs>
        <w:autoSpaceDE w:val="0"/>
        <w:autoSpaceDN w:val="0"/>
        <w:adjustRightInd w:val="0"/>
        <w:ind w:left="0" w:firstLine="708"/>
        <w:jc w:val="both"/>
        <w:rPr>
          <w:rFonts w:ascii="Times New Roman" w:eastAsia="MS Mincho" w:hAnsi="Times New Roman"/>
          <w:sz w:val="28"/>
          <w:szCs w:val="28"/>
        </w:rPr>
      </w:pPr>
      <w:r w:rsidRPr="00965857">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965857" w:rsidRPr="00965857" w:rsidRDefault="00965857" w:rsidP="00965857">
      <w:pPr>
        <w:pStyle w:val="af3"/>
        <w:numPr>
          <w:ilvl w:val="0"/>
          <w:numId w:val="24"/>
        </w:numPr>
        <w:tabs>
          <w:tab w:val="num" w:pos="-440"/>
        </w:tabs>
        <w:autoSpaceDE w:val="0"/>
        <w:autoSpaceDN w:val="0"/>
        <w:adjustRightInd w:val="0"/>
        <w:ind w:left="0" w:firstLine="708"/>
        <w:jc w:val="both"/>
        <w:rPr>
          <w:rFonts w:ascii="Times New Roman" w:eastAsia="MS Mincho" w:hAnsi="Times New Roman"/>
          <w:sz w:val="28"/>
          <w:szCs w:val="28"/>
        </w:rPr>
      </w:pPr>
      <w:r w:rsidRPr="00965857">
        <w:rPr>
          <w:rFonts w:ascii="Times New Roman" w:eastAsia="MS Mincho" w:hAnsi="Times New Roman"/>
          <w:sz w:val="28"/>
          <w:szCs w:val="28"/>
        </w:rPr>
        <w:t>при присуждении ученой степени</w:t>
      </w:r>
      <w:r w:rsidRPr="00965857">
        <w:rPr>
          <w:rFonts w:ascii="Times New Roman" w:eastAsia="MS Mincho" w:hAnsi="Times New Roman"/>
          <w:sz w:val="28"/>
          <w:szCs w:val="28"/>
          <w:lang w:val="ru-RU"/>
        </w:rPr>
        <w:t xml:space="preserve"> доктора или </w:t>
      </w:r>
      <w:r w:rsidRPr="00965857">
        <w:rPr>
          <w:rFonts w:ascii="Times New Roman" w:eastAsia="MS Mincho" w:hAnsi="Times New Roman"/>
          <w:sz w:val="28"/>
          <w:szCs w:val="28"/>
        </w:rPr>
        <w:t xml:space="preserve"> кандидата наук – со дня </w:t>
      </w:r>
      <w:r w:rsidRPr="00965857">
        <w:rPr>
          <w:rFonts w:ascii="Times New Roman" w:eastAsia="MS Mincho" w:hAnsi="Times New Roman"/>
          <w:sz w:val="28"/>
          <w:szCs w:val="28"/>
          <w:lang w:val="ru-RU"/>
        </w:rPr>
        <w:t xml:space="preserve">принятия </w:t>
      </w:r>
      <w:r w:rsidRPr="00965857">
        <w:rPr>
          <w:rFonts w:ascii="Times New Roman" w:hAnsi="Times New Roman"/>
          <w:iCs/>
          <w:sz w:val="28"/>
          <w:szCs w:val="28"/>
        </w:rPr>
        <w:t>Министерств</w:t>
      </w:r>
      <w:r w:rsidRPr="00965857">
        <w:rPr>
          <w:rFonts w:ascii="Times New Roman" w:hAnsi="Times New Roman"/>
          <w:iCs/>
          <w:sz w:val="28"/>
          <w:szCs w:val="28"/>
          <w:lang w:val="ru-RU"/>
        </w:rPr>
        <w:t>ом</w:t>
      </w:r>
      <w:r w:rsidRPr="00965857">
        <w:rPr>
          <w:rFonts w:ascii="Times New Roman" w:hAnsi="Times New Roman"/>
          <w:iCs/>
          <w:sz w:val="28"/>
          <w:szCs w:val="28"/>
        </w:rPr>
        <w:t xml:space="preserve"> образования и науки Российской Федерации </w:t>
      </w:r>
      <w:r w:rsidRPr="00965857">
        <w:rPr>
          <w:rFonts w:ascii="Times New Roman" w:eastAsia="MS Mincho" w:hAnsi="Times New Roman"/>
          <w:sz w:val="28"/>
          <w:szCs w:val="28"/>
        </w:rPr>
        <w:t xml:space="preserve"> решения о выдаче диплома;</w:t>
      </w:r>
    </w:p>
    <w:p w:rsidR="00965857" w:rsidRPr="00965857" w:rsidRDefault="00965857" w:rsidP="00965857">
      <w:pPr>
        <w:pStyle w:val="af3"/>
        <w:numPr>
          <w:ilvl w:val="0"/>
          <w:numId w:val="24"/>
        </w:numPr>
        <w:tabs>
          <w:tab w:val="num" w:pos="-440"/>
        </w:tabs>
        <w:autoSpaceDE w:val="0"/>
        <w:autoSpaceDN w:val="0"/>
        <w:adjustRightInd w:val="0"/>
        <w:ind w:left="0" w:firstLine="708"/>
        <w:jc w:val="both"/>
        <w:rPr>
          <w:rFonts w:ascii="Times New Roman" w:eastAsia="MS Mincho" w:hAnsi="Times New Roman"/>
          <w:sz w:val="28"/>
          <w:szCs w:val="28"/>
        </w:rPr>
      </w:pPr>
      <w:r w:rsidRPr="00965857">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Pr>
          <w:rFonts w:ascii="Times New Roman" w:hAnsi="Times New Roman"/>
          <w:iCs/>
          <w:sz w:val="28"/>
          <w:szCs w:val="28"/>
          <w:lang w:val="ru-RU"/>
        </w:rPr>
        <w:t>;</w:t>
      </w:r>
    </w:p>
    <w:p w:rsidR="00965857" w:rsidRDefault="00965857" w:rsidP="00965857">
      <w:pPr>
        <w:pStyle w:val="af3"/>
        <w:numPr>
          <w:ilvl w:val="0"/>
          <w:numId w:val="24"/>
        </w:numPr>
        <w:tabs>
          <w:tab w:val="num" w:pos="-440"/>
        </w:tabs>
        <w:autoSpaceDE w:val="0"/>
        <w:autoSpaceDN w:val="0"/>
        <w:adjustRightInd w:val="0"/>
        <w:ind w:left="0" w:firstLine="708"/>
        <w:jc w:val="both"/>
        <w:rPr>
          <w:rFonts w:ascii="Times New Roman" w:eastAsia="MS Mincho" w:hAnsi="Times New Roman"/>
          <w:sz w:val="28"/>
          <w:szCs w:val="28"/>
        </w:rPr>
      </w:pPr>
      <w:r w:rsidRPr="00965857">
        <w:rPr>
          <w:rFonts w:ascii="Times New Roman" w:eastAsia="MS Mincho" w:hAnsi="Times New Roman"/>
          <w:i/>
          <w:sz w:val="24"/>
          <w:szCs w:val="24"/>
        </w:rPr>
        <w:t>указать другие случаи</w:t>
      </w:r>
      <w:r w:rsidRPr="00965857">
        <w:rPr>
          <w:rFonts w:ascii="Times New Roman" w:eastAsia="MS Mincho" w:hAnsi="Times New Roman"/>
          <w:sz w:val="28"/>
          <w:szCs w:val="28"/>
        </w:rPr>
        <w:t>.</w:t>
      </w:r>
    </w:p>
    <w:p w:rsidR="00965857" w:rsidRPr="00965857" w:rsidRDefault="00965857" w:rsidP="00965857">
      <w:pPr>
        <w:spacing w:after="0" w:line="240" w:lineRule="auto"/>
        <w:ind w:firstLine="708"/>
        <w:jc w:val="both"/>
        <w:rPr>
          <w:rFonts w:ascii="Times New Roman" w:hAnsi="Times New Roman" w:cs="Times New Roman"/>
          <w:i/>
          <w:iCs/>
          <w:sz w:val="28"/>
          <w:szCs w:val="28"/>
        </w:rPr>
      </w:pPr>
      <w:r w:rsidRPr="00965857">
        <w:rPr>
          <w:rFonts w:ascii="Times New Roman" w:hAnsi="Times New Roman" w:cs="Times New Roman"/>
          <w:sz w:val="28"/>
          <w:szCs w:val="28"/>
          <w:highlight w:val="yellow"/>
        </w:rPr>
        <w:lastRenderedPageBreak/>
        <w:t xml:space="preserve">4.8. Педагогическим работникам, в течении трех лет после окончания образовательной организации высшего или профессионального образования, выплачивается единовременное пособие в размере ______ рублей </w:t>
      </w:r>
      <w:r w:rsidRPr="00965857">
        <w:rPr>
          <w:rFonts w:ascii="Times New Roman" w:hAnsi="Times New Roman" w:cs="Times New Roman"/>
          <w:i/>
          <w:highlight w:val="yellow"/>
        </w:rPr>
        <w:t>(сумма предусмотренная отраслевым (территориальным) соглашением либо нормативным актом органов местного самоуправления)</w:t>
      </w:r>
      <w:r w:rsidRPr="00965857">
        <w:rPr>
          <w:rFonts w:ascii="Times New Roman" w:hAnsi="Times New Roman" w:cs="Times New Roman"/>
          <w:i/>
          <w:sz w:val="28"/>
          <w:szCs w:val="28"/>
          <w:highlight w:val="yellow"/>
        </w:rPr>
        <w:t>.</w:t>
      </w:r>
    </w:p>
    <w:p w:rsidR="00965857" w:rsidRDefault="00965857" w:rsidP="00965857">
      <w:pPr>
        <w:autoSpaceDE w:val="0"/>
        <w:autoSpaceDN w:val="0"/>
        <w:adjustRightInd w:val="0"/>
        <w:spacing w:after="0" w:line="240" w:lineRule="auto"/>
        <w:ind w:firstLine="708"/>
        <w:jc w:val="both"/>
        <w:rPr>
          <w:rFonts w:ascii="Times New Roman" w:hAnsi="Times New Roman" w:cs="Times New Roman"/>
          <w:sz w:val="28"/>
          <w:szCs w:val="28"/>
        </w:rPr>
      </w:pPr>
      <w:r w:rsidRPr="00965857">
        <w:rPr>
          <w:rFonts w:ascii="Times New Roman" w:hAnsi="Times New Roman" w:cs="Times New Roman"/>
          <w:bCs/>
          <w:sz w:val="28"/>
          <w:szCs w:val="28"/>
        </w:rPr>
        <w:t>4.</w:t>
      </w:r>
      <w:r>
        <w:rPr>
          <w:rFonts w:ascii="Times New Roman" w:hAnsi="Times New Roman" w:cs="Times New Roman"/>
          <w:bCs/>
          <w:sz w:val="28"/>
          <w:szCs w:val="28"/>
        </w:rPr>
        <w:t>9</w:t>
      </w:r>
      <w:r w:rsidRPr="00965857">
        <w:rPr>
          <w:rFonts w:ascii="Times New Roman" w:hAnsi="Times New Roman" w:cs="Times New Roman"/>
          <w:bCs/>
          <w:sz w:val="28"/>
          <w:szCs w:val="28"/>
        </w:rPr>
        <w:t xml:space="preserve">. </w:t>
      </w:r>
      <w:r w:rsidRPr="00965857">
        <w:rPr>
          <w:rFonts w:ascii="Times New Roman" w:hAnsi="Times New Roman" w:cs="Times New Roman"/>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Pr="00965857">
        <w:rPr>
          <w:rFonts w:ascii="Times New Roman" w:hAnsi="Times New Roman" w:cs="Times New Roman"/>
          <w:i/>
          <w:sz w:val="28"/>
          <w:szCs w:val="28"/>
        </w:rPr>
        <w:t xml:space="preserve"> </w:t>
      </w:r>
      <w:r w:rsidRPr="00965857">
        <w:rPr>
          <w:rFonts w:ascii="Times New Roman" w:hAnsi="Times New Roman" w:cs="Times New Roman"/>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965857" w:rsidRPr="00965857" w:rsidRDefault="00965857" w:rsidP="00965857">
      <w:pPr>
        <w:pStyle w:val="10"/>
        <w:ind w:left="0" w:right="-5" w:firstLine="708"/>
        <w:jc w:val="both"/>
        <w:rPr>
          <w:b w:val="0"/>
          <w:szCs w:val="28"/>
        </w:rPr>
      </w:pPr>
      <w:r w:rsidRPr="00965857">
        <w:rPr>
          <w:b w:val="0"/>
          <w:szCs w:val="28"/>
        </w:rPr>
        <w:t>4.1</w:t>
      </w:r>
      <w:r>
        <w:rPr>
          <w:b w:val="0"/>
          <w:szCs w:val="28"/>
        </w:rPr>
        <w:t>0</w:t>
      </w:r>
      <w:r w:rsidRPr="00965857">
        <w:rPr>
          <w:b w:val="0"/>
          <w:szCs w:val="28"/>
        </w:rPr>
        <w:t xml:space="preserve">. </w:t>
      </w:r>
      <w:r>
        <w:rPr>
          <w:b w:val="0"/>
          <w:szCs w:val="28"/>
        </w:rPr>
        <w:t xml:space="preserve">Порядок выплат компенсационного и стимулирующего характера определяется </w:t>
      </w:r>
      <w:r w:rsidRPr="00965857">
        <w:rPr>
          <w:rFonts w:eastAsia="MS Mincho"/>
          <w:b w:val="0"/>
          <w:szCs w:val="28"/>
        </w:rPr>
        <w:t>Положением об оплате труда _______________________</w:t>
      </w:r>
      <w:r w:rsidRPr="00965857">
        <w:rPr>
          <w:b w:val="0"/>
          <w:i/>
          <w:sz w:val="24"/>
          <w:szCs w:val="24"/>
        </w:rPr>
        <w:t>(полное наименование организации)</w:t>
      </w:r>
      <w:r w:rsidRPr="00965857">
        <w:rPr>
          <w:b w:val="0"/>
          <w:szCs w:val="28"/>
        </w:rPr>
        <w:t xml:space="preserve"> образовательной организаций</w:t>
      </w:r>
      <w:r>
        <w:rPr>
          <w:b w:val="0"/>
          <w:szCs w:val="28"/>
        </w:rPr>
        <w:t>.</w:t>
      </w:r>
    </w:p>
    <w:p w:rsidR="00183D55" w:rsidRPr="009C6CB2" w:rsidRDefault="00965857" w:rsidP="00183D55">
      <w:pPr>
        <w:spacing w:after="0" w:line="240" w:lineRule="auto"/>
        <w:ind w:firstLine="720"/>
        <w:jc w:val="both"/>
        <w:rPr>
          <w:rFonts w:ascii="Times New Roman" w:eastAsia="Calibri" w:hAnsi="Times New Roman"/>
          <w:sz w:val="28"/>
          <w:szCs w:val="28"/>
          <w:highlight w:val="yellow"/>
        </w:rPr>
      </w:pPr>
      <w:r w:rsidRPr="00965857">
        <w:rPr>
          <w:rStyle w:val="A00"/>
          <w:rFonts w:ascii="Times New Roman" w:hAnsi="Times New Roman" w:cs="Times New Roman"/>
          <w:color w:val="auto"/>
          <w:sz w:val="28"/>
          <w:szCs w:val="28"/>
        </w:rPr>
        <w:t>4.1</w:t>
      </w:r>
      <w:r>
        <w:rPr>
          <w:rStyle w:val="A00"/>
          <w:rFonts w:ascii="Times New Roman" w:hAnsi="Times New Roman" w:cs="Times New Roman"/>
          <w:color w:val="auto"/>
          <w:sz w:val="28"/>
          <w:szCs w:val="28"/>
        </w:rPr>
        <w:t>1</w:t>
      </w:r>
      <w:r w:rsidRPr="00965857">
        <w:rPr>
          <w:rStyle w:val="A00"/>
          <w:rFonts w:ascii="Times New Roman" w:hAnsi="Times New Roman" w:cs="Times New Roman"/>
          <w:color w:val="auto"/>
          <w:sz w:val="28"/>
          <w:szCs w:val="28"/>
        </w:rPr>
        <w:t>.</w:t>
      </w:r>
      <w:r w:rsidRPr="00965857">
        <w:rPr>
          <w:rFonts w:ascii="Times New Roman" w:hAnsi="Times New Roman" w:cs="Times New Roman"/>
          <w:sz w:val="28"/>
          <w:szCs w:val="28"/>
          <w:lang w:eastAsia="ar-SA"/>
        </w:rPr>
        <w:t xml:space="preserve"> </w:t>
      </w:r>
      <w:r w:rsidR="00183D55" w:rsidRPr="009C6CB2">
        <w:rPr>
          <w:rFonts w:ascii="Times New Roman" w:eastAsia="Calibri" w:hAnsi="Times New Roman"/>
          <w:sz w:val="28"/>
          <w:szCs w:val="28"/>
          <w:highlight w:val="yellow"/>
        </w:rPr>
        <w:t>Стимулирующие выплаты за интенсивность, высокие результаты труда устанавливаются на основании оценки выполнения утвержденных, за период, предшествующий отпуску, но не превышающие максимальный размер действующих показателей результативности работы, педагогическим работникам:</w:t>
      </w:r>
    </w:p>
    <w:p w:rsidR="00183D55" w:rsidRPr="009C6CB2" w:rsidRDefault="00183D55" w:rsidP="00183D55">
      <w:pPr>
        <w:spacing w:after="0" w:line="240" w:lineRule="auto"/>
        <w:ind w:firstLine="720"/>
        <w:jc w:val="both"/>
        <w:rPr>
          <w:rFonts w:ascii="Times New Roman" w:eastAsia="Calibri" w:hAnsi="Times New Roman"/>
          <w:sz w:val="28"/>
          <w:szCs w:val="28"/>
          <w:highlight w:val="yellow"/>
        </w:rPr>
      </w:pPr>
      <w:r w:rsidRPr="009C6CB2">
        <w:rPr>
          <w:rFonts w:ascii="Times New Roman" w:eastAsia="Calibri" w:hAnsi="Times New Roman"/>
          <w:sz w:val="28"/>
          <w:szCs w:val="28"/>
          <w:highlight w:val="yellow"/>
        </w:rPr>
        <w:t>- возобновившим в течение полугода трудовые отношения по должности с которой были уволены, устанавливаются на основании оценки выполнения утвержденных показателей результативности работы, за период, предшествующий увольнению;</w:t>
      </w:r>
    </w:p>
    <w:p w:rsidR="00183D55" w:rsidRPr="009C6CB2" w:rsidRDefault="00183D55" w:rsidP="00183D55">
      <w:pPr>
        <w:spacing w:after="0" w:line="240" w:lineRule="auto"/>
        <w:ind w:firstLine="720"/>
        <w:jc w:val="both"/>
        <w:rPr>
          <w:rFonts w:ascii="Times New Roman" w:eastAsia="Calibri" w:hAnsi="Times New Roman"/>
          <w:sz w:val="28"/>
          <w:szCs w:val="28"/>
          <w:highlight w:val="yellow"/>
        </w:rPr>
      </w:pPr>
      <w:r w:rsidRPr="009C6CB2">
        <w:rPr>
          <w:rFonts w:ascii="Times New Roman" w:eastAsia="Calibri" w:hAnsi="Times New Roman"/>
          <w:sz w:val="28"/>
          <w:szCs w:val="28"/>
          <w:highlight w:val="yellow"/>
        </w:rPr>
        <w:t>- приступившим к работе по окончании отпуска по уходу за ребенком до достижения им трех лет, а также при досрочном выходе из отпуска по уходу за ребенком, по окончании длительной болезни, длительного отпуска, предоставляемого до одного года по истечении 10 лет непрерывной работы; при наступлении чрезвычайных ситуаций, в том числе по санитарно-эпидемиологическим основаниям, при переводе на иную педагогическую должность, при переходе на аналогичную должность в другую образовательную организацию.</w:t>
      </w:r>
    </w:p>
    <w:p w:rsidR="00183D55" w:rsidRPr="009C6CB2" w:rsidRDefault="00183D55" w:rsidP="00183D55">
      <w:pPr>
        <w:spacing w:after="0" w:line="240" w:lineRule="auto"/>
        <w:ind w:firstLine="709"/>
        <w:jc w:val="both"/>
        <w:rPr>
          <w:rFonts w:ascii="Times New Roman" w:eastAsia="Calibri" w:hAnsi="Times New Roman"/>
          <w:sz w:val="28"/>
          <w:szCs w:val="28"/>
          <w:highlight w:val="yellow"/>
        </w:rPr>
      </w:pPr>
      <w:r w:rsidRPr="009C6CB2">
        <w:rPr>
          <w:rFonts w:ascii="Times New Roman" w:eastAsia="Calibri" w:hAnsi="Times New Roman"/>
          <w:sz w:val="28"/>
          <w:szCs w:val="28"/>
          <w:highlight w:val="yellow"/>
        </w:rPr>
        <w:t>Вновь принятым педагогическим работникам стимулирующие выплаты за высокие результаты труда могут быть установлены по истечении первого месяца работы на основании оценки выполнения утвержденных показателей результативности».</w:t>
      </w:r>
    </w:p>
    <w:p w:rsidR="00183D55" w:rsidRPr="009C6CB2" w:rsidRDefault="00183D55" w:rsidP="00183D55">
      <w:pPr>
        <w:spacing w:after="0" w:line="240" w:lineRule="auto"/>
        <w:ind w:firstLine="709"/>
        <w:jc w:val="both"/>
        <w:rPr>
          <w:rFonts w:ascii="Times New Roman" w:eastAsia="Calibri" w:hAnsi="Times New Roman"/>
          <w:sz w:val="28"/>
          <w:szCs w:val="28"/>
          <w:highlight w:val="yellow"/>
        </w:rPr>
      </w:pPr>
      <w:r w:rsidRPr="009C6CB2">
        <w:rPr>
          <w:rFonts w:ascii="Times New Roman" w:eastAsia="Calibri" w:hAnsi="Times New Roman"/>
          <w:sz w:val="28"/>
          <w:szCs w:val="28"/>
          <w:highlight w:val="yellow"/>
        </w:rPr>
        <w:t>Установление ежемесячных выплат стимулирующего характера в вышеуказанных случаях следует осуществлять на основании личных заявлений, направленных в комиссию, созданную в образовательной организации для проведения оценки выполнения утвержденных показателей результативности работы педагогических работников.</w:t>
      </w:r>
    </w:p>
    <w:p w:rsidR="00183D55" w:rsidRDefault="00183D55" w:rsidP="00183D55">
      <w:pPr>
        <w:spacing w:after="0" w:line="240" w:lineRule="auto"/>
        <w:ind w:firstLine="709"/>
        <w:jc w:val="both"/>
        <w:rPr>
          <w:rFonts w:ascii="Times New Roman" w:eastAsia="Calibri" w:hAnsi="Times New Roman"/>
          <w:sz w:val="28"/>
          <w:szCs w:val="28"/>
          <w:highlight w:val="yellow"/>
        </w:rPr>
      </w:pPr>
      <w:r w:rsidRPr="009C6CB2">
        <w:rPr>
          <w:rFonts w:ascii="Times New Roman" w:eastAsia="Calibri" w:hAnsi="Times New Roman"/>
          <w:sz w:val="28"/>
          <w:szCs w:val="28"/>
          <w:highlight w:val="yellow"/>
        </w:rPr>
        <w:t>Решение об установлении размера стимулирующих выплат принимается руководителем образовательной организации по согласованию с выборным органом первичной профсоюзной организации, либо с иным представительным органом работников, на основании результатов оценки профессиональной деятельности педагогического работника, представленных комиссией, созданной для этих целей.</w:t>
      </w:r>
    </w:p>
    <w:p w:rsidR="00965857" w:rsidRPr="00965857" w:rsidRDefault="00183D55" w:rsidP="00183D55">
      <w:pPr>
        <w:spacing w:after="0" w:line="240" w:lineRule="auto"/>
        <w:ind w:firstLine="709"/>
        <w:jc w:val="both"/>
        <w:rPr>
          <w:rFonts w:ascii="Times New Roman" w:hAnsi="Times New Roman" w:cs="Times New Roman"/>
          <w:sz w:val="28"/>
          <w:szCs w:val="28"/>
          <w:lang w:eastAsia="ar-SA"/>
        </w:rPr>
      </w:pPr>
      <w:r>
        <w:rPr>
          <w:rFonts w:ascii="Times New Roman" w:eastAsia="Calibri" w:hAnsi="Times New Roman"/>
          <w:sz w:val="28"/>
          <w:szCs w:val="28"/>
          <w:highlight w:val="yellow"/>
        </w:rPr>
        <w:t>П</w:t>
      </w:r>
      <w:r w:rsidRPr="009C6CB2">
        <w:rPr>
          <w:rFonts w:ascii="Times New Roman" w:eastAsia="Calibri" w:hAnsi="Times New Roman"/>
          <w:sz w:val="28"/>
          <w:szCs w:val="28"/>
          <w:highlight w:val="yellow"/>
        </w:rPr>
        <w:t xml:space="preserve">ри увольнении работников осуществлять стимулирующие выплаты за результативность работы в предыдущем учебном году пропорционально отработанному времени в течение учебного года и в случае отсутствия виновных действий работника, повлекших увольнение. </w:t>
      </w:r>
      <w:r w:rsidR="00965857">
        <w:rPr>
          <w:rFonts w:ascii="Times New Roman" w:hAnsi="Times New Roman" w:cs="Times New Roman"/>
          <w:sz w:val="28"/>
          <w:szCs w:val="28"/>
          <w:lang w:eastAsia="ar-SA"/>
        </w:rPr>
        <w:t xml:space="preserve">4.12. </w:t>
      </w:r>
      <w:r w:rsidR="00965857" w:rsidRPr="00965857">
        <w:rPr>
          <w:rFonts w:ascii="Times New Roman" w:hAnsi="Times New Roman" w:cs="Times New Roman"/>
          <w:sz w:val="28"/>
          <w:szCs w:val="28"/>
          <w:lang w:eastAsia="ar-SA"/>
        </w:rPr>
        <w:t xml:space="preserve">Переработка рабочего времени </w:t>
      </w:r>
      <w:r w:rsidR="00965857" w:rsidRPr="00965857">
        <w:rPr>
          <w:rFonts w:ascii="Times New Roman" w:hAnsi="Times New Roman" w:cs="Times New Roman"/>
          <w:sz w:val="28"/>
          <w:szCs w:val="28"/>
          <w:lang w:eastAsia="ar-SA"/>
        </w:rPr>
        <w:lastRenderedPageBreak/>
        <w:t xml:space="preserve">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965857" w:rsidRPr="00965857" w:rsidRDefault="00965857" w:rsidP="00965857">
      <w:pPr>
        <w:spacing w:after="0" w:line="240" w:lineRule="auto"/>
        <w:ind w:firstLine="708"/>
        <w:jc w:val="both"/>
        <w:rPr>
          <w:rFonts w:ascii="Times New Roman" w:hAnsi="Times New Roman" w:cs="Times New Roman"/>
          <w:sz w:val="28"/>
          <w:szCs w:val="28"/>
        </w:rPr>
      </w:pPr>
      <w:r w:rsidRPr="00965857">
        <w:rPr>
          <w:rFonts w:ascii="Times New Roman" w:hAnsi="Times New Roman" w:cs="Times New Roman"/>
          <w:bCs/>
          <w:iCs/>
          <w:sz w:val="28"/>
          <w:szCs w:val="28"/>
          <w:lang w:eastAsia="ar-SA"/>
        </w:rPr>
        <w:t>З</w:t>
      </w:r>
      <w:r w:rsidRPr="00965857">
        <w:rPr>
          <w:rFonts w:ascii="Times New Roman" w:hAnsi="Times New Roman" w:cs="Times New Roman"/>
          <w:sz w:val="28"/>
          <w:szCs w:val="28"/>
          <w:lang w:eastAsia="ar-SA"/>
        </w:rPr>
        <w:t>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965857" w:rsidRPr="00965857" w:rsidRDefault="00965857" w:rsidP="00965857">
      <w:pPr>
        <w:spacing w:after="0" w:line="240" w:lineRule="auto"/>
        <w:ind w:firstLine="708"/>
        <w:jc w:val="both"/>
        <w:rPr>
          <w:rFonts w:ascii="Times New Roman" w:hAnsi="Times New Roman" w:cs="Times New Roman"/>
          <w:b/>
          <w:sz w:val="28"/>
          <w:szCs w:val="28"/>
        </w:rPr>
      </w:pPr>
      <w:r w:rsidRPr="00965857">
        <w:rPr>
          <w:rFonts w:ascii="Times New Roman" w:hAnsi="Times New Roman" w:cs="Times New Roman"/>
          <w:sz w:val="28"/>
          <w:szCs w:val="28"/>
        </w:rPr>
        <w:t>Конкретные размеры оплаты за сверхурочную работу определяются Положением об оплате труда работников.</w:t>
      </w:r>
      <w:r w:rsidRPr="00965857">
        <w:rPr>
          <w:rFonts w:ascii="Times New Roman" w:hAnsi="Times New Roman" w:cs="Times New Roman"/>
          <w:b/>
          <w:sz w:val="28"/>
          <w:szCs w:val="28"/>
        </w:rPr>
        <w:t xml:space="preserve"> </w:t>
      </w:r>
    </w:p>
    <w:p w:rsidR="00965857" w:rsidRPr="00965857" w:rsidRDefault="00965857" w:rsidP="00965857">
      <w:pPr>
        <w:spacing w:after="0" w:line="240" w:lineRule="auto"/>
        <w:ind w:firstLine="708"/>
        <w:jc w:val="both"/>
        <w:rPr>
          <w:rFonts w:ascii="Times New Roman" w:hAnsi="Times New Roman" w:cs="Times New Roman"/>
          <w:sz w:val="28"/>
          <w:szCs w:val="28"/>
          <w:lang w:eastAsia="ar-SA"/>
        </w:rPr>
      </w:pPr>
      <w:r w:rsidRPr="00965857">
        <w:rPr>
          <w:rFonts w:ascii="Times New Roman" w:hAnsi="Times New Roman" w:cs="Times New Roman"/>
          <w:sz w:val="28"/>
          <w:szCs w:val="28"/>
          <w:lang w:eastAsia="ar-SA"/>
        </w:rPr>
        <w:t xml:space="preserve">Переработка рабочего времени педагогических работников вследствие неявки учителя (преподавателя, мастера производственного обучения), то есть </w:t>
      </w:r>
      <w:r w:rsidRPr="00965857">
        <w:rPr>
          <w:rFonts w:ascii="Times New Roman" w:hAnsi="Times New Roman" w:cs="Times New Roman"/>
          <w:bCs/>
          <w:iCs/>
          <w:sz w:val="28"/>
          <w:szCs w:val="28"/>
          <w:lang w:eastAsia="ar-SA"/>
        </w:rPr>
        <w:t>з</w:t>
      </w:r>
      <w:r w:rsidRPr="00965857">
        <w:rPr>
          <w:rFonts w:ascii="Times New Roman" w:hAnsi="Times New Roman" w:cs="Times New Roman"/>
          <w:sz w:val="28"/>
          <w:szCs w:val="28"/>
          <w:lang w:eastAsia="ar-SA"/>
        </w:rPr>
        <w:t>амена временно отсутствующего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965857" w:rsidRPr="00965857" w:rsidRDefault="00965857" w:rsidP="00965857">
      <w:pPr>
        <w:pStyle w:val="33"/>
        <w:spacing w:after="0" w:line="240" w:lineRule="auto"/>
        <w:ind w:left="0" w:firstLine="708"/>
        <w:jc w:val="both"/>
        <w:rPr>
          <w:rFonts w:ascii="Times New Roman" w:hAnsi="Times New Roman" w:cs="Times New Roman"/>
          <w:sz w:val="28"/>
          <w:szCs w:val="28"/>
        </w:rPr>
      </w:pPr>
      <w:r w:rsidRPr="00965857">
        <w:rPr>
          <w:rFonts w:ascii="Times New Roman" w:hAnsi="Times New Roman" w:cs="Times New Roman"/>
          <w:sz w:val="28"/>
          <w:szCs w:val="28"/>
        </w:rPr>
        <w:t>4.1</w:t>
      </w:r>
      <w:r>
        <w:rPr>
          <w:rFonts w:ascii="Times New Roman" w:hAnsi="Times New Roman" w:cs="Times New Roman"/>
          <w:sz w:val="28"/>
          <w:szCs w:val="28"/>
        </w:rPr>
        <w:t>3</w:t>
      </w:r>
      <w:r w:rsidRPr="00965857">
        <w:rPr>
          <w:rFonts w:ascii="Times New Roman" w:hAnsi="Times New Roman" w:cs="Times New Roman"/>
          <w:sz w:val="28"/>
          <w:szCs w:val="28"/>
        </w:rPr>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965857" w:rsidRPr="00965857" w:rsidRDefault="00965857" w:rsidP="00965857">
      <w:pPr>
        <w:pStyle w:val="33"/>
        <w:spacing w:after="0" w:line="240" w:lineRule="auto"/>
        <w:ind w:left="0" w:firstLine="708"/>
        <w:jc w:val="both"/>
        <w:rPr>
          <w:rFonts w:ascii="Times New Roman" w:hAnsi="Times New Roman" w:cs="Times New Roman"/>
          <w:sz w:val="28"/>
          <w:szCs w:val="28"/>
        </w:rPr>
      </w:pPr>
      <w:r w:rsidRPr="00965857">
        <w:rPr>
          <w:rFonts w:ascii="Times New Roman" w:eastAsia="SimSun" w:hAnsi="Times New Roman" w:cs="Times New Roman"/>
          <w:kern w:val="1"/>
          <w:sz w:val="28"/>
          <w:szCs w:val="28"/>
          <w:lang w:eastAsia="x-none" w:bidi="x-none"/>
        </w:rPr>
        <w:t xml:space="preserve">Временное замещение длительно отсутствующего по болезни </w:t>
      </w:r>
      <w:r w:rsidRPr="00965857">
        <w:rPr>
          <w:rFonts w:ascii="Times New Roman" w:eastAsia="SimSun" w:hAnsi="Times New Roman" w:cs="Times New Roman"/>
          <w:kern w:val="1"/>
          <w:sz w:val="28"/>
          <w:szCs w:val="28"/>
          <w:highlight w:val="yellow"/>
          <w:lang w:eastAsia="x-none" w:bidi="x-none"/>
        </w:rPr>
        <w:t>(более пяти дней)</w:t>
      </w:r>
      <w:r w:rsidRPr="00965857">
        <w:rPr>
          <w:rFonts w:ascii="Times New Roman" w:eastAsia="SimSun" w:hAnsi="Times New Roman" w:cs="Times New Roman"/>
          <w:kern w:val="1"/>
          <w:sz w:val="28"/>
          <w:szCs w:val="28"/>
          <w:lang w:eastAsia="x-none" w:bidi="x-none"/>
        </w:rPr>
        <w:t xml:space="preserve"> педагогического работника, осуществляющего классное руко</w:t>
      </w:r>
      <w:r w:rsidRPr="00965857">
        <w:rPr>
          <w:rFonts w:ascii="Times New Roman" w:eastAsia="SimSun" w:hAnsi="Times New Roman" w:cs="Times New Roman"/>
          <w:kern w:val="1"/>
          <w:sz w:val="28"/>
          <w:szCs w:val="28"/>
          <w:lang w:eastAsia="x-none" w:bidi="x-none"/>
        </w:rPr>
        <w:softHyphen/>
        <w:t>водство, другим педагогическим работником выполняется с установлением ему соответствующих выплат за классное руководство пропорционально времени замещения.</w:t>
      </w:r>
      <w:r w:rsidRPr="00965857">
        <w:rPr>
          <w:rFonts w:ascii="Times New Roman" w:hAnsi="Times New Roman" w:cs="Times New Roman"/>
          <w:sz w:val="28"/>
          <w:szCs w:val="28"/>
        </w:rPr>
        <w:t xml:space="preserve"> </w:t>
      </w:r>
    </w:p>
    <w:p w:rsidR="00965857" w:rsidRPr="00965857" w:rsidRDefault="00965857" w:rsidP="00965857">
      <w:pPr>
        <w:pStyle w:val="33"/>
        <w:spacing w:after="0" w:line="240" w:lineRule="auto"/>
        <w:ind w:left="0" w:firstLine="708"/>
        <w:jc w:val="both"/>
        <w:rPr>
          <w:rFonts w:ascii="Times New Roman" w:hAnsi="Times New Roman" w:cs="Times New Roman"/>
          <w:sz w:val="28"/>
          <w:szCs w:val="28"/>
        </w:rPr>
      </w:pPr>
      <w:r w:rsidRPr="00965857">
        <w:rPr>
          <w:rFonts w:ascii="Times New Roman" w:hAnsi="Times New Roman" w:cs="Times New Roman"/>
          <w:iCs/>
          <w:sz w:val="28"/>
          <w:szCs w:val="28"/>
        </w:rPr>
        <w:t>4.1</w:t>
      </w:r>
      <w:r>
        <w:rPr>
          <w:rFonts w:ascii="Times New Roman" w:hAnsi="Times New Roman" w:cs="Times New Roman"/>
          <w:iCs/>
          <w:sz w:val="28"/>
          <w:szCs w:val="28"/>
        </w:rPr>
        <w:t>4</w:t>
      </w:r>
      <w:r w:rsidRPr="00965857">
        <w:rPr>
          <w:rFonts w:ascii="Times New Roman" w:hAnsi="Times New Roman" w:cs="Times New Roman"/>
          <w:iCs/>
          <w:sz w:val="28"/>
          <w:szCs w:val="28"/>
        </w:rPr>
        <w:t xml:space="preserve">. </w:t>
      </w:r>
      <w:r w:rsidRPr="00965857">
        <w:rPr>
          <w:rFonts w:ascii="Times New Roman" w:hAnsi="Times New Roman" w:cs="Times New Roman"/>
          <w:sz w:val="28"/>
          <w:szCs w:val="28"/>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965857" w:rsidRPr="00965857" w:rsidRDefault="00965857" w:rsidP="00965857">
      <w:pPr>
        <w:pStyle w:val="5"/>
        <w:spacing w:after="0" w:line="240" w:lineRule="auto"/>
        <w:ind w:left="0" w:firstLine="708"/>
        <w:jc w:val="both"/>
        <w:rPr>
          <w:rFonts w:ascii="Times New Roman" w:hAnsi="Times New Roman" w:cs="Times New Roman"/>
          <w:sz w:val="28"/>
          <w:szCs w:val="28"/>
        </w:rPr>
      </w:pPr>
      <w:r w:rsidRPr="00965857">
        <w:rPr>
          <w:rFonts w:ascii="Times New Roman" w:hAnsi="Times New Roman" w:cs="Times New Roman"/>
          <w:sz w:val="28"/>
          <w:szCs w:val="28"/>
        </w:rPr>
        <w:t>4.</w:t>
      </w:r>
      <w:r>
        <w:rPr>
          <w:rFonts w:ascii="Times New Roman" w:hAnsi="Times New Roman" w:cs="Times New Roman"/>
          <w:sz w:val="28"/>
          <w:szCs w:val="28"/>
        </w:rPr>
        <w:t>15</w:t>
      </w:r>
      <w:r w:rsidRPr="00965857">
        <w:rPr>
          <w:rFonts w:ascii="Times New Roman" w:hAnsi="Times New Roman" w:cs="Times New Roman"/>
          <w:sz w:val="28"/>
          <w:szCs w:val="28"/>
        </w:rPr>
        <w:t xml:space="preserve">. </w:t>
      </w:r>
      <w:r w:rsidRPr="00965857">
        <w:rPr>
          <w:rFonts w:ascii="Times New Roman" w:eastAsia="MS Mincho" w:hAnsi="Times New Roman" w:cs="Times New Roman"/>
          <w:sz w:val="28"/>
          <w:szCs w:val="28"/>
        </w:rPr>
        <w:t>Заработная плата работников, временно переведенных с их письменного согласия (по письменному заявлению)</w:t>
      </w:r>
      <w:r w:rsidRPr="00965857">
        <w:rPr>
          <w:rFonts w:ascii="Times New Roman" w:eastAsia="MS Mincho" w:hAnsi="Times New Roman" w:cs="Times New Roman"/>
          <w:i/>
          <w:iCs/>
          <w:sz w:val="28"/>
          <w:szCs w:val="28"/>
        </w:rPr>
        <w:t xml:space="preserve"> </w:t>
      </w:r>
      <w:r w:rsidRPr="00965857">
        <w:rPr>
          <w:rFonts w:ascii="Times New Roman" w:eastAsia="MS Mincho" w:hAnsi="Times New Roman" w:cs="Times New Roman"/>
          <w:iCs/>
          <w:sz w:val="28"/>
          <w:szCs w:val="28"/>
        </w:rPr>
        <w:t>на режим удаленной работы</w:t>
      </w:r>
      <w:r w:rsidRPr="00965857">
        <w:rPr>
          <w:rFonts w:ascii="Times New Roman" w:hAnsi="Times New Roman" w:cs="Times New Roman"/>
          <w:sz w:val="28"/>
          <w:szCs w:val="28"/>
        </w:rPr>
        <w:t xml:space="preserve"> </w:t>
      </w:r>
      <w:r w:rsidRPr="00965857">
        <w:rPr>
          <w:rFonts w:ascii="Times New Roman" w:hAnsi="Times New Roman" w:cs="Times New Roman"/>
          <w:i/>
          <w:iCs/>
          <w:sz w:val="28"/>
          <w:szCs w:val="28"/>
        </w:rPr>
        <w:t>(иной режим рабочего времени)</w:t>
      </w:r>
      <w:r w:rsidRPr="00965857">
        <w:rPr>
          <w:rFonts w:ascii="Times New Roman" w:hAnsi="Times New Roman" w:cs="Times New Roman"/>
          <w:sz w:val="28"/>
          <w:szCs w:val="28"/>
        </w:rPr>
        <w:t>, при сохранении должностных обязанностей, продолжительности рабочего времени и норм труда</w:t>
      </w:r>
      <w:r w:rsidRPr="00965857">
        <w:rPr>
          <w:rFonts w:ascii="Times New Roman" w:eastAsia="MS Mincho" w:hAnsi="Times New Roman" w:cs="Times New Roman"/>
          <w:sz w:val="28"/>
          <w:szCs w:val="28"/>
        </w:rPr>
        <w:t xml:space="preserve"> выплачивается в полном объеме</w:t>
      </w:r>
      <w:r w:rsidRPr="00965857">
        <w:rPr>
          <w:rFonts w:ascii="Times New Roman" w:hAnsi="Times New Roman" w:cs="Times New Roman"/>
          <w:sz w:val="28"/>
          <w:szCs w:val="28"/>
        </w:rPr>
        <w:t>.</w:t>
      </w:r>
    </w:p>
    <w:p w:rsidR="00965857" w:rsidRDefault="00965857" w:rsidP="00965857">
      <w:pPr>
        <w:spacing w:after="0" w:line="240" w:lineRule="auto"/>
        <w:ind w:firstLine="708"/>
        <w:jc w:val="both"/>
        <w:rPr>
          <w:rFonts w:ascii="Times New Roman" w:hAnsi="Times New Roman" w:cs="Times New Roman"/>
          <w:i/>
          <w:iCs/>
          <w:sz w:val="28"/>
          <w:szCs w:val="28"/>
        </w:rPr>
      </w:pPr>
      <w:r>
        <w:rPr>
          <w:rFonts w:ascii="Times New Roman" w:hAnsi="Times New Roman" w:cs="Times New Roman"/>
          <w:sz w:val="28"/>
          <w:szCs w:val="28"/>
        </w:rPr>
        <w:t>4.16</w:t>
      </w:r>
      <w:r w:rsidRPr="00965857">
        <w:rPr>
          <w:rFonts w:ascii="Times New Roman" w:hAnsi="Times New Roman" w:cs="Times New Roman"/>
          <w:sz w:val="28"/>
          <w:szCs w:val="28"/>
        </w:rPr>
        <w:t xml:space="preserve">.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Pr="00965857">
        <w:rPr>
          <w:rFonts w:ascii="Times New Roman" w:eastAsia="MS Mincho" w:hAnsi="Times New Roman" w:cs="Times New Roman"/>
          <w:iCs/>
          <w:sz w:val="28"/>
          <w:szCs w:val="28"/>
        </w:rPr>
        <w:t>на режим удаленной работы</w:t>
      </w:r>
      <w:r>
        <w:rPr>
          <w:rFonts w:ascii="Times New Roman" w:eastAsia="MS Mincho" w:hAnsi="Times New Roman" w:cs="Times New Roman"/>
          <w:iCs/>
          <w:sz w:val="28"/>
          <w:szCs w:val="28"/>
        </w:rPr>
        <w:t>.</w:t>
      </w:r>
      <w:r w:rsidRPr="00965857">
        <w:rPr>
          <w:rFonts w:ascii="Times New Roman" w:hAnsi="Times New Roman" w:cs="Times New Roman"/>
          <w:sz w:val="28"/>
          <w:szCs w:val="28"/>
        </w:rPr>
        <w:t xml:space="preserve"> </w:t>
      </w:r>
    </w:p>
    <w:p w:rsidR="00965857" w:rsidRPr="00965857" w:rsidRDefault="00965857" w:rsidP="00965857">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sz w:val="28"/>
          <w:szCs w:val="28"/>
        </w:rPr>
        <w:t>4.17</w:t>
      </w:r>
      <w:r w:rsidRPr="00965857">
        <w:rPr>
          <w:rFonts w:ascii="Times New Roman" w:hAnsi="Times New Roman" w:cs="Times New Roman"/>
          <w:sz w:val="28"/>
          <w:szCs w:val="28"/>
        </w:rPr>
        <w:t xml:space="preserve">. </w:t>
      </w:r>
      <w:r w:rsidRPr="00965857">
        <w:rPr>
          <w:rFonts w:ascii="Times New Roman" w:hAnsi="Times New Roman" w:cs="Times New Roman"/>
          <w:kern w:val="1"/>
          <w:sz w:val="28"/>
          <w:szCs w:val="28"/>
          <w:lang w:eastAsia="ar-SA"/>
        </w:rPr>
        <w:t xml:space="preserve">За время работы в </w:t>
      </w:r>
      <w:r w:rsidRPr="00965857">
        <w:rPr>
          <w:rFonts w:ascii="Times New Roman" w:eastAsia="MS Mincho" w:hAnsi="Times New Roman" w:cs="Times New Roman"/>
          <w:sz w:val="28"/>
          <w:szCs w:val="28"/>
        </w:rPr>
        <w:t xml:space="preserve">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w:t>
      </w:r>
      <w:r w:rsidRPr="00965857">
        <w:rPr>
          <w:rFonts w:ascii="Times New Roman" w:eastAsia="MS Mincho" w:hAnsi="Times New Roman" w:cs="Times New Roman"/>
          <w:sz w:val="28"/>
          <w:szCs w:val="28"/>
        </w:rPr>
        <w:lastRenderedPageBreak/>
        <w:t>основаниям</w:t>
      </w:r>
      <w:r w:rsidRPr="00965857">
        <w:rPr>
          <w:rFonts w:ascii="Times New Roman" w:hAnsi="Times New Roman" w:cs="Times New Roman"/>
          <w:kern w:val="1"/>
          <w:sz w:val="28"/>
          <w:szCs w:val="28"/>
          <w:lang w:eastAsia="ar-SA"/>
        </w:rPr>
        <w:t xml:space="preserve"> оплата труда педагогических ра</w:t>
      </w:r>
      <w:r w:rsidRPr="00965857">
        <w:rPr>
          <w:rFonts w:ascii="Times New Roman" w:hAnsi="Times New Roman" w:cs="Times New Roman"/>
          <w:kern w:val="1"/>
          <w:sz w:val="28"/>
          <w:szCs w:val="28"/>
          <w:lang w:eastAsia="ar-SA"/>
        </w:rPr>
        <w:softHyphen/>
        <w:t>ботников производится из расчета заработной платы, установленной при та</w:t>
      </w:r>
      <w:r w:rsidRPr="00965857">
        <w:rPr>
          <w:rFonts w:ascii="Times New Roman" w:hAnsi="Times New Roman" w:cs="Times New Roman"/>
          <w:kern w:val="1"/>
          <w:sz w:val="28"/>
          <w:szCs w:val="28"/>
          <w:lang w:eastAsia="ar-SA"/>
        </w:rPr>
        <w:softHyphen/>
        <w:t>рификации, предшествующей началу каникул или периоду отмены (приоста</w:t>
      </w:r>
      <w:r w:rsidRPr="00965857">
        <w:rPr>
          <w:rFonts w:ascii="Times New Roman" w:hAnsi="Times New Roman" w:cs="Times New Roman"/>
          <w:kern w:val="1"/>
          <w:sz w:val="28"/>
          <w:szCs w:val="28"/>
          <w:lang w:eastAsia="ar-SA"/>
        </w:rPr>
        <w:softHyphen/>
        <w:t>новки) для обучающихся занятий по указанным выше причинам, в том числе с учетом выплаты за классное руководство в размере, установленном Положением об оплате труда работни</w:t>
      </w:r>
      <w:r>
        <w:rPr>
          <w:rFonts w:ascii="Times New Roman" w:hAnsi="Times New Roman" w:cs="Times New Roman"/>
          <w:kern w:val="1"/>
          <w:sz w:val="28"/>
          <w:szCs w:val="28"/>
          <w:lang w:eastAsia="ar-SA"/>
        </w:rPr>
        <w:t>ков образовательной организации ________________</w:t>
      </w:r>
      <w:r w:rsidRPr="00965857">
        <w:rPr>
          <w:rFonts w:ascii="Times New Roman" w:hAnsi="Times New Roman" w:cs="Times New Roman"/>
          <w:kern w:val="1"/>
          <w:sz w:val="28"/>
          <w:szCs w:val="28"/>
          <w:lang w:eastAsia="ar-SA"/>
        </w:rPr>
        <w:t>.</w:t>
      </w:r>
    </w:p>
    <w:p w:rsidR="00965857" w:rsidRPr="00965857" w:rsidRDefault="00965857" w:rsidP="00965857">
      <w:pPr>
        <w:spacing w:after="0" w:line="240" w:lineRule="auto"/>
        <w:ind w:firstLine="709"/>
        <w:jc w:val="both"/>
        <w:rPr>
          <w:rFonts w:ascii="Times New Roman" w:hAnsi="Times New Roman" w:cs="Times New Roman"/>
          <w:kern w:val="1"/>
          <w:sz w:val="28"/>
          <w:szCs w:val="28"/>
          <w:highlight w:val="yellow"/>
          <w:lang w:eastAsia="ar-SA"/>
        </w:rPr>
      </w:pPr>
      <w:r w:rsidRPr="00965857">
        <w:rPr>
          <w:rFonts w:ascii="Times New Roman" w:hAnsi="Times New Roman" w:cs="Times New Roman"/>
          <w:kern w:val="1"/>
          <w:sz w:val="28"/>
          <w:szCs w:val="28"/>
          <w:highlight w:val="yellow"/>
          <w:lang w:eastAsia="ar-SA"/>
        </w:rPr>
        <w:t>4.18. Работники, 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 осложненной эпидемиологической обстановки. В случае невозможности по объективным причинам перевода на режим удалённой работы то такой работник отстраняется от работы с сохранением средней заработной платы.</w:t>
      </w:r>
    </w:p>
    <w:p w:rsidR="00965857" w:rsidRPr="00DC4338" w:rsidRDefault="00965857" w:rsidP="00965857">
      <w:pPr>
        <w:pStyle w:val="3"/>
        <w:ind w:firstLine="705"/>
        <w:rPr>
          <w:rFonts w:eastAsiaTheme="minorEastAsia"/>
          <w:kern w:val="1"/>
          <w:highlight w:val="yellow"/>
          <w:lang w:eastAsia="ar-SA"/>
        </w:rPr>
      </w:pPr>
      <w:r w:rsidRPr="00965857">
        <w:rPr>
          <w:rFonts w:eastAsiaTheme="minorEastAsia"/>
          <w:kern w:val="1"/>
          <w:lang w:eastAsia="ar-SA"/>
        </w:rPr>
        <w:t>4.19.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r>
        <w:rPr>
          <w:rFonts w:eastAsiaTheme="minorEastAsia"/>
          <w:kern w:val="1"/>
          <w:lang w:eastAsia="ar-SA"/>
        </w:rPr>
        <w:t xml:space="preserve"> </w:t>
      </w:r>
      <w:r w:rsidRPr="00DC4338">
        <w:rPr>
          <w:rFonts w:eastAsiaTheme="minorEastAsia"/>
          <w:kern w:val="1"/>
          <w:highlight w:val="yellow"/>
          <w:lang w:eastAsia="ar-SA"/>
        </w:rPr>
        <w:t xml:space="preserve">в случаях, </w:t>
      </w:r>
      <w:r w:rsidRPr="00DC4338">
        <w:rPr>
          <w:rFonts w:eastAsiaTheme="minorEastAsia"/>
          <w:i/>
          <w:kern w:val="1"/>
          <w:highlight w:val="yellow"/>
          <w:lang w:eastAsia="ar-SA"/>
        </w:rPr>
        <w:t>установленных областным (территориальным) отраслевым соглашением</w:t>
      </w:r>
      <w:r w:rsidRPr="00DC4338">
        <w:rPr>
          <w:rFonts w:eastAsiaTheme="minorEastAsia"/>
          <w:kern w:val="1"/>
          <w:highlight w:val="yellow"/>
          <w:lang w:eastAsia="ar-SA"/>
        </w:rPr>
        <w:t>:</w:t>
      </w:r>
    </w:p>
    <w:p w:rsidR="00DC4338" w:rsidRDefault="00DC4338" w:rsidP="00DC4338">
      <w:pPr>
        <w:tabs>
          <w:tab w:val="left" w:pos="176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B1547">
        <w:rPr>
          <w:rFonts w:ascii="Times New Roman" w:eastAsia="Times New Roman" w:hAnsi="Times New Roman" w:cs="Times New Roman"/>
          <w:sz w:val="28"/>
          <w:szCs w:val="28"/>
        </w:rPr>
        <w:t xml:space="preserve"> после выхода на работу из отпуска по уходу за ребёнком до достижения им возраста трех лет – на  _______ ____, но не менее чем на один год; </w:t>
      </w:r>
    </w:p>
    <w:p w:rsidR="00DC4338" w:rsidRDefault="00DC4338" w:rsidP="00DC4338">
      <w:pPr>
        <w:tabs>
          <w:tab w:val="left" w:pos="176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1547">
        <w:rPr>
          <w:rFonts w:ascii="Times New Roman" w:eastAsia="Times New Roman" w:hAnsi="Times New Roman" w:cs="Times New Roman"/>
          <w:sz w:val="28"/>
          <w:szCs w:val="28"/>
        </w:rPr>
        <w:t>до наступления права для назначения страховой пенсии по старости</w:t>
      </w:r>
      <w:r>
        <w:rPr>
          <w:rFonts w:ascii="Times New Roman" w:eastAsia="Times New Roman" w:hAnsi="Times New Roman" w:cs="Times New Roman"/>
          <w:sz w:val="28"/>
          <w:szCs w:val="28"/>
        </w:rPr>
        <w:t>, либо досрочной</w:t>
      </w:r>
      <w:r w:rsidRPr="00DB1547">
        <w:rPr>
          <w:rFonts w:ascii="Times New Roman" w:eastAsia="Times New Roman" w:hAnsi="Times New Roman" w:cs="Times New Roman"/>
          <w:sz w:val="28"/>
          <w:szCs w:val="28"/>
        </w:rPr>
        <w:t xml:space="preserve"> на ________, но не менее чем за один год;</w:t>
      </w:r>
    </w:p>
    <w:p w:rsidR="00DC4338" w:rsidRDefault="00DC4338" w:rsidP="00DC4338">
      <w:pPr>
        <w:tabs>
          <w:tab w:val="left" w:pos="176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B1547">
        <w:rPr>
          <w:rFonts w:ascii="Times New Roman" w:eastAsia="Times New Roman" w:hAnsi="Times New Roman" w:cs="Times New Roman"/>
          <w:sz w:val="28"/>
          <w:szCs w:val="28"/>
        </w:rPr>
        <w:t xml:space="preserve"> по окончании длительной болезни на _________, но не менее чем на 6 месяцев;</w:t>
      </w:r>
    </w:p>
    <w:p w:rsidR="00DC4338" w:rsidRDefault="00DC4338" w:rsidP="00DC4338">
      <w:pPr>
        <w:tabs>
          <w:tab w:val="left" w:pos="176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B1547">
        <w:rPr>
          <w:rFonts w:ascii="Times New Roman" w:eastAsia="Times New Roman" w:hAnsi="Times New Roman" w:cs="Times New Roman"/>
          <w:sz w:val="28"/>
          <w:szCs w:val="28"/>
        </w:rPr>
        <w:t xml:space="preserve">  по окончании длительного отпуска, предоставляемого до одного года на _____</w:t>
      </w:r>
      <w:r>
        <w:rPr>
          <w:rFonts w:ascii="Times New Roman" w:eastAsia="Times New Roman" w:hAnsi="Times New Roman" w:cs="Times New Roman"/>
          <w:sz w:val="28"/>
          <w:szCs w:val="28"/>
        </w:rPr>
        <w:t>__, но не менее чем на один год.</w:t>
      </w:r>
    </w:p>
    <w:p w:rsidR="00DC4338" w:rsidRDefault="00DC4338" w:rsidP="00DC4338">
      <w:pPr>
        <w:tabs>
          <w:tab w:val="left" w:pos="176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C4338" w:rsidRPr="00DB1547" w:rsidRDefault="00DC4338" w:rsidP="00DC43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r w:rsidRPr="00DB1547">
        <w:rPr>
          <w:rFonts w:ascii="Times New Roman" w:eastAsia="Times New Roman" w:hAnsi="Times New Roman" w:cs="Times New Roman"/>
          <w:sz w:val="28"/>
          <w:szCs w:val="28"/>
        </w:rPr>
        <w:t>. В случае истечения срока действия квалификационной категории после подачи работником заявления в аттестационную комиссию</w:t>
      </w:r>
      <w:r>
        <w:rPr>
          <w:rFonts w:ascii="Times New Roman" w:eastAsia="Times New Roman" w:hAnsi="Times New Roman" w:cs="Times New Roman"/>
          <w:sz w:val="28"/>
          <w:szCs w:val="28"/>
        </w:rPr>
        <w:t>,</w:t>
      </w:r>
      <w:r w:rsidRPr="00DB15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w:t>
      </w:r>
      <w:r w:rsidRPr="00DB15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п.5.19.4. областного отраслевого Соглашения </w:t>
      </w:r>
      <w:r w:rsidRPr="00DB154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2021-24 годы, </w:t>
      </w:r>
      <w:r w:rsidRPr="00DB1547">
        <w:rPr>
          <w:rFonts w:ascii="Times New Roman" w:eastAsia="Times New Roman" w:hAnsi="Times New Roman" w:cs="Times New Roman"/>
          <w:sz w:val="28"/>
          <w:szCs w:val="28"/>
        </w:rPr>
        <w:t>у него сохраняется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965857" w:rsidRDefault="00965857" w:rsidP="00DC4338">
      <w:pPr>
        <w:spacing w:after="0" w:line="240" w:lineRule="auto"/>
        <w:ind w:firstLine="709"/>
        <w:jc w:val="both"/>
        <w:rPr>
          <w:rFonts w:ascii="Times New Roman" w:eastAsia="Times New Roman" w:hAnsi="Times New Roman" w:cs="Times New Roman"/>
          <w:sz w:val="28"/>
          <w:szCs w:val="28"/>
        </w:rPr>
      </w:pPr>
      <w:r>
        <w:rPr>
          <w:sz w:val="28"/>
          <w:szCs w:val="28"/>
        </w:rPr>
        <w:t>4</w:t>
      </w:r>
      <w:r w:rsidRPr="00DC4338">
        <w:rPr>
          <w:rFonts w:ascii="Times New Roman" w:eastAsia="Times New Roman" w:hAnsi="Times New Roman" w:cs="Times New Roman"/>
          <w:sz w:val="28"/>
          <w:szCs w:val="28"/>
        </w:rPr>
        <w:t>.2</w:t>
      </w:r>
      <w:r w:rsidR="00DC4338" w:rsidRPr="00DC4338">
        <w:rPr>
          <w:rFonts w:ascii="Times New Roman" w:eastAsia="Times New Roman" w:hAnsi="Times New Roman" w:cs="Times New Roman"/>
          <w:sz w:val="28"/>
          <w:szCs w:val="28"/>
        </w:rPr>
        <w:t>1</w:t>
      </w:r>
      <w:r w:rsidRPr="00DC4338">
        <w:rPr>
          <w:rFonts w:ascii="Times New Roman" w:eastAsia="Times New Roman" w:hAnsi="Times New Roman" w:cs="Times New Roman"/>
          <w:sz w:val="28"/>
          <w:szCs w:val="28"/>
        </w:rPr>
        <w:t>. Учитывать установленную квалификационную категорию по должности учителя (преподавателя),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C4338" w:rsidRDefault="00DC4338" w:rsidP="00DC4338">
      <w:pPr>
        <w:tabs>
          <w:tab w:val="left" w:pos="164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П</w:t>
      </w:r>
      <w:r w:rsidRPr="00DB1547">
        <w:rPr>
          <w:rFonts w:ascii="Times New Roman" w:eastAsia="Times New Roman" w:hAnsi="Times New Roman" w:cs="Times New Roman"/>
          <w:sz w:val="28"/>
          <w:szCs w:val="28"/>
        </w:rPr>
        <w:t xml:space="preserve">едагогическим работникам </w:t>
      </w:r>
      <w:r>
        <w:rPr>
          <w:rFonts w:ascii="Times New Roman" w:eastAsia="Times New Roman" w:hAnsi="Times New Roman" w:cs="Times New Roman"/>
          <w:sz w:val="28"/>
          <w:szCs w:val="28"/>
        </w:rPr>
        <w:t xml:space="preserve">в течение срока действия присвоенной квалификационной категории в соответствии с </w:t>
      </w:r>
      <w:r w:rsidRPr="00DB1547">
        <w:rPr>
          <w:rFonts w:ascii="Times New Roman" w:eastAsia="Times New Roman" w:hAnsi="Times New Roman" w:cs="Times New Roman"/>
          <w:sz w:val="28"/>
          <w:szCs w:val="28"/>
        </w:rPr>
        <w:t xml:space="preserve">Порядком проведения аттестации педагогических работников организаций, осуществляющих образовательную деятельность, утвержденным приказом </w:t>
      </w:r>
      <w:r w:rsidR="00183D55" w:rsidRPr="002A653B">
        <w:rPr>
          <w:rFonts w:ascii="Times New Roman" w:eastAsia="Times New Roman" w:hAnsi="Times New Roman" w:cs="Times New Roman"/>
          <w:sz w:val="28"/>
          <w:szCs w:val="28"/>
          <w:highlight w:val="yellow"/>
        </w:rPr>
        <w:t xml:space="preserve">Минпросвещения России от 24 марта 2023 г. </w:t>
      </w:r>
      <w:r w:rsidR="00183D55" w:rsidRPr="002A653B">
        <w:rPr>
          <w:rFonts w:ascii="Times New Roman" w:eastAsia="Segoe UI Symbol" w:hAnsi="Times New Roman" w:cs="Times New Roman"/>
          <w:sz w:val="28"/>
          <w:szCs w:val="28"/>
          <w:highlight w:val="yellow"/>
        </w:rPr>
        <w:t>№</w:t>
      </w:r>
      <w:r w:rsidR="00183D55" w:rsidRPr="002A653B">
        <w:rPr>
          <w:rFonts w:ascii="Times New Roman" w:eastAsia="Times New Roman" w:hAnsi="Times New Roman" w:cs="Times New Roman"/>
          <w:sz w:val="28"/>
          <w:szCs w:val="28"/>
          <w:highlight w:val="yellow"/>
        </w:rPr>
        <w:t xml:space="preserve"> 196</w:t>
      </w:r>
      <w:r>
        <w:rPr>
          <w:rFonts w:ascii="Times New Roman" w:eastAsia="Times New Roman" w:hAnsi="Times New Roman" w:cs="Times New Roman"/>
          <w:sz w:val="28"/>
          <w:szCs w:val="28"/>
        </w:rPr>
        <w:t xml:space="preserve">, сохраняется оплата труда в следующих </w:t>
      </w:r>
      <w:r w:rsidRPr="00DB1547">
        <w:rPr>
          <w:rFonts w:ascii="Times New Roman" w:eastAsia="Times New Roman" w:hAnsi="Times New Roman" w:cs="Times New Roman"/>
          <w:sz w:val="28"/>
          <w:szCs w:val="28"/>
        </w:rPr>
        <w:t>случаях</w:t>
      </w:r>
      <w:r>
        <w:rPr>
          <w:rFonts w:ascii="Times New Roman" w:eastAsia="Times New Roman" w:hAnsi="Times New Roman" w:cs="Times New Roman"/>
          <w:sz w:val="28"/>
          <w:szCs w:val="28"/>
        </w:rPr>
        <w:t>:</w:t>
      </w:r>
    </w:p>
    <w:p w:rsidR="00DC4338" w:rsidRDefault="00DC4338" w:rsidP="00DC4338">
      <w:pPr>
        <w:tabs>
          <w:tab w:val="left" w:pos="176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работе в должности, по которой установлена квалификационная категория, независимо от преподаваемого предмета (дисциплины), типа образовательно организации;</w:t>
      </w:r>
    </w:p>
    <w:p w:rsidR="00DC4338" w:rsidRDefault="00DC4338" w:rsidP="00DC4338">
      <w:pPr>
        <w:tabs>
          <w:tab w:val="left" w:pos="176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 возобновлении работы в должности, по которой установлена квалификационная категория, независимо от перерывов работы;</w:t>
      </w:r>
    </w:p>
    <w:p w:rsidR="00DC4338" w:rsidRDefault="00DC4338" w:rsidP="00DC4338">
      <w:pPr>
        <w:tabs>
          <w:tab w:val="left" w:pos="176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выполнении</w:t>
      </w:r>
      <w:r w:rsidRPr="00DB1547">
        <w:rPr>
          <w:rFonts w:ascii="Times New Roman" w:eastAsia="Times New Roman" w:hAnsi="Times New Roman" w:cs="Times New Roman"/>
          <w:sz w:val="28"/>
          <w:szCs w:val="28"/>
        </w:rPr>
        <w:t xml:space="preserve"> педагогической работы по иной должности, по которой совпадают</w:t>
      </w:r>
      <w:r>
        <w:rPr>
          <w:rFonts w:ascii="Times New Roman" w:eastAsia="Times New Roman" w:hAnsi="Times New Roman" w:cs="Times New Roman"/>
          <w:sz w:val="28"/>
          <w:szCs w:val="28"/>
        </w:rPr>
        <w:t xml:space="preserve"> </w:t>
      </w:r>
      <w:r w:rsidRPr="00DB1547">
        <w:rPr>
          <w:rFonts w:ascii="Times New Roman" w:eastAsia="Times New Roman" w:hAnsi="Times New Roman" w:cs="Times New Roman"/>
          <w:sz w:val="28"/>
          <w:szCs w:val="28"/>
        </w:rPr>
        <w:t>должностные обязанности, учебные программы, профили работы:</w:t>
      </w:r>
    </w:p>
    <w:p w:rsidR="00DC4338" w:rsidRPr="00DB1547" w:rsidRDefault="00DC4338" w:rsidP="00DC4338">
      <w:pPr>
        <w:tabs>
          <w:tab w:val="left" w:pos="1766"/>
        </w:tabs>
        <w:spacing w:after="0" w:line="240" w:lineRule="auto"/>
        <w:ind w:firstLine="709"/>
        <w:jc w:val="both"/>
        <w:rPr>
          <w:rFonts w:ascii="Times New Roman" w:eastAsia="Times New Roman" w:hAnsi="Times New Roman" w:cs="Times New Roman"/>
          <w:sz w:val="28"/>
          <w:szCs w:val="28"/>
        </w:rPr>
      </w:pPr>
    </w:p>
    <w:tbl>
      <w:tblPr>
        <w:tblW w:w="0" w:type="auto"/>
        <w:tblInd w:w="147" w:type="dxa"/>
        <w:tblCellMar>
          <w:left w:w="10" w:type="dxa"/>
          <w:right w:w="10" w:type="dxa"/>
        </w:tblCellMar>
        <w:tblLook w:val="04A0" w:firstRow="1" w:lastRow="0" w:firstColumn="1" w:lastColumn="0" w:noHBand="0" w:noVBand="1"/>
      </w:tblPr>
      <w:tblGrid>
        <w:gridCol w:w="1183"/>
        <w:gridCol w:w="4340"/>
        <w:gridCol w:w="4241"/>
      </w:tblGrid>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jc w:val="center"/>
              <w:rPr>
                <w:rFonts w:ascii="Times New Roman" w:eastAsia="Calibri" w:hAnsi="Times New Roman" w:cs="Times New Roman"/>
                <w:sz w:val="28"/>
                <w:szCs w:val="28"/>
              </w:rPr>
            </w:pP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jc w:val="center"/>
              <w:rPr>
                <w:rFonts w:ascii="Times New Roman" w:hAnsi="Times New Roman" w:cs="Times New Roman"/>
                <w:sz w:val="28"/>
                <w:szCs w:val="28"/>
              </w:rPr>
            </w:pPr>
            <w:r w:rsidRPr="00DB1547">
              <w:rPr>
                <w:rFonts w:ascii="Times New Roman" w:eastAsia="Times New Roman" w:hAnsi="Times New Roman" w:cs="Times New Roman"/>
                <w:sz w:val="28"/>
                <w:szCs w:val="28"/>
              </w:rPr>
              <w:t>Должность, по которой установлена квалификационная категория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jc w:val="center"/>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Должность, по которой рекомендуется при</w:t>
            </w:r>
          </w:p>
          <w:p w:rsidR="00DC4338" w:rsidRPr="00DB1547" w:rsidRDefault="00DC4338" w:rsidP="00DC4338">
            <w:pPr>
              <w:spacing w:after="0" w:line="240" w:lineRule="auto"/>
              <w:jc w:val="center"/>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оплате труда учитывать квалификационную</w:t>
            </w:r>
          </w:p>
          <w:p w:rsidR="00DC4338" w:rsidRPr="00DB1547" w:rsidRDefault="00DC4338" w:rsidP="00DC4338">
            <w:pPr>
              <w:spacing w:after="0" w:line="240" w:lineRule="auto"/>
              <w:jc w:val="center"/>
              <w:rPr>
                <w:rFonts w:ascii="Times New Roman" w:hAnsi="Times New Roman" w:cs="Times New Roman"/>
                <w:sz w:val="28"/>
                <w:szCs w:val="28"/>
              </w:rPr>
            </w:pPr>
            <w:r w:rsidRPr="00DB1547">
              <w:rPr>
                <w:rFonts w:ascii="Times New Roman" w:eastAsia="Times New Roman" w:hAnsi="Times New Roman" w:cs="Times New Roman"/>
                <w:sz w:val="28"/>
                <w:szCs w:val="28"/>
              </w:rPr>
              <w:t>категорию, установленную по должности, указанной в графе 1</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jc w:val="center"/>
              <w:rPr>
                <w:rFonts w:ascii="Times New Roman" w:eastAsia="Calibri" w:hAnsi="Times New Roman" w:cs="Times New Roman"/>
                <w:sz w:val="28"/>
                <w:szCs w:val="28"/>
              </w:rPr>
            </w:pP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jc w:val="center"/>
              <w:rPr>
                <w:rFonts w:ascii="Times New Roman" w:hAnsi="Times New Roman" w:cs="Times New Roman"/>
                <w:sz w:val="28"/>
                <w:szCs w:val="28"/>
              </w:rPr>
            </w:pPr>
            <w:r w:rsidRPr="00DB1547">
              <w:rPr>
                <w:rFonts w:ascii="Times New Roman" w:eastAsia="Times New Roman" w:hAnsi="Times New Roman" w:cs="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jc w:val="center"/>
              <w:rPr>
                <w:rFonts w:ascii="Times New Roman" w:hAnsi="Times New Roman" w:cs="Times New Roman"/>
                <w:sz w:val="28"/>
                <w:szCs w:val="28"/>
              </w:rPr>
            </w:pPr>
            <w:r w:rsidRPr="00DB1547">
              <w:rPr>
                <w:rFonts w:ascii="Times New Roman" w:eastAsia="Times New Roman" w:hAnsi="Times New Roman" w:cs="Times New Roman"/>
                <w:sz w:val="28"/>
                <w:szCs w:val="28"/>
              </w:rPr>
              <w:t>2</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1.</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Учитель; преподаватель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Преподаватель;</w:t>
            </w:r>
          </w:p>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учитель;</w:t>
            </w:r>
          </w:p>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воспитатель (независимо от типа организации, в которой выполняется работа);</w:t>
            </w:r>
          </w:p>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социальный педагог;</w:t>
            </w:r>
          </w:p>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педагог-организатор;</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тьютор</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2.</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Старший воспитатель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Воспитатель</w:t>
            </w:r>
          </w:p>
          <w:p w:rsidR="00DC4338" w:rsidRPr="00DB1547" w:rsidRDefault="00DC4338" w:rsidP="00DC4338">
            <w:pPr>
              <w:spacing w:after="0" w:line="240" w:lineRule="auto"/>
              <w:rPr>
                <w:rFonts w:ascii="Times New Roman" w:hAnsi="Times New Roman" w:cs="Times New Roman"/>
                <w:sz w:val="28"/>
                <w:szCs w:val="28"/>
              </w:rPr>
            </w:pP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3.</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Преподаватель-организатор основ безопасности жизнедеятельности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Учитель, преподаватель, педагог дополнительного образования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4.</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Преподаватель-организатор основ безопасности жизнедеятельности</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lastRenderedPageBreak/>
              <w:t>5.</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Руководитель физического воспитания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инструктор по физической культуре</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6.</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 xml:space="preserve">Учитель, преподаватель (при выполнении учебной (преподавательской) работы по физической культуре)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Руководитель физического воспитания</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7.</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Мастер производственного обучения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инструктор по труду;</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8.</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инструктор по труду;</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Мастер производственного обучения;</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инструктор по труду</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eastAsia="Calibri" w:hAnsi="Times New Roman" w:cs="Times New Roman"/>
                <w:sz w:val="28"/>
                <w:szCs w:val="28"/>
              </w:rPr>
            </w:pP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Учитель (при выполнении учебной (преподавательской) работы по учебному предмету "Технология")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Мастер производственного обучения;</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инструктор по труду</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9.</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Учитель-дефектолог, учитель-логопед</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Учитель-логопед;</w:t>
            </w:r>
          </w:p>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 xml:space="preserve">учитель-дефектолог; учитель (при выполнении учебной </w:t>
            </w:r>
            <w:r w:rsidRPr="00DB1547">
              <w:rPr>
                <w:rFonts w:ascii="Times New Roman" w:eastAsia="Times New Roman" w:hAnsi="Times New Roman" w:cs="Times New Roman"/>
                <w:sz w:val="28"/>
                <w:szCs w:val="28"/>
              </w:rPr>
              <w:lastRenderedPageBreak/>
              <w:t>(преподавательской) работы по адаптированным образовательным программам);</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lastRenderedPageBreak/>
              <w:t>10.</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Учитель (при выполнении учебной (преподавательской) работы по учебным предметам (образовательным программам) в области искусств)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музыкальный руководитель;</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концертмейстер</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11.</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12.</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Старший тренер-преподаватель;</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тренер-преподаватель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Учитель (при выполнении учебной (преподавательской) работы по физической культуре);</w:t>
            </w:r>
          </w:p>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инструктор по физической культуре</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педагог дополнительного образования (при совпадении профиля кружка, направления дополнительной работы профилю работы по основной должности), инструктор-методист</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13.</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Учитель, преподаватель (при выполнении учебной (преподавательской) работы по физической культуре);</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инструктор по физической культуре, инструктор-методист</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Старший тренер-преподаватель;</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тренер-преподаватель</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14.</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Музыкальный руководитель, педагог-психолог, инструктор по физической культуре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Воспитатель, педагог дополнительного образования (при совпадении профиля кружка, направления дополнительной работы, и помимо работы основной должности)</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15.</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Воспитатель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Старший воспитатель</w:t>
            </w: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lastRenderedPageBreak/>
              <w:t>16.</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Педагог-организатор;</w:t>
            </w:r>
          </w:p>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старший вожатый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Старший вожатый; педагог-организатор</w:t>
            </w:r>
          </w:p>
          <w:p w:rsidR="00DC4338" w:rsidRPr="00DB1547" w:rsidRDefault="00DC4338" w:rsidP="00DC4338">
            <w:pPr>
              <w:spacing w:after="0" w:line="240" w:lineRule="auto"/>
              <w:rPr>
                <w:rFonts w:ascii="Times New Roman" w:hAnsi="Times New Roman" w:cs="Times New Roman"/>
                <w:sz w:val="28"/>
                <w:szCs w:val="28"/>
              </w:rPr>
            </w:pPr>
          </w:p>
        </w:tc>
      </w:tr>
      <w:tr w:rsidR="00DC4338" w:rsidRPr="00DB1547" w:rsidTr="005C5A10">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5C5A10">
            <w:pPr>
              <w:spacing w:after="0" w:line="240" w:lineRule="auto"/>
              <w:ind w:firstLine="709"/>
              <w:rPr>
                <w:rFonts w:ascii="Times New Roman" w:hAnsi="Times New Roman" w:cs="Times New Roman"/>
                <w:sz w:val="28"/>
                <w:szCs w:val="28"/>
              </w:rPr>
            </w:pPr>
            <w:r w:rsidRPr="00DB1547">
              <w:rPr>
                <w:rFonts w:ascii="Times New Roman" w:eastAsia="Times New Roman" w:hAnsi="Times New Roman" w:cs="Times New Roman"/>
                <w:sz w:val="28"/>
                <w:szCs w:val="28"/>
              </w:rPr>
              <w:t>17.</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Педагог дополнительного образования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C4338" w:rsidRPr="00DB1547" w:rsidRDefault="00DC4338" w:rsidP="00DC4338">
            <w:pPr>
              <w:spacing w:after="0" w:line="240" w:lineRule="auto"/>
              <w:rPr>
                <w:rFonts w:ascii="Times New Roman" w:hAnsi="Times New Roman" w:cs="Times New Roman"/>
                <w:sz w:val="28"/>
                <w:szCs w:val="28"/>
              </w:rPr>
            </w:pPr>
            <w:r w:rsidRPr="00DB1547">
              <w:rPr>
                <w:rFonts w:ascii="Times New Roman" w:eastAsia="Times New Roman" w:hAnsi="Times New Roman" w:cs="Times New Roman"/>
                <w:sz w:val="28"/>
                <w:szCs w:val="28"/>
              </w:rPr>
              <w:t>Тренер-преподаватель, старший тренер-преподаватель (при совпадении профиля кружка, направления дополнительной работы профилю работы по основной должности)</w:t>
            </w:r>
          </w:p>
        </w:tc>
      </w:tr>
    </w:tbl>
    <w:p w:rsidR="00DC4338" w:rsidRPr="005C454F" w:rsidRDefault="00DC4338" w:rsidP="00DC4338">
      <w:pPr>
        <w:spacing w:after="0" w:line="240" w:lineRule="auto"/>
        <w:ind w:firstLine="709"/>
        <w:jc w:val="both"/>
        <w:rPr>
          <w:rFonts w:ascii="Times New Roman" w:eastAsia="Times New Roman" w:hAnsi="Times New Roman" w:cs="Times New Roman"/>
          <w:i/>
          <w:sz w:val="28"/>
          <w:szCs w:val="28"/>
        </w:rPr>
      </w:pPr>
      <w:r w:rsidRPr="005C454F">
        <w:rPr>
          <w:rFonts w:ascii="Times New Roman" w:eastAsia="Times New Roman" w:hAnsi="Times New Roman" w:cs="Times New Roman"/>
          <w:i/>
          <w:sz w:val="28"/>
          <w:szCs w:val="28"/>
          <w:highlight w:val="yellow"/>
        </w:rPr>
        <w:t>(оставить в таблице должности, которые имеются в образовательной организации)</w:t>
      </w:r>
    </w:p>
    <w:p w:rsidR="005C454F" w:rsidRPr="009365B2" w:rsidRDefault="005C454F" w:rsidP="005C454F">
      <w:pPr>
        <w:pStyle w:val="3"/>
        <w:jc w:val="center"/>
        <w:outlineLvl w:val="0"/>
        <w:rPr>
          <w:b/>
          <w:bCs/>
          <w:caps/>
        </w:rPr>
      </w:pPr>
      <w:r w:rsidRPr="009365B2">
        <w:rPr>
          <w:b/>
          <w:bCs/>
          <w:caps/>
          <w:lang w:val="en-US"/>
        </w:rPr>
        <w:t>V</w:t>
      </w:r>
      <w:r w:rsidRPr="009365B2">
        <w:rPr>
          <w:b/>
          <w:bCs/>
          <w:caps/>
        </w:rPr>
        <w:t>. Социальные гарантии и льготы</w:t>
      </w:r>
    </w:p>
    <w:p w:rsidR="005C454F" w:rsidRPr="009365B2" w:rsidRDefault="005C454F" w:rsidP="005C454F">
      <w:pPr>
        <w:pStyle w:val="3"/>
        <w:ind w:left="705"/>
        <w:rPr>
          <w:b/>
          <w:bCs/>
        </w:rPr>
      </w:pPr>
    </w:p>
    <w:p w:rsidR="005C454F" w:rsidRPr="005A50E1" w:rsidRDefault="005C454F" w:rsidP="005C454F">
      <w:pPr>
        <w:pStyle w:val="3"/>
        <w:ind w:firstLine="720"/>
        <w:rPr>
          <w:b/>
          <w:bCs/>
        </w:rPr>
      </w:pPr>
      <w:r w:rsidRPr="005A50E1">
        <w:rPr>
          <w:b/>
          <w:bCs/>
        </w:rPr>
        <w:t>5.1. Стороны пришли к соглашению о том, что:</w:t>
      </w:r>
    </w:p>
    <w:p w:rsidR="005C454F" w:rsidRPr="00E7703C" w:rsidRDefault="005C454F" w:rsidP="005C454F">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 на общем собрании работников, на заседани</w:t>
      </w:r>
      <w:r>
        <w:rPr>
          <w:color w:val="auto"/>
          <w:sz w:val="28"/>
          <w:szCs w:val="28"/>
        </w:rPr>
        <w:t>ях</w:t>
      </w:r>
      <w:r w:rsidRPr="00E7703C">
        <w:rPr>
          <w:color w:val="auto"/>
          <w:sz w:val="28"/>
          <w:szCs w:val="28"/>
        </w:rPr>
        <w:t xml:space="preserve"> </w:t>
      </w:r>
      <w:r>
        <w:rPr>
          <w:color w:val="auto"/>
          <w:sz w:val="28"/>
          <w:szCs w:val="28"/>
        </w:rPr>
        <w:t>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w:t>
      </w:r>
      <w:r w:rsidRPr="00B355ED">
        <w:rPr>
          <w:color w:val="auto"/>
          <w:sz w:val="28"/>
          <w:szCs w:val="28"/>
        </w:rPr>
        <w:t>социальные выплаты, материальную помощь работникам.</w:t>
      </w:r>
    </w:p>
    <w:p w:rsidR="005C454F" w:rsidRDefault="005C454F" w:rsidP="005C454F">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r w:rsidRPr="00B355ED">
        <w:rPr>
          <w:color w:val="auto"/>
          <w:sz w:val="28"/>
          <w:szCs w:val="28"/>
        </w:rPr>
        <w:t xml:space="preserve">Ежегодно, не позднее 1 декабря текущего года, обсуждать на заседаниях управляющего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5C454F" w:rsidRPr="009365B2" w:rsidRDefault="005C454F" w:rsidP="005C454F">
      <w:pPr>
        <w:pStyle w:val="3"/>
        <w:ind w:firstLine="709"/>
        <w:rPr>
          <w:bCs/>
        </w:rPr>
      </w:pPr>
      <w:r>
        <w:t>5.1.3.</w:t>
      </w:r>
      <w:r w:rsidRPr="009365B2">
        <w:rPr>
          <w:rFonts w:eastAsia="Arial Unicode MS"/>
          <w:kern w:val="1"/>
        </w:rPr>
        <w:t> </w:t>
      </w:r>
      <w:r w:rsidRPr="00E7703C">
        <w:t xml:space="preserve">В целях </w:t>
      </w:r>
      <w:r w:rsidRPr="00B355ED">
        <w:t>обеспечения по</w:t>
      </w:r>
      <w:r>
        <w:t>вышения уровня социальной защищё</w:t>
      </w:r>
      <w:r w:rsidRPr="00B355ED">
        <w:t xml:space="preserve">нности работников образовательной организации, а также формирования механизма </w:t>
      </w:r>
      <w:r>
        <w:t xml:space="preserve">их </w:t>
      </w:r>
      <w:r w:rsidRPr="00B355ED">
        <w:t>социальной поддержки совместно с выборным органом первичной профсоюзной организации</w:t>
      </w:r>
      <w:r>
        <w:t xml:space="preserve"> </w:t>
      </w:r>
      <w:r w:rsidRPr="00E7703C">
        <w:t xml:space="preserve">разрабатывать и реализовывать систему мер по социальной поддержке работников </w:t>
      </w:r>
      <w:r w:rsidRPr="008E4842">
        <w:t>образовательной организации</w:t>
      </w:r>
      <w:r w:rsidRPr="00E7703C">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8E4842">
        <w:t>образовательной организации</w:t>
      </w:r>
      <w:r>
        <w:t xml:space="preserve"> </w:t>
      </w:r>
      <w:r w:rsidRPr="008E4842">
        <w:t>санаторно</w:t>
      </w:r>
      <w:r w:rsidRPr="00E7703C">
        <w:t>-курортным лечением, санаториями-профилакториями и спортивно-оздоровительными лагерями и т.д.</w:t>
      </w:r>
    </w:p>
    <w:p w:rsidR="005C454F" w:rsidRPr="005C454F" w:rsidRDefault="005C454F" w:rsidP="005C454F">
      <w:pPr>
        <w:pStyle w:val="3"/>
        <w:ind w:firstLine="705"/>
      </w:pPr>
      <w:r w:rsidRPr="005C454F">
        <w:rPr>
          <w:bCs/>
        </w:rPr>
        <w:t xml:space="preserve">5.2. </w:t>
      </w:r>
      <w:r w:rsidRPr="005C454F">
        <w:t>Работодатель обязуется:</w:t>
      </w:r>
    </w:p>
    <w:p w:rsidR="005C454F" w:rsidRPr="005C454F" w:rsidRDefault="005C454F" w:rsidP="005C454F">
      <w:pPr>
        <w:pStyle w:val="3"/>
        <w:ind w:firstLine="709"/>
        <w:contextualSpacing/>
      </w:pPr>
      <w:r w:rsidRPr="005C454F">
        <w:t>5.2.1.</w:t>
      </w:r>
      <w:r w:rsidRPr="005C454F">
        <w:rPr>
          <w:rFonts w:eastAsia="Arial Unicode MS"/>
          <w:kern w:val="1"/>
        </w:rPr>
        <w:t> </w:t>
      </w:r>
      <w:r w:rsidRPr="005C454F">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5C454F" w:rsidRPr="005C454F" w:rsidRDefault="005C454F" w:rsidP="005C454F">
      <w:pPr>
        <w:pStyle w:val="3"/>
        <w:ind w:firstLine="709"/>
        <w:contextualSpacing/>
        <w:rPr>
          <w:i/>
          <w:iCs/>
        </w:rPr>
      </w:pPr>
      <w:r w:rsidRPr="005C454F">
        <w:t>5.2.2.</w:t>
      </w:r>
      <w:r w:rsidRPr="005C454F">
        <w:rPr>
          <w:rFonts w:eastAsia="Arial Unicode MS"/>
          <w:kern w:val="1"/>
        </w:rPr>
        <w:t> </w:t>
      </w:r>
      <w:r w:rsidRPr="005C454F">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5C454F">
        <w:rPr>
          <w:i/>
          <w:iCs/>
        </w:rPr>
        <w:t>.</w:t>
      </w:r>
    </w:p>
    <w:p w:rsidR="005C454F" w:rsidRPr="005C454F" w:rsidRDefault="005C454F" w:rsidP="005C454F">
      <w:pPr>
        <w:pStyle w:val="3"/>
        <w:ind w:firstLine="709"/>
        <w:contextualSpacing/>
      </w:pPr>
      <w:r w:rsidRPr="005C454F">
        <w:rPr>
          <w:iCs/>
        </w:rPr>
        <w:t>5.2.3.</w:t>
      </w:r>
      <w:r w:rsidRPr="005C454F">
        <w:rPr>
          <w:rFonts w:eastAsia="Arial Unicode MS"/>
          <w:kern w:val="1"/>
        </w:rPr>
        <w:t> </w:t>
      </w:r>
      <w:r w:rsidRPr="005C454F">
        <w:t xml:space="preserve">Предоставлять выборному органу первичной профсоюзной организации в установленном по согласованию с ним порядке бесплатно во </w:t>
      </w:r>
      <w:r w:rsidRPr="005C454F">
        <w:lastRenderedPageBreak/>
        <w:t>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5C454F" w:rsidRPr="005C454F" w:rsidRDefault="005C454F" w:rsidP="005C454F">
      <w:pPr>
        <w:pStyle w:val="3"/>
        <w:ind w:firstLine="709"/>
        <w:contextualSpacing/>
      </w:pPr>
      <w:r w:rsidRPr="005C454F">
        <w:t>5.2.4.</w:t>
      </w:r>
      <w:r w:rsidRPr="005C454F">
        <w:rPr>
          <w:rFonts w:eastAsia="Arial Unicode MS"/>
          <w:kern w:val="1"/>
        </w:rPr>
        <w:t> </w:t>
      </w:r>
      <w:r w:rsidRPr="005C454F">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5C454F" w:rsidRPr="005C454F" w:rsidRDefault="005C454F" w:rsidP="005C454F">
      <w:pPr>
        <w:pStyle w:val="3"/>
        <w:ind w:firstLine="709"/>
        <w:contextualSpacing/>
      </w:pPr>
      <w:r w:rsidRPr="005C454F">
        <w:t>5.2.5.</w:t>
      </w:r>
      <w:r w:rsidRPr="005C454F">
        <w:rPr>
          <w:rFonts w:eastAsia="Arial Unicode MS"/>
          <w:kern w:val="1"/>
        </w:rPr>
        <w:t> </w:t>
      </w:r>
      <w:r w:rsidRPr="005C454F">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5C454F" w:rsidRPr="00DD13AE" w:rsidRDefault="005C454F" w:rsidP="005C454F">
      <w:pPr>
        <w:pStyle w:val="3"/>
        <w:tabs>
          <w:tab w:val="left" w:pos="1620"/>
        </w:tabs>
        <w:ind w:firstLine="709"/>
        <w:contextualSpacing/>
      </w:pPr>
      <w:r>
        <w:t>5.2.6</w:t>
      </w:r>
      <w:r w:rsidRPr="00DD13AE">
        <w:t>.</w:t>
      </w:r>
      <w:r w:rsidRPr="009365B2">
        <w:rPr>
          <w:rFonts w:eastAsia="Arial Unicode MS"/>
          <w:color w:val="000000"/>
          <w:kern w:val="1"/>
        </w:rPr>
        <w:t> </w:t>
      </w:r>
      <w:r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t>страх</w:t>
      </w:r>
      <w:r w:rsidRPr="00FB2E71">
        <w:t>овую пенсию по старости в размере</w:t>
      </w:r>
      <w:r w:rsidRPr="00DD13AE">
        <w:t xml:space="preserve"> _________ за счет средств работодателя.</w:t>
      </w:r>
    </w:p>
    <w:p w:rsidR="005C454F" w:rsidRPr="00DD13AE" w:rsidRDefault="005C454F" w:rsidP="005C454F">
      <w:pPr>
        <w:pStyle w:val="3"/>
        <w:ind w:firstLine="709"/>
        <w:contextualSpacing/>
      </w:pPr>
      <w:r>
        <w:t>5.2.7</w:t>
      </w:r>
      <w:r w:rsidRPr="00DD13AE">
        <w:t>.</w:t>
      </w:r>
      <w:r w:rsidRPr="009365B2">
        <w:rPr>
          <w:rFonts w:eastAsia="Arial Unicode MS"/>
          <w:color w:val="000000"/>
          <w:kern w:val="1"/>
        </w:rPr>
        <w:t> </w:t>
      </w:r>
      <w:r w:rsidRPr="00DD13AE">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rsidR="005C454F" w:rsidRPr="005C454F" w:rsidRDefault="005A50E1" w:rsidP="005C454F">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5C454F">
        <w:rPr>
          <w:rFonts w:ascii="Times New Roman" w:eastAsia="Times New Roman" w:hAnsi="Times New Roman" w:cs="Times New Roman"/>
          <w:sz w:val="28"/>
          <w:szCs w:val="28"/>
        </w:rPr>
        <w:t>8</w:t>
      </w:r>
      <w:r w:rsidR="005C454F" w:rsidRPr="005C454F">
        <w:rPr>
          <w:rFonts w:ascii="Times New Roman" w:eastAsia="Times New Roman" w:hAnsi="Times New Roman" w:cs="Times New Roman"/>
          <w:sz w:val="28"/>
          <w:szCs w:val="28"/>
        </w:rPr>
        <w:t>. </w:t>
      </w:r>
      <w:r w:rsidR="005C454F">
        <w:rPr>
          <w:rFonts w:ascii="Times New Roman" w:hAnsi="Times New Roman" w:cs="Times New Roman"/>
          <w:sz w:val="28"/>
          <w:szCs w:val="28"/>
        </w:rPr>
        <w:t>П</w:t>
      </w:r>
      <w:r w:rsidR="005C454F" w:rsidRPr="003D320F">
        <w:rPr>
          <w:rFonts w:ascii="Times New Roman" w:hAnsi="Times New Roman" w:cs="Times New Roman"/>
          <w:sz w:val="28"/>
          <w:szCs w:val="28"/>
        </w:rPr>
        <w:t>ри наличии средств экономии по фонду оплаты труда или за счет средств от приносящей доход деятельности (при наличии)</w:t>
      </w:r>
      <w:r w:rsidR="005C454F" w:rsidRPr="00DB1547">
        <w:rPr>
          <w:rFonts w:ascii="Times New Roman" w:eastAsia="Times New Roman" w:hAnsi="Times New Roman" w:cs="Times New Roman"/>
          <w:color w:val="FF0000"/>
          <w:sz w:val="28"/>
          <w:szCs w:val="28"/>
        </w:rPr>
        <w:t xml:space="preserve"> </w:t>
      </w:r>
      <w:r w:rsidR="005C454F" w:rsidRPr="005C454F">
        <w:rPr>
          <w:rFonts w:ascii="Times New Roman" w:eastAsia="Times New Roman" w:hAnsi="Times New Roman" w:cs="Times New Roman"/>
          <w:sz w:val="28"/>
          <w:szCs w:val="28"/>
        </w:rPr>
        <w:t xml:space="preserve">оказывать материальную помощь работникам </w:t>
      </w:r>
      <w:r w:rsidRPr="005A50E1">
        <w:rPr>
          <w:rFonts w:ascii="Times New Roman" w:eastAsia="Times New Roman" w:hAnsi="Times New Roman" w:cs="Times New Roman"/>
          <w:sz w:val="28"/>
          <w:szCs w:val="28"/>
          <w:highlight w:val="yellow"/>
        </w:rPr>
        <w:t>в размере ______ руб</w:t>
      </w:r>
      <w:r>
        <w:rPr>
          <w:rFonts w:ascii="Times New Roman" w:eastAsia="Times New Roman" w:hAnsi="Times New Roman" w:cs="Times New Roman"/>
          <w:sz w:val="28"/>
          <w:szCs w:val="28"/>
        </w:rPr>
        <w:t xml:space="preserve">. </w:t>
      </w:r>
      <w:r w:rsidR="005C454F" w:rsidRPr="005C454F">
        <w:rPr>
          <w:rFonts w:ascii="Times New Roman" w:eastAsia="Times New Roman" w:hAnsi="Times New Roman" w:cs="Times New Roman"/>
          <w:sz w:val="28"/>
          <w:szCs w:val="28"/>
        </w:rPr>
        <w:t>в случаях, установленных Положением об оплате труда:</w:t>
      </w:r>
    </w:p>
    <w:p w:rsidR="005C454F" w:rsidRPr="00DB1547" w:rsidRDefault="005C454F" w:rsidP="005C454F">
      <w:pPr>
        <w:widowControl w:val="0"/>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в связи с:</w:t>
      </w:r>
    </w:p>
    <w:p w:rsidR="005A50E1" w:rsidRPr="00C02BC9" w:rsidRDefault="005A50E1" w:rsidP="005A50E1">
      <w:pPr>
        <w:pStyle w:val="Default"/>
        <w:ind w:firstLine="709"/>
        <w:jc w:val="both"/>
        <w:rPr>
          <w:sz w:val="28"/>
          <w:szCs w:val="28"/>
        </w:rPr>
      </w:pPr>
      <w:r w:rsidRPr="00C02BC9">
        <w:rPr>
          <w:sz w:val="28"/>
          <w:szCs w:val="28"/>
        </w:rPr>
        <w:t>- в связи с рождением ребенка</w:t>
      </w:r>
      <w:r>
        <w:rPr>
          <w:sz w:val="28"/>
          <w:szCs w:val="28"/>
        </w:rPr>
        <w:t xml:space="preserve"> у сотрудника</w:t>
      </w:r>
      <w:r w:rsidRPr="00C02BC9">
        <w:rPr>
          <w:sz w:val="28"/>
          <w:szCs w:val="28"/>
        </w:rPr>
        <w:t>;</w:t>
      </w:r>
    </w:p>
    <w:p w:rsidR="005A50E1" w:rsidRPr="00A34760" w:rsidRDefault="005A50E1" w:rsidP="005A50E1">
      <w:pPr>
        <w:pStyle w:val="Default"/>
        <w:tabs>
          <w:tab w:val="left" w:pos="0"/>
        </w:tabs>
        <w:ind w:firstLine="709"/>
        <w:jc w:val="both"/>
        <w:rPr>
          <w:sz w:val="28"/>
          <w:szCs w:val="28"/>
        </w:rPr>
      </w:pPr>
      <w:r w:rsidRPr="00A34760">
        <w:rPr>
          <w:sz w:val="28"/>
          <w:szCs w:val="28"/>
        </w:rPr>
        <w:t>- в связи с юбилейными дата (50-,60-летием) со дня рождения;</w:t>
      </w:r>
    </w:p>
    <w:p w:rsidR="005A50E1" w:rsidRPr="005A50E1" w:rsidRDefault="005A50E1" w:rsidP="005A50E1">
      <w:pPr>
        <w:pStyle w:val="Default"/>
        <w:tabs>
          <w:tab w:val="left" w:pos="0"/>
        </w:tabs>
        <w:ind w:firstLine="709"/>
        <w:jc w:val="both"/>
        <w:rPr>
          <w:sz w:val="28"/>
          <w:szCs w:val="28"/>
        </w:rPr>
      </w:pPr>
      <w:r w:rsidRPr="00A34760">
        <w:rPr>
          <w:sz w:val="28"/>
          <w:szCs w:val="28"/>
        </w:rPr>
        <w:t>- в связи с уходом на пенсию</w:t>
      </w:r>
      <w:r>
        <w:rPr>
          <w:sz w:val="28"/>
          <w:szCs w:val="28"/>
        </w:rPr>
        <w:t xml:space="preserve"> </w:t>
      </w:r>
      <w:r w:rsidRPr="005A50E1">
        <w:rPr>
          <w:sz w:val="28"/>
          <w:szCs w:val="28"/>
        </w:rPr>
        <w:t>по старости;</w:t>
      </w:r>
    </w:p>
    <w:p w:rsidR="005A50E1" w:rsidRPr="007D73F2" w:rsidRDefault="005A50E1" w:rsidP="005A50E1">
      <w:pPr>
        <w:pStyle w:val="Default"/>
        <w:tabs>
          <w:tab w:val="left" w:pos="0"/>
        </w:tabs>
        <w:ind w:firstLine="709"/>
        <w:jc w:val="both"/>
        <w:rPr>
          <w:sz w:val="28"/>
          <w:szCs w:val="28"/>
        </w:rPr>
      </w:pPr>
      <w:r w:rsidRPr="007D73F2">
        <w:rPr>
          <w:sz w:val="28"/>
          <w:szCs w:val="28"/>
        </w:rPr>
        <w:t>- в особых случаях (несчастный случай, смерть работника, его родителей, детей, стихийны</w:t>
      </w:r>
      <w:r>
        <w:rPr>
          <w:sz w:val="28"/>
          <w:szCs w:val="28"/>
        </w:rPr>
        <w:t>е</w:t>
      </w:r>
      <w:r w:rsidRPr="007D73F2">
        <w:rPr>
          <w:sz w:val="28"/>
          <w:szCs w:val="28"/>
        </w:rPr>
        <w:t xml:space="preserve"> бедстви</w:t>
      </w:r>
      <w:r>
        <w:rPr>
          <w:sz w:val="28"/>
          <w:szCs w:val="28"/>
        </w:rPr>
        <w:t>я</w:t>
      </w:r>
      <w:r w:rsidRPr="007D73F2">
        <w:rPr>
          <w:sz w:val="28"/>
          <w:szCs w:val="28"/>
        </w:rPr>
        <w:t>, продолжительная (свыше 1,5 месяцев) болезнь сотрудника и (или) членов его семьи</w:t>
      </w:r>
      <w:r>
        <w:rPr>
          <w:sz w:val="28"/>
          <w:szCs w:val="28"/>
        </w:rPr>
        <w:t xml:space="preserve">, </w:t>
      </w:r>
      <w:r w:rsidRPr="005A50E1">
        <w:rPr>
          <w:sz w:val="28"/>
          <w:szCs w:val="28"/>
        </w:rPr>
        <w:t>работнику, призванному на военную службу по мобилизации или поступившему на военную службу по контракту, либо заключившему контракт о добровольном содействии в выполнении задач, возложенных на Вооруженные Силы Российской Федерации, и членам его семьи.</w:t>
      </w:r>
    </w:p>
    <w:p w:rsidR="005C454F" w:rsidRPr="005A50E1" w:rsidRDefault="005A50E1" w:rsidP="005A50E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5.2.9</w:t>
      </w:r>
      <w:r w:rsidR="005C454F" w:rsidRPr="005A50E1">
        <w:rPr>
          <w:rFonts w:ascii="Times New Roman" w:hAnsi="Times New Roman" w:cs="Times New Roman"/>
          <w:sz w:val="28"/>
          <w:szCs w:val="28"/>
        </w:rPr>
        <w:t>.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w:t>
      </w:r>
    </w:p>
    <w:p w:rsidR="005C454F" w:rsidRPr="005A50E1" w:rsidRDefault="005C454F" w:rsidP="005A50E1">
      <w:pPr>
        <w:spacing w:after="0" w:line="240" w:lineRule="auto"/>
        <w:ind w:firstLine="540"/>
        <w:jc w:val="both"/>
        <w:rPr>
          <w:rFonts w:ascii="Times New Roman" w:hAnsi="Times New Roman" w:cs="Times New Roman"/>
        </w:rPr>
      </w:pPr>
      <w:r w:rsidRPr="005A50E1">
        <w:rPr>
          <w:rFonts w:ascii="Times New Roman" w:hAnsi="Times New Roman" w:cs="Times New Roman"/>
          <w:sz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5C454F" w:rsidRPr="005A50E1" w:rsidRDefault="005C454F" w:rsidP="005A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5A50E1">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5C454F" w:rsidRDefault="005C454F" w:rsidP="005A50E1">
      <w:pPr>
        <w:spacing w:after="0" w:line="240" w:lineRule="auto"/>
        <w:ind w:firstLine="540"/>
        <w:jc w:val="both"/>
        <w:rPr>
          <w:rFonts w:ascii="Times New Roman" w:hAnsi="Times New Roman" w:cs="Times New Roman"/>
          <w:sz w:val="28"/>
        </w:rPr>
      </w:pPr>
      <w:r w:rsidRPr="005A50E1">
        <w:rPr>
          <w:rFonts w:ascii="Times New Roman" w:hAnsi="Times New Roman" w:cs="Times New Roman"/>
          <w:sz w:val="28"/>
        </w:rPr>
        <w:lastRenderedPageBreak/>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A50E1" w:rsidRDefault="005A50E1" w:rsidP="005A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5.2.10. Предоставлять работникам </w:t>
      </w:r>
      <w:r w:rsidRPr="00BE7E35">
        <w:rPr>
          <w:rFonts w:ascii="Times New Roman" w:eastAsia="Times New Roman" w:hAnsi="Times New Roman" w:cs="Times New Roman"/>
          <w:sz w:val="28"/>
          <w:szCs w:val="28"/>
        </w:rPr>
        <w:t>день</w:t>
      </w:r>
      <w:r>
        <w:rPr>
          <w:rFonts w:ascii="Times New Roman" w:eastAsia="Times New Roman" w:hAnsi="Times New Roman" w:cs="Times New Roman"/>
          <w:sz w:val="28"/>
          <w:szCs w:val="28"/>
        </w:rPr>
        <w:t xml:space="preserve"> </w:t>
      </w:r>
      <w:r w:rsidRPr="00322102">
        <w:rPr>
          <w:rFonts w:ascii="Times New Roman" w:eastAsia="Times New Roman" w:hAnsi="Times New Roman" w:cs="Times New Roman"/>
          <w:color w:val="FF0000"/>
          <w:sz w:val="28"/>
          <w:szCs w:val="28"/>
        </w:rPr>
        <w:t>(дни)</w:t>
      </w:r>
      <w:r w:rsidRPr="00BE7E35">
        <w:rPr>
          <w:rFonts w:ascii="Times New Roman" w:eastAsia="Times New Roman" w:hAnsi="Times New Roman" w:cs="Times New Roman"/>
          <w:sz w:val="28"/>
          <w:szCs w:val="28"/>
        </w:rPr>
        <w:t xml:space="preserve"> с сохранением за ними места работы (должности) и среднего заработка</w:t>
      </w:r>
      <w:r>
        <w:rPr>
          <w:rFonts w:ascii="Times New Roman" w:eastAsia="Times New Roman" w:hAnsi="Times New Roman" w:cs="Times New Roman"/>
          <w:sz w:val="28"/>
          <w:szCs w:val="28"/>
        </w:rPr>
        <w:t xml:space="preserve"> для прохождения</w:t>
      </w:r>
      <w:r w:rsidRPr="00BE7E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вакцинации от</w:t>
      </w:r>
      <w:r w:rsidRPr="00BE7E35">
        <w:rPr>
          <w:rFonts w:ascii="Times New Roman" w:eastAsia="Times New Roman" w:hAnsi="Times New Roman" w:cs="Times New Roman"/>
          <w:sz w:val="28"/>
          <w:szCs w:val="28"/>
        </w:rPr>
        <w:t xml:space="preserve"> </w:t>
      </w:r>
      <w:r w:rsidRPr="005B7476">
        <w:rPr>
          <w:rFonts w:ascii="Times New Roman" w:eastAsia="Times New Roman" w:hAnsi="Times New Roman" w:cs="Times New Roman"/>
          <w:sz w:val="28"/>
          <w:szCs w:val="28"/>
        </w:rPr>
        <w:t>COVID-19 в порядке, предусмотренном ПВТР.</w:t>
      </w:r>
    </w:p>
    <w:p w:rsidR="005A50E1" w:rsidRDefault="00E126BB" w:rsidP="005A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5.2.11. </w:t>
      </w:r>
      <w:r w:rsidR="005A50E1">
        <w:rPr>
          <w:rFonts w:ascii="Times New Roman" w:eastAsia="Times New Roman" w:hAnsi="Times New Roman" w:cs="Times New Roman"/>
          <w:sz w:val="28"/>
          <w:szCs w:val="28"/>
        </w:rPr>
        <w:t>Предоставлять работникам, живущим с ВИЧ/СПИДом дополнительное свободное время для поседения консультаций и лечения в соответствии с минимальными государственными нормами.</w:t>
      </w:r>
    </w:p>
    <w:p w:rsidR="005A50E1" w:rsidRDefault="005A50E1" w:rsidP="005A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допускать дискриминации в отношении работников с ВИЧ/СПИДом. Вся информация о работниках, связанная с ВИЧ/СПИДом, должна быть строго конфиденциальной.</w:t>
      </w:r>
    </w:p>
    <w:p w:rsidR="005A50E1" w:rsidRPr="005B7476" w:rsidRDefault="005A50E1" w:rsidP="005A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профилактики ВИЧ/СПИДа на рабочих местах обеспечивать работников информацией о ВИЧ и способах его передачи, применять стратегию по управлению данным риском.</w:t>
      </w:r>
    </w:p>
    <w:p w:rsidR="000B4255" w:rsidRDefault="005C454F" w:rsidP="000B4255">
      <w:pPr>
        <w:spacing w:after="0" w:line="240" w:lineRule="auto"/>
        <w:ind w:firstLine="709"/>
        <w:jc w:val="both"/>
        <w:rPr>
          <w:rFonts w:ascii="Times New Roman" w:hAnsi="Times New Roman"/>
          <w:sz w:val="28"/>
          <w:szCs w:val="28"/>
        </w:rPr>
      </w:pPr>
      <w:r w:rsidRPr="00E126BB">
        <w:rPr>
          <w:rFonts w:ascii="Times New Roman" w:eastAsia="Times New Roman" w:hAnsi="Times New Roman" w:cs="Times New Roman"/>
          <w:sz w:val="28"/>
          <w:szCs w:val="28"/>
        </w:rPr>
        <w:t xml:space="preserve">5.2.12. </w:t>
      </w:r>
      <w:r w:rsidR="000B4255" w:rsidRPr="00E126BB">
        <w:rPr>
          <w:rFonts w:ascii="Times New Roman" w:eastAsia="Times New Roman" w:hAnsi="Times New Roman" w:cs="Times New Roman"/>
          <w:sz w:val="28"/>
          <w:szCs w:val="28"/>
        </w:rPr>
        <w:t xml:space="preserve">При аттестации педагогических работников </w:t>
      </w:r>
      <w:r w:rsidR="000B4255" w:rsidRPr="00E126BB">
        <w:rPr>
          <w:rFonts w:ascii="Times New Roman" w:hAnsi="Times New Roman"/>
          <w:sz w:val="28"/>
          <w:szCs w:val="28"/>
        </w:rPr>
        <w:t xml:space="preserve">на </w:t>
      </w:r>
      <w:r w:rsidR="000B4255">
        <w:rPr>
          <w:rFonts w:ascii="Times New Roman" w:hAnsi="Times New Roman"/>
          <w:sz w:val="28"/>
          <w:szCs w:val="28"/>
        </w:rPr>
        <w:t xml:space="preserve">квалификационные категории - </w:t>
      </w:r>
      <w:r w:rsidR="000B4255" w:rsidRPr="001C0A79">
        <w:rPr>
          <w:rFonts w:ascii="Times New Roman" w:hAnsi="Times New Roman"/>
          <w:sz w:val="28"/>
          <w:szCs w:val="28"/>
          <w:highlight w:val="yellow"/>
        </w:rPr>
        <w:t>первую, высшую, «учитель-методист», «учитель-наставник»</w:t>
      </w:r>
      <w:r w:rsidR="000B4255">
        <w:rPr>
          <w:rFonts w:ascii="Times New Roman" w:hAnsi="Times New Roman"/>
          <w:sz w:val="28"/>
          <w:szCs w:val="28"/>
        </w:rPr>
        <w:t xml:space="preserve"> -  </w:t>
      </w:r>
      <w:r w:rsidR="000B4255" w:rsidRPr="00E126BB">
        <w:rPr>
          <w:rFonts w:ascii="Times New Roman" w:hAnsi="Times New Roman"/>
          <w:sz w:val="28"/>
          <w:szCs w:val="28"/>
        </w:rPr>
        <w:t>стороны руководствуются</w:t>
      </w:r>
      <w:r w:rsidR="000B4255" w:rsidRPr="009E3525">
        <w:rPr>
          <w:rFonts w:ascii="Times New Roman" w:eastAsia="Times New Roman" w:hAnsi="Times New Roman" w:cs="Times New Roman"/>
          <w:sz w:val="28"/>
          <w:szCs w:val="28"/>
        </w:rPr>
        <w:t xml:space="preserve"> областн</w:t>
      </w:r>
      <w:r w:rsidR="000B4255">
        <w:rPr>
          <w:rFonts w:ascii="Times New Roman" w:eastAsia="Times New Roman" w:hAnsi="Times New Roman" w:cs="Times New Roman"/>
          <w:sz w:val="28"/>
          <w:szCs w:val="28"/>
        </w:rPr>
        <w:t>ым</w:t>
      </w:r>
      <w:r w:rsidR="000B4255" w:rsidRPr="009E3525">
        <w:rPr>
          <w:rFonts w:ascii="Times New Roman" w:eastAsia="Times New Roman" w:hAnsi="Times New Roman" w:cs="Times New Roman"/>
          <w:sz w:val="28"/>
          <w:szCs w:val="28"/>
        </w:rPr>
        <w:t xml:space="preserve"> отраслев</w:t>
      </w:r>
      <w:r w:rsidR="000B4255">
        <w:rPr>
          <w:rFonts w:ascii="Times New Roman" w:eastAsia="Times New Roman" w:hAnsi="Times New Roman" w:cs="Times New Roman"/>
          <w:sz w:val="28"/>
          <w:szCs w:val="28"/>
        </w:rPr>
        <w:t>ым</w:t>
      </w:r>
      <w:r w:rsidR="000B4255" w:rsidRPr="009E3525">
        <w:rPr>
          <w:rFonts w:ascii="Times New Roman" w:eastAsia="Times New Roman" w:hAnsi="Times New Roman" w:cs="Times New Roman"/>
          <w:sz w:val="28"/>
          <w:szCs w:val="28"/>
        </w:rPr>
        <w:t xml:space="preserve"> Соглашени</w:t>
      </w:r>
      <w:r w:rsidR="000B4255">
        <w:rPr>
          <w:rFonts w:ascii="Times New Roman" w:eastAsia="Times New Roman" w:hAnsi="Times New Roman" w:cs="Times New Roman"/>
          <w:sz w:val="28"/>
          <w:szCs w:val="28"/>
        </w:rPr>
        <w:t>ем</w:t>
      </w:r>
      <w:r w:rsidR="000B4255" w:rsidRPr="009E3525">
        <w:rPr>
          <w:rFonts w:ascii="Times New Roman" w:eastAsia="Times New Roman" w:hAnsi="Times New Roman" w:cs="Times New Roman"/>
          <w:sz w:val="28"/>
          <w:szCs w:val="28"/>
        </w:rPr>
        <w:t xml:space="preserve">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w:t>
      </w:r>
      <w:r w:rsidR="000B4255">
        <w:rPr>
          <w:rFonts w:ascii="Times New Roman" w:eastAsia="Times New Roman" w:hAnsi="Times New Roman" w:cs="Times New Roman"/>
          <w:sz w:val="28"/>
          <w:szCs w:val="28"/>
        </w:rPr>
        <w:t xml:space="preserve">в котором закреплены </w:t>
      </w:r>
      <w:r w:rsidR="000B4255" w:rsidRPr="000B3159">
        <w:rPr>
          <w:rFonts w:ascii="Times New Roman" w:hAnsi="Times New Roman"/>
          <w:sz w:val="28"/>
          <w:szCs w:val="28"/>
        </w:rPr>
        <w:t xml:space="preserve">особые формы и процедуры аттестации </w:t>
      </w:r>
      <w:r w:rsidR="000B4255">
        <w:rPr>
          <w:rFonts w:ascii="Times New Roman" w:hAnsi="Times New Roman"/>
          <w:sz w:val="28"/>
          <w:szCs w:val="28"/>
        </w:rPr>
        <w:t>для педагогических работников.</w:t>
      </w:r>
    </w:p>
    <w:p w:rsidR="000B4255" w:rsidRPr="00A579C3" w:rsidRDefault="000B4255" w:rsidP="000B4255">
      <w:pPr>
        <w:spacing w:after="0" w:line="240" w:lineRule="auto"/>
        <w:ind w:firstLine="709"/>
        <w:jc w:val="both"/>
        <w:rPr>
          <w:rFonts w:ascii="Times New Roman" w:hAnsi="Times New Roman"/>
          <w:sz w:val="28"/>
          <w:szCs w:val="28"/>
        </w:rPr>
      </w:pPr>
      <w:r>
        <w:rPr>
          <w:rFonts w:ascii="Times New Roman" w:hAnsi="Times New Roman"/>
          <w:sz w:val="28"/>
          <w:szCs w:val="28"/>
        </w:rPr>
        <w:t>5.2.12.1. П</w:t>
      </w:r>
      <w:r w:rsidRPr="00A579C3">
        <w:rPr>
          <w:rFonts w:ascii="Times New Roman" w:hAnsi="Times New Roman"/>
          <w:sz w:val="28"/>
          <w:szCs w:val="28"/>
        </w:rPr>
        <w:t xml:space="preserve">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культуры Липецкой области», Почетное звание «Заслуженный работник образования Липецкой области», награжденные Знаком отличия «За заслуги перед Липецкой областью», Юбилейной медалью «Во славу Липецкой области», проходят аттестацию по характеристике-рекомендации руководителя. </w:t>
      </w:r>
    </w:p>
    <w:p w:rsidR="000B4255" w:rsidRPr="00A579C3" w:rsidRDefault="000B4255" w:rsidP="000B4255">
      <w:pPr>
        <w:spacing w:after="0" w:line="240" w:lineRule="auto"/>
        <w:ind w:firstLine="709"/>
        <w:jc w:val="both"/>
        <w:rPr>
          <w:rFonts w:ascii="Times New Roman" w:hAnsi="Times New Roman"/>
          <w:sz w:val="28"/>
          <w:szCs w:val="28"/>
        </w:rPr>
      </w:pPr>
      <w:r>
        <w:rPr>
          <w:rFonts w:ascii="Times New Roman" w:hAnsi="Times New Roman"/>
          <w:sz w:val="28"/>
          <w:szCs w:val="28"/>
        </w:rPr>
        <w:t>5.2.12.2. П</w:t>
      </w:r>
      <w:r w:rsidRPr="00A579C3">
        <w:rPr>
          <w:rFonts w:ascii="Times New Roman" w:hAnsi="Times New Roman"/>
          <w:sz w:val="28"/>
          <w:szCs w:val="28"/>
        </w:rPr>
        <w:t xml:space="preserve">едагогические работники, имеющие научные степени, звания в соответствующей области деятельности, </w:t>
      </w:r>
      <w:r>
        <w:rPr>
          <w:rFonts w:ascii="Times New Roman" w:hAnsi="Times New Roman"/>
          <w:sz w:val="28"/>
          <w:szCs w:val="28"/>
        </w:rPr>
        <w:t xml:space="preserve">являющиеся победителями и лауреатами конкурсов профессионального мастерства, </w:t>
      </w:r>
      <w:r w:rsidRPr="00A579C3">
        <w:rPr>
          <w:rFonts w:ascii="Times New Roman" w:hAnsi="Times New Roman"/>
          <w:sz w:val="28"/>
          <w:szCs w:val="28"/>
        </w:rPr>
        <w:t xml:space="preserve">проходят аттестацию по характеристике-рекомендации руководителя. </w:t>
      </w:r>
    </w:p>
    <w:p w:rsidR="00D00909" w:rsidRPr="004045B5" w:rsidRDefault="00D00909" w:rsidP="000B4255">
      <w:pPr>
        <w:spacing w:after="0" w:line="240" w:lineRule="auto"/>
        <w:ind w:firstLine="709"/>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5</w:t>
      </w:r>
      <w:r w:rsidRPr="004045B5">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4045B5">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4045B5">
        <w:rPr>
          <w:rFonts w:ascii="Times New Roman" w:eastAsia="Times New Roman" w:hAnsi="Times New Roman" w:cs="Times New Roman"/>
          <w:sz w:val="28"/>
          <w:szCs w:val="28"/>
        </w:rPr>
        <w:t>. Освобождает педагогических работников образовательной организации, участвующих по решению уполномоченных органов исполнительной власти области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p>
    <w:p w:rsidR="00D00909" w:rsidRPr="00DB1547" w:rsidRDefault="00D00909" w:rsidP="00D00909">
      <w:pPr>
        <w:spacing w:after="0" w:line="240" w:lineRule="auto"/>
        <w:ind w:firstLine="709"/>
        <w:jc w:val="both"/>
        <w:rPr>
          <w:rFonts w:ascii="Times New Roman" w:eastAsia="Times New Roman" w:hAnsi="Times New Roman" w:cs="Times New Roman"/>
          <w:sz w:val="28"/>
          <w:szCs w:val="28"/>
        </w:rPr>
      </w:pPr>
      <w:r w:rsidRPr="00822768">
        <w:rPr>
          <w:rFonts w:ascii="Times New Roman" w:eastAsia="Times New Roman" w:hAnsi="Times New Roman" w:cs="Times New Roman"/>
          <w:spacing w:val="-1"/>
          <w:sz w:val="28"/>
          <w:szCs w:val="28"/>
          <w:highlight w:val="yellow"/>
        </w:rPr>
        <w:t xml:space="preserve">5.2.14. </w:t>
      </w:r>
      <w:r w:rsidRPr="00822768">
        <w:rPr>
          <w:rFonts w:ascii="Times New Roman" w:eastAsia="Times New Roman" w:hAnsi="Times New Roman" w:cs="Times New Roman"/>
          <w:sz w:val="28"/>
          <w:szCs w:val="28"/>
          <w:highlight w:val="yellow"/>
        </w:rPr>
        <w:t>Компенсировать стоимость проезда работникам, в том числе осуществляющим педагогическую деятельность в филиалах и (или) надомное обучение.</w:t>
      </w:r>
    </w:p>
    <w:p w:rsidR="00D00909" w:rsidRPr="00DB1547" w:rsidRDefault="00D00909" w:rsidP="00D00909">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5</w:t>
      </w:r>
      <w:r w:rsidRPr="00DB154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DB1547">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DB1547">
        <w:rPr>
          <w:rFonts w:ascii="Times New Roman" w:eastAsia="Times New Roman" w:hAnsi="Times New Roman" w:cs="Times New Roman"/>
          <w:sz w:val="28"/>
          <w:szCs w:val="28"/>
        </w:rPr>
        <w:t>. Освобождать работников образовательной организации от платы за содержание их детей в дошкольно</w:t>
      </w:r>
      <w:r>
        <w:rPr>
          <w:rFonts w:ascii="Times New Roman" w:eastAsia="Times New Roman" w:hAnsi="Times New Roman" w:cs="Times New Roman"/>
          <w:sz w:val="28"/>
          <w:szCs w:val="28"/>
        </w:rPr>
        <w:t>й</w:t>
      </w:r>
      <w:r w:rsidRPr="00DB1547">
        <w:rPr>
          <w:rFonts w:ascii="Times New Roman" w:eastAsia="Times New Roman" w:hAnsi="Times New Roman" w:cs="Times New Roman"/>
          <w:sz w:val="28"/>
          <w:szCs w:val="28"/>
        </w:rPr>
        <w:t xml:space="preserve"> образовательно</w:t>
      </w:r>
      <w:r>
        <w:rPr>
          <w:rFonts w:ascii="Times New Roman" w:eastAsia="Times New Roman" w:hAnsi="Times New Roman" w:cs="Times New Roman"/>
          <w:sz w:val="28"/>
          <w:szCs w:val="28"/>
        </w:rPr>
        <w:t>й</w:t>
      </w:r>
      <w:r w:rsidRPr="00DB1547">
        <w:rPr>
          <w:rFonts w:ascii="Times New Roman" w:eastAsia="Times New Roman" w:hAnsi="Times New Roman" w:cs="Times New Roman"/>
          <w:sz w:val="28"/>
          <w:szCs w:val="28"/>
        </w:rPr>
        <w:t xml:space="preserve"> </w:t>
      </w:r>
      <w:r w:rsidRPr="00D00909">
        <w:rPr>
          <w:rFonts w:ascii="Times New Roman" w:eastAsia="Times New Roman" w:hAnsi="Times New Roman" w:cs="Times New Roman"/>
          <w:sz w:val="28"/>
          <w:szCs w:val="28"/>
        </w:rPr>
        <w:t xml:space="preserve">организации </w:t>
      </w:r>
      <w:r w:rsidRPr="00D00909">
        <w:rPr>
          <w:rFonts w:ascii="Times New Roman" w:eastAsia="Times New Roman" w:hAnsi="Times New Roman" w:cs="Times New Roman"/>
          <w:color w:val="FF0000"/>
          <w:sz w:val="28"/>
          <w:szCs w:val="28"/>
          <w:highlight w:val="yellow"/>
        </w:rPr>
        <w:t>(</w:t>
      </w:r>
      <w:r w:rsidRPr="00D00909">
        <w:rPr>
          <w:rFonts w:ascii="Times New Roman" w:eastAsia="Times New Roman" w:hAnsi="Times New Roman" w:cs="Times New Roman"/>
          <w:i/>
          <w:color w:val="FF0000"/>
          <w:sz w:val="28"/>
          <w:szCs w:val="28"/>
          <w:highlight w:val="yellow"/>
        </w:rPr>
        <w:t>вариант для детских садов)</w:t>
      </w:r>
      <w:r w:rsidRPr="00D00909">
        <w:rPr>
          <w:rFonts w:ascii="Times New Roman" w:eastAsia="Times New Roman" w:hAnsi="Times New Roman" w:cs="Times New Roman"/>
          <w:color w:val="FF0000"/>
          <w:sz w:val="28"/>
          <w:szCs w:val="28"/>
          <w:highlight w:val="yellow"/>
        </w:rPr>
        <w:t>.</w:t>
      </w:r>
      <w:r w:rsidRPr="00DB1547">
        <w:rPr>
          <w:rFonts w:ascii="Times New Roman" w:eastAsia="Times New Roman" w:hAnsi="Times New Roman" w:cs="Times New Roman"/>
          <w:color w:val="FF0000"/>
          <w:sz w:val="28"/>
          <w:szCs w:val="28"/>
        </w:rPr>
        <w:t xml:space="preserve"> </w:t>
      </w:r>
    </w:p>
    <w:p w:rsidR="00D00909" w:rsidRDefault="00D00909" w:rsidP="00D00909">
      <w:pPr>
        <w:spacing w:after="0" w:line="240" w:lineRule="auto"/>
        <w:ind w:firstLine="709"/>
        <w:jc w:val="both"/>
        <w:rPr>
          <w:rFonts w:ascii="Times New Roman" w:eastAsia="Times New Roman" w:hAnsi="Times New Roman" w:cs="Times New Roman"/>
          <w:sz w:val="28"/>
          <w:szCs w:val="28"/>
        </w:rPr>
      </w:pPr>
      <w:r w:rsidRPr="00822768">
        <w:rPr>
          <w:rFonts w:ascii="Times New Roman" w:eastAsia="Times New Roman" w:hAnsi="Times New Roman" w:cs="Times New Roman"/>
          <w:sz w:val="28"/>
          <w:szCs w:val="28"/>
          <w:highlight w:val="yellow"/>
        </w:rPr>
        <w:t xml:space="preserve">5.2.16. Компенсировать работникам, проживающим в общежитиях или арендованных помещениях, часть стоимости оплаты за проживание в размере </w:t>
      </w:r>
      <w:r w:rsidRPr="00822768">
        <w:rPr>
          <w:rFonts w:ascii="Times New Roman" w:eastAsia="Times New Roman" w:hAnsi="Times New Roman" w:cs="Times New Roman"/>
          <w:sz w:val="28"/>
          <w:szCs w:val="28"/>
          <w:highlight w:val="yellow"/>
        </w:rPr>
        <w:lastRenderedPageBreak/>
        <w:t>_____ рублей в месяц за счет средств, полученных от приносящей доход деятельности.</w:t>
      </w:r>
    </w:p>
    <w:p w:rsidR="00D00909" w:rsidRDefault="00D00909" w:rsidP="00D00909">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B154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DB1547">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DB1547">
        <w:rPr>
          <w:rFonts w:ascii="Times New Roman" w:eastAsia="Times New Roman" w:hAnsi="Times New Roman" w:cs="Times New Roman"/>
          <w:sz w:val="28"/>
          <w:szCs w:val="28"/>
        </w:rPr>
        <w:t xml:space="preserve">. Выплачивать дополнительное выходное пособие в размере среднемесячной заработной платы, наряду с выходным пособием </w:t>
      </w:r>
      <w:r w:rsidRPr="00DB1547">
        <w:rPr>
          <w:rFonts w:ascii="Times New Roman" w:eastAsia="Times New Roman" w:hAnsi="Times New Roman" w:cs="Times New Roman"/>
          <w:i/>
          <w:sz w:val="28"/>
          <w:szCs w:val="28"/>
        </w:rPr>
        <w:t>(в размере среднемесячной заработной платы)</w:t>
      </w:r>
      <w:r w:rsidRPr="00DB1547">
        <w:rPr>
          <w:rFonts w:ascii="Times New Roman" w:eastAsia="Times New Roman" w:hAnsi="Times New Roman" w:cs="Times New Roman"/>
          <w:sz w:val="28"/>
          <w:szCs w:val="28"/>
        </w:rPr>
        <w:t xml:space="preserve">, предусмотренным ст. 178 ТК РФ,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w:t>
      </w:r>
      <w:r>
        <w:rPr>
          <w:rFonts w:ascii="Times New Roman" w:eastAsia="Times New Roman" w:hAnsi="Times New Roman" w:cs="Times New Roman"/>
          <w:sz w:val="28"/>
        </w:rPr>
        <w:t>образовательной организации</w:t>
      </w:r>
      <w:r w:rsidRPr="00DB1547">
        <w:rPr>
          <w:rFonts w:ascii="Times New Roman" w:eastAsia="Times New Roman" w:hAnsi="Times New Roman" w:cs="Times New Roman"/>
          <w:sz w:val="28"/>
          <w:szCs w:val="28"/>
        </w:rPr>
        <w:t>.</w:t>
      </w:r>
    </w:p>
    <w:p w:rsidR="00D00909" w:rsidRDefault="00D00909" w:rsidP="00D009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B154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DB1547">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DB15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Обеспечивать стандарт безопасности деятельности в образовательной организации, в том числе </w:t>
      </w:r>
      <w:r w:rsidRPr="009C1F4A">
        <w:rPr>
          <w:rFonts w:ascii="Times New Roman" w:hAnsi="Times New Roman" w:cs="Times New Roman"/>
          <w:color w:val="000000"/>
          <w:sz w:val="28"/>
          <w:szCs w:val="28"/>
        </w:rPr>
        <w:t>в целях противодействия распространения коронавирусной</w:t>
      </w:r>
      <w:r>
        <w:rPr>
          <w:rFonts w:ascii="Times New Roman" w:hAnsi="Times New Roman" w:cs="Times New Roman"/>
          <w:color w:val="000000"/>
          <w:sz w:val="28"/>
          <w:szCs w:val="28"/>
        </w:rPr>
        <w:t xml:space="preserve"> </w:t>
      </w:r>
      <w:r w:rsidRPr="009C1F4A">
        <w:rPr>
          <w:rFonts w:ascii="Times New Roman" w:hAnsi="Times New Roman" w:cs="Times New Roman"/>
          <w:color w:val="000000"/>
          <w:sz w:val="28"/>
          <w:szCs w:val="28"/>
        </w:rPr>
        <w:t>инфекции</w:t>
      </w:r>
      <w:r>
        <w:rPr>
          <w:rFonts w:ascii="Times New Roman" w:hAnsi="Times New Roman" w:cs="Times New Roman"/>
          <w:color w:val="000000"/>
          <w:sz w:val="28"/>
          <w:szCs w:val="28"/>
        </w:rPr>
        <w:t>.</w:t>
      </w:r>
    </w:p>
    <w:p w:rsidR="00D00909" w:rsidRPr="00DB1547" w:rsidRDefault="00D00909" w:rsidP="00D00909">
      <w:pPr>
        <w:spacing w:after="0" w:line="240" w:lineRule="auto"/>
        <w:ind w:firstLine="709"/>
        <w:jc w:val="both"/>
        <w:rPr>
          <w:rFonts w:ascii="Times New Roman" w:eastAsia="Times New Roman" w:hAnsi="Times New Roman" w:cs="Times New Roman"/>
          <w:sz w:val="28"/>
          <w:szCs w:val="28"/>
        </w:rPr>
      </w:pPr>
      <w:r w:rsidRPr="00DB1547">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вать</w:t>
      </w:r>
      <w:r w:rsidRPr="00DB1547">
        <w:rPr>
          <w:rFonts w:ascii="Times New Roman" w:eastAsia="Times New Roman" w:hAnsi="Times New Roman" w:cs="Times New Roman"/>
          <w:sz w:val="28"/>
          <w:szCs w:val="28"/>
        </w:rPr>
        <w:t xml:space="preserve"> необходимые условия в образовательной организации для организации питания и отдыха работников.</w:t>
      </w:r>
    </w:p>
    <w:p w:rsidR="00D00909" w:rsidRPr="00D00909" w:rsidRDefault="00D00909" w:rsidP="00D00909">
      <w:pPr>
        <w:spacing w:after="0" w:line="240" w:lineRule="auto"/>
        <w:ind w:firstLine="709"/>
        <w:jc w:val="both"/>
        <w:rPr>
          <w:rFonts w:ascii="Times New Roman" w:eastAsia="Times New Roman" w:hAnsi="Times New Roman" w:cs="Times New Roman"/>
          <w:color w:val="FF0000"/>
          <w:sz w:val="28"/>
          <w:szCs w:val="28"/>
        </w:rPr>
      </w:pPr>
      <w:r w:rsidRPr="00D00909">
        <w:rPr>
          <w:rFonts w:ascii="Times New Roman" w:eastAsia="Times New Roman" w:hAnsi="Times New Roman" w:cs="Times New Roman"/>
          <w:color w:val="FF0000"/>
          <w:sz w:val="28"/>
          <w:szCs w:val="28"/>
        </w:rPr>
        <w:t xml:space="preserve"> </w:t>
      </w:r>
      <w:r w:rsidRPr="00D00909">
        <w:rPr>
          <w:rFonts w:ascii="Times New Roman" w:eastAsia="Times New Roman" w:hAnsi="Times New Roman" w:cs="Times New Roman"/>
          <w:color w:val="FF0000"/>
          <w:sz w:val="28"/>
          <w:szCs w:val="28"/>
          <w:highlight w:val="yellow"/>
        </w:rPr>
        <w:t>(Другие дополнительные гарантии, меры социальной поддержки, льготы, выплаты отразить).</w:t>
      </w:r>
      <w:r w:rsidRPr="00D00909">
        <w:rPr>
          <w:rFonts w:ascii="Times New Roman" w:eastAsia="Times New Roman" w:hAnsi="Times New Roman" w:cs="Times New Roman"/>
          <w:color w:val="FF0000"/>
          <w:sz w:val="28"/>
          <w:szCs w:val="28"/>
        </w:rPr>
        <w:t xml:space="preserve"> </w:t>
      </w:r>
    </w:p>
    <w:p w:rsidR="00D00909" w:rsidRPr="00D00909" w:rsidRDefault="00D00909" w:rsidP="00E126BB">
      <w:pPr>
        <w:spacing w:after="0" w:line="240" w:lineRule="auto"/>
        <w:ind w:firstLine="709"/>
        <w:jc w:val="both"/>
        <w:rPr>
          <w:rFonts w:ascii="Times New Roman" w:hAnsi="Times New Roman"/>
          <w:sz w:val="28"/>
          <w:szCs w:val="28"/>
        </w:rPr>
      </w:pPr>
    </w:p>
    <w:p w:rsidR="005C454F" w:rsidRPr="00D00909" w:rsidRDefault="005C454F" w:rsidP="00E126BB">
      <w:pPr>
        <w:pStyle w:val="3"/>
        <w:ind w:firstLine="709"/>
        <w:rPr>
          <w:b/>
        </w:rPr>
      </w:pPr>
      <w:r w:rsidRPr="00D00909">
        <w:rPr>
          <w:b/>
        </w:rPr>
        <w:t>5.3.</w:t>
      </w:r>
      <w:r w:rsidRPr="00D00909">
        <w:rPr>
          <w:rFonts w:eastAsia="Arial Unicode MS"/>
          <w:b/>
          <w:kern w:val="1"/>
        </w:rPr>
        <w:t> </w:t>
      </w:r>
      <w:r w:rsidRPr="00D00909">
        <w:rPr>
          <w:b/>
        </w:rPr>
        <w:t xml:space="preserve">Выборный орган первичной профсоюзной организации обязуется: </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t>5.3.1.</w:t>
      </w:r>
      <w:r w:rsidRPr="00D00909">
        <w:rPr>
          <w:rFonts w:eastAsia="Arial Unicode MS"/>
          <w:color w:val="auto"/>
          <w:kern w:val="1"/>
          <w:sz w:val="28"/>
          <w:szCs w:val="28"/>
        </w:rPr>
        <w:t> </w:t>
      </w:r>
      <w:r w:rsidRPr="00D00909">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5C454F" w:rsidRPr="00D00909" w:rsidRDefault="005C454F" w:rsidP="005C454F">
      <w:pPr>
        <w:pStyle w:val="3"/>
        <w:ind w:firstLine="709"/>
        <w:contextualSpacing/>
      </w:pPr>
      <w:r w:rsidRPr="00D00909">
        <w:t>5.3.2.</w:t>
      </w:r>
      <w:r w:rsidRPr="00D00909">
        <w:rPr>
          <w:rFonts w:eastAsia="Arial Unicode MS"/>
          <w:kern w:val="1"/>
        </w:rPr>
        <w:t> </w:t>
      </w:r>
      <w:r w:rsidRPr="00D00909">
        <w:t>Ежегодно выделять для членов Профсоюза денежные средства согласно смете профсоюзных расходов по направлениям:</w:t>
      </w:r>
    </w:p>
    <w:p w:rsidR="005C454F" w:rsidRPr="00D00909" w:rsidRDefault="005C454F" w:rsidP="005C454F">
      <w:pPr>
        <w:pStyle w:val="Default"/>
        <w:ind w:firstLine="709"/>
        <w:contextualSpacing/>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оказание материальной помощи; </w:t>
      </w:r>
    </w:p>
    <w:p w:rsidR="005C454F" w:rsidRPr="00D00909" w:rsidRDefault="005C454F" w:rsidP="005C454F">
      <w:pPr>
        <w:pStyle w:val="Default"/>
        <w:ind w:firstLine="709"/>
        <w:contextualSpacing/>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организация оздоровления; </w:t>
      </w:r>
    </w:p>
    <w:p w:rsidR="005C454F" w:rsidRPr="00D00909" w:rsidRDefault="005C454F" w:rsidP="005C454F">
      <w:pPr>
        <w:pStyle w:val="Default"/>
        <w:ind w:firstLine="709"/>
        <w:contextualSpacing/>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организация работы с детьми работников; </w:t>
      </w:r>
    </w:p>
    <w:p w:rsidR="005C454F" w:rsidRPr="00D00909" w:rsidRDefault="005C454F" w:rsidP="005C454F">
      <w:pPr>
        <w:pStyle w:val="Default"/>
        <w:ind w:firstLine="709"/>
        <w:contextualSpacing/>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организация спортивной работы; </w:t>
      </w:r>
    </w:p>
    <w:p w:rsidR="005C454F" w:rsidRPr="00D00909" w:rsidRDefault="005C454F" w:rsidP="005C454F">
      <w:pPr>
        <w:pStyle w:val="Default"/>
        <w:ind w:firstLine="709"/>
        <w:contextualSpacing/>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поддержка мероприятий для различных категорий ветеранов, в том числе ветеранов труда; </w:t>
      </w:r>
    </w:p>
    <w:p w:rsidR="005C454F" w:rsidRPr="00D00909" w:rsidRDefault="005C454F" w:rsidP="005C454F">
      <w:pPr>
        <w:pStyle w:val="Default"/>
        <w:ind w:firstLine="709"/>
        <w:contextualSpacing/>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организация культурно-массовых и спортивных мероприятий; </w:t>
      </w:r>
    </w:p>
    <w:p w:rsidR="005C454F" w:rsidRPr="00D00909" w:rsidRDefault="005C454F" w:rsidP="005C454F">
      <w:pPr>
        <w:pStyle w:val="Default"/>
        <w:ind w:firstLine="709"/>
        <w:contextualSpacing/>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социальные программы для членов Профсоюза. </w:t>
      </w:r>
    </w:p>
    <w:p w:rsidR="005C454F" w:rsidRPr="00D00909" w:rsidRDefault="005C454F" w:rsidP="005C454F">
      <w:pPr>
        <w:pStyle w:val="Default"/>
        <w:ind w:firstLine="709"/>
        <w:contextualSpacing/>
        <w:jc w:val="both"/>
        <w:rPr>
          <w:color w:val="auto"/>
          <w:sz w:val="28"/>
          <w:szCs w:val="28"/>
        </w:rPr>
      </w:pPr>
      <w:r w:rsidRPr="00D00909">
        <w:rPr>
          <w:b/>
          <w:color w:val="auto"/>
          <w:sz w:val="28"/>
          <w:szCs w:val="28"/>
        </w:rPr>
        <w:t>5.4.</w:t>
      </w:r>
      <w:r w:rsidRPr="00D00909">
        <w:rPr>
          <w:rFonts w:eastAsia="Arial Unicode MS"/>
          <w:b/>
          <w:color w:val="auto"/>
          <w:kern w:val="1"/>
          <w:sz w:val="28"/>
          <w:szCs w:val="28"/>
        </w:rPr>
        <w:t> </w:t>
      </w:r>
      <w:r w:rsidRPr="00D00909">
        <w:rPr>
          <w:b/>
          <w:color w:val="auto"/>
          <w:sz w:val="28"/>
          <w:szCs w:val="28"/>
        </w:rPr>
        <w:t>Стороны обязуются</w:t>
      </w:r>
      <w:r w:rsidRPr="00D00909">
        <w:rPr>
          <w:color w:val="auto"/>
          <w:sz w:val="28"/>
          <w:szCs w:val="28"/>
        </w:rPr>
        <w:t xml:space="preserve"> в качестве награждения педагогических работников применять следующие виды поощрений: материальные и нематериальные. </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t xml:space="preserve">Материальные виды поощрений: </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премирование победителей </w:t>
      </w:r>
      <w:r w:rsidRPr="00D00909">
        <w:rPr>
          <w:iCs/>
          <w:color w:val="auto"/>
          <w:sz w:val="28"/>
          <w:szCs w:val="28"/>
        </w:rPr>
        <w:t>конкурсных мероприятиях муниципального, регионального, всероссийского и международного уровней;</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i/>
          <w:color w:val="auto"/>
          <w:sz w:val="28"/>
          <w:szCs w:val="28"/>
        </w:rPr>
        <w:t>__________________________(иные виды поощрений)</w:t>
      </w:r>
      <w:r w:rsidRPr="00D00909">
        <w:rPr>
          <w:color w:val="auto"/>
          <w:sz w:val="28"/>
          <w:szCs w:val="28"/>
        </w:rPr>
        <w:t>.</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t xml:space="preserve">Нематериальные виды поощрения: </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lastRenderedPageBreak/>
        <w:t>-</w:t>
      </w:r>
      <w:r w:rsidRPr="00D00909">
        <w:rPr>
          <w:rFonts w:eastAsia="Arial Unicode MS"/>
          <w:color w:val="auto"/>
          <w:kern w:val="1"/>
          <w:sz w:val="28"/>
          <w:szCs w:val="28"/>
        </w:rPr>
        <w:t> </w:t>
      </w:r>
      <w:r w:rsidRPr="00D00909">
        <w:rPr>
          <w:color w:val="auto"/>
          <w:sz w:val="28"/>
          <w:szCs w:val="28"/>
        </w:rPr>
        <w:t xml:space="preserve">грамоты за достижения обучающихся в олимпиадном движении, в социально-значимой деятельности, </w:t>
      </w:r>
    </w:p>
    <w:p w:rsidR="005C454F" w:rsidRPr="00D00909" w:rsidRDefault="005C454F" w:rsidP="005C454F">
      <w:pPr>
        <w:pStyle w:val="Default"/>
        <w:ind w:firstLine="709"/>
        <w:contextualSpacing/>
        <w:jc w:val="both"/>
        <w:rPr>
          <w:color w:val="auto"/>
          <w:sz w:val="28"/>
          <w:szCs w:val="28"/>
        </w:rPr>
      </w:pPr>
      <w:r w:rsidRPr="00D00909">
        <w:rPr>
          <w:color w:val="auto"/>
          <w:sz w:val="28"/>
          <w:szCs w:val="28"/>
        </w:rPr>
        <w:t>-</w:t>
      </w:r>
      <w:r w:rsidRPr="00D00909">
        <w:rPr>
          <w:rFonts w:eastAsia="Arial Unicode MS"/>
          <w:color w:val="auto"/>
          <w:kern w:val="1"/>
          <w:sz w:val="28"/>
          <w:szCs w:val="28"/>
        </w:rPr>
        <w:t> </w:t>
      </w:r>
      <w:r w:rsidRPr="00D00909">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5C454F" w:rsidRPr="00D00909" w:rsidRDefault="005C454F" w:rsidP="005C454F">
      <w:pPr>
        <w:pStyle w:val="2"/>
        <w:tabs>
          <w:tab w:val="num" w:pos="0"/>
          <w:tab w:val="left" w:pos="900"/>
        </w:tabs>
        <w:spacing w:after="0" w:line="240" w:lineRule="auto"/>
        <w:ind w:left="0" w:firstLine="709"/>
        <w:jc w:val="both"/>
        <w:rPr>
          <w:sz w:val="28"/>
          <w:szCs w:val="28"/>
        </w:rPr>
      </w:pPr>
      <w:r w:rsidRPr="00D00909">
        <w:rPr>
          <w:sz w:val="28"/>
          <w:szCs w:val="28"/>
        </w:rPr>
        <w:t>-</w:t>
      </w:r>
      <w:r w:rsidRPr="00D00909">
        <w:rPr>
          <w:rFonts w:eastAsia="Arial Unicode MS"/>
          <w:kern w:val="1"/>
          <w:sz w:val="28"/>
          <w:szCs w:val="28"/>
        </w:rPr>
        <w:t> </w:t>
      </w:r>
      <w:r w:rsidRPr="00D00909">
        <w:rPr>
          <w:sz w:val="28"/>
          <w:szCs w:val="28"/>
        </w:rPr>
        <w:t xml:space="preserve">_______________________ </w:t>
      </w:r>
      <w:r w:rsidRPr="00D00909">
        <w:rPr>
          <w:i/>
          <w:sz w:val="28"/>
          <w:szCs w:val="28"/>
        </w:rPr>
        <w:t>(иные виды поощрений).</w:t>
      </w:r>
    </w:p>
    <w:p w:rsidR="005C454F" w:rsidRDefault="005C454F" w:rsidP="00575A28">
      <w:pPr>
        <w:spacing w:after="0" w:line="240" w:lineRule="auto"/>
        <w:ind w:firstLine="709"/>
        <w:jc w:val="both"/>
        <w:rPr>
          <w:rFonts w:ascii="Times New Roman" w:eastAsia="Times New Roman" w:hAnsi="Times New Roman" w:cs="Times New Roman"/>
          <w:sz w:val="28"/>
          <w:szCs w:val="28"/>
        </w:rPr>
      </w:pPr>
    </w:p>
    <w:p w:rsidR="008C2F5D" w:rsidRPr="008C2F5D" w:rsidRDefault="008C2F5D" w:rsidP="008C2F5D">
      <w:pPr>
        <w:pStyle w:val="3"/>
        <w:jc w:val="center"/>
        <w:outlineLvl w:val="0"/>
        <w:rPr>
          <w:b/>
          <w:bCs/>
          <w:caps/>
        </w:rPr>
      </w:pPr>
      <w:r w:rsidRPr="008C2F5D">
        <w:rPr>
          <w:b/>
          <w:bCs/>
          <w:caps/>
          <w:lang w:val="en-US"/>
        </w:rPr>
        <w:t>VI</w:t>
      </w:r>
      <w:r w:rsidRPr="008C2F5D">
        <w:rPr>
          <w:b/>
          <w:bCs/>
          <w:caps/>
        </w:rPr>
        <w:t>. Охрана труда и здоровья</w:t>
      </w:r>
    </w:p>
    <w:p w:rsidR="008C2F5D" w:rsidRPr="008C2F5D" w:rsidRDefault="008C2F5D" w:rsidP="008C2F5D">
      <w:pPr>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p>
    <w:p w:rsidR="008C2F5D" w:rsidRPr="008C2F5D" w:rsidRDefault="008C2F5D" w:rsidP="008C2F5D">
      <w:pPr>
        <w:pStyle w:val="35"/>
        <w:spacing w:after="0"/>
        <w:ind w:left="0" w:firstLine="709"/>
        <w:rPr>
          <w:b/>
          <w:sz w:val="28"/>
          <w:szCs w:val="28"/>
        </w:rPr>
      </w:pPr>
      <w:r w:rsidRPr="008C2F5D">
        <w:rPr>
          <w:b/>
          <w:sz w:val="28"/>
          <w:szCs w:val="28"/>
        </w:rPr>
        <w:t>6.1. Работодатель обязуется:</w:t>
      </w:r>
    </w:p>
    <w:p w:rsidR="008C2F5D" w:rsidRPr="008C2F5D" w:rsidRDefault="008C2F5D" w:rsidP="008C2F5D">
      <w:pPr>
        <w:pStyle w:val="35"/>
        <w:spacing w:after="0"/>
        <w:ind w:left="0" w:firstLine="709"/>
        <w:jc w:val="both"/>
        <w:rPr>
          <w:sz w:val="28"/>
          <w:szCs w:val="28"/>
        </w:rPr>
      </w:pPr>
      <w:r w:rsidRPr="008C2F5D">
        <w:rPr>
          <w:sz w:val="28"/>
          <w:szCs w:val="28"/>
        </w:rPr>
        <w:t>6.1.1. Обеспечивать безопасные и здоровые условия труда при проведении образовательного процесса.</w:t>
      </w:r>
    </w:p>
    <w:p w:rsidR="008C2F5D" w:rsidRPr="008C2F5D" w:rsidRDefault="008C2F5D" w:rsidP="008C2F5D">
      <w:pPr>
        <w:pStyle w:val="35"/>
        <w:spacing w:after="0"/>
        <w:ind w:left="0" w:firstLine="709"/>
        <w:jc w:val="both"/>
        <w:rPr>
          <w:sz w:val="28"/>
          <w:szCs w:val="28"/>
        </w:rPr>
      </w:pPr>
      <w:r w:rsidRPr="008C2F5D">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Pr="008C2F5D">
        <w:rPr>
          <w:sz w:val="28"/>
          <w:szCs w:val="28"/>
          <w:lang w:eastAsia="en-US"/>
        </w:rPr>
        <w:t xml:space="preserve">в размере </w:t>
      </w:r>
      <w:r w:rsidRPr="008C2F5D">
        <w:rPr>
          <w:sz w:val="28"/>
          <w:szCs w:val="28"/>
          <w:highlight w:val="yellow"/>
          <w:lang w:eastAsia="en-US"/>
        </w:rPr>
        <w:t>не менее 2 процентов от фонда заработной платы и (или) не менее 0,2 % суммы затрат на предоставление образовательных услуг</w:t>
      </w:r>
      <w:r w:rsidRPr="008C2F5D">
        <w:rPr>
          <w:sz w:val="28"/>
          <w:szCs w:val="28"/>
          <w:highlight w:val="yellow"/>
        </w:rPr>
        <w:t>.</w:t>
      </w:r>
    </w:p>
    <w:p w:rsidR="008C2F5D" w:rsidRPr="008C2F5D" w:rsidRDefault="008C2F5D" w:rsidP="008C2F5D">
      <w:pPr>
        <w:pStyle w:val="35"/>
        <w:spacing w:after="0"/>
        <w:ind w:left="0" w:firstLine="709"/>
        <w:jc w:val="both"/>
        <w:rPr>
          <w:sz w:val="28"/>
          <w:szCs w:val="28"/>
        </w:rPr>
      </w:pPr>
      <w:r w:rsidRPr="008C2F5D">
        <w:rPr>
          <w:sz w:val="28"/>
          <w:szCs w:val="28"/>
        </w:rPr>
        <w:t>6.1.3. Обеспечить создание и функционирование системы управления охраной труда организации в соответствии со статьей 214 Трудового кодекса Российской Федерации.</w:t>
      </w:r>
    </w:p>
    <w:p w:rsidR="008C2F5D" w:rsidRPr="008C2F5D" w:rsidRDefault="008C2F5D" w:rsidP="008C2F5D">
      <w:pPr>
        <w:pStyle w:val="a7"/>
        <w:ind w:firstLine="709"/>
        <w:jc w:val="both"/>
        <w:rPr>
          <w:rFonts w:ascii="Times New Roman" w:hAnsi="Times New Roman" w:cs="Times New Roman"/>
          <w:spacing w:val="-6"/>
          <w:sz w:val="28"/>
          <w:szCs w:val="28"/>
        </w:rPr>
      </w:pPr>
      <w:r w:rsidRPr="008C2F5D">
        <w:rPr>
          <w:rFonts w:ascii="Times New Roman" w:hAnsi="Times New Roman" w:cs="Times New Roman"/>
          <w:spacing w:val="-6"/>
          <w:sz w:val="28"/>
          <w:szCs w:val="28"/>
        </w:rPr>
        <w:t xml:space="preserve">6.1.4.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14 июля 2021 г. № 467н </w:t>
      </w:r>
      <w:r>
        <w:rPr>
          <w:rFonts w:ascii="Times New Roman" w:hAnsi="Times New Roman" w:cs="Times New Roman"/>
          <w:spacing w:val="-6"/>
          <w:sz w:val="28"/>
          <w:szCs w:val="28"/>
        </w:rPr>
        <w:t>«</w:t>
      </w:r>
      <w:r w:rsidRPr="008C2F5D">
        <w:rPr>
          <w:rFonts w:ascii="Times New Roman" w:hAnsi="Times New Roman" w:cs="Times New Roman"/>
          <w:spacing w:val="-6"/>
          <w:sz w:val="28"/>
          <w:szCs w:val="28"/>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w:t>
      </w:r>
      <w:r>
        <w:rPr>
          <w:rFonts w:ascii="Times New Roman" w:hAnsi="Times New Roman" w:cs="Times New Roman"/>
          <w:spacing w:val="-6"/>
          <w:sz w:val="28"/>
          <w:szCs w:val="28"/>
        </w:rPr>
        <w:t>орами»</w:t>
      </w:r>
      <w:r w:rsidRPr="008C2F5D">
        <w:rPr>
          <w:rFonts w:ascii="Times New Roman" w:hAnsi="Times New Roman" w:cs="Times New Roman"/>
          <w:spacing w:val="-6"/>
          <w:sz w:val="28"/>
          <w:szCs w:val="28"/>
        </w:rPr>
        <w:t xml:space="preserve">. </w:t>
      </w:r>
    </w:p>
    <w:p w:rsidR="008C2F5D" w:rsidRPr="008C2F5D" w:rsidRDefault="008C2F5D" w:rsidP="008C2F5D">
      <w:pPr>
        <w:spacing w:after="0" w:line="240" w:lineRule="auto"/>
        <w:ind w:firstLine="709"/>
        <w:jc w:val="both"/>
        <w:rPr>
          <w:rFonts w:ascii="Times New Roman" w:hAnsi="Times New Roman" w:cs="Times New Roman"/>
          <w:spacing w:val="-6"/>
          <w:sz w:val="28"/>
          <w:szCs w:val="28"/>
        </w:rPr>
      </w:pPr>
      <w:r w:rsidRPr="008C2F5D">
        <w:rPr>
          <w:rFonts w:ascii="Times New Roman" w:hAnsi="Times New Roman" w:cs="Times New Roman"/>
          <w:spacing w:val="-6"/>
          <w:sz w:val="28"/>
          <w:szCs w:val="28"/>
        </w:rPr>
        <w:t>6.1.5.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8C2F5D" w:rsidRPr="008C2F5D" w:rsidRDefault="008C2F5D" w:rsidP="008C2F5D">
      <w:pPr>
        <w:pStyle w:val="35"/>
        <w:spacing w:after="0"/>
        <w:ind w:left="0" w:firstLine="709"/>
        <w:jc w:val="both"/>
        <w:rPr>
          <w:sz w:val="28"/>
          <w:szCs w:val="28"/>
        </w:rPr>
      </w:pPr>
      <w:r w:rsidRPr="008C2F5D">
        <w:rPr>
          <w:sz w:val="28"/>
          <w:szCs w:val="28"/>
        </w:rPr>
        <w:t>6.1.6. Обеспечивать проверку знаний работников образовательной организации по охране труда к началу каждого учебного года.</w:t>
      </w:r>
    </w:p>
    <w:p w:rsidR="008C2F5D" w:rsidRPr="008C2F5D" w:rsidRDefault="008C2F5D" w:rsidP="008C2F5D">
      <w:pPr>
        <w:pStyle w:val="af6"/>
        <w:spacing w:after="0"/>
        <w:ind w:left="0" w:firstLine="709"/>
        <w:jc w:val="both"/>
        <w:rPr>
          <w:sz w:val="28"/>
          <w:szCs w:val="28"/>
        </w:rPr>
      </w:pPr>
      <w:r w:rsidRPr="008C2F5D">
        <w:rPr>
          <w:sz w:val="28"/>
          <w:szCs w:val="28"/>
        </w:rPr>
        <w:t>6.</w:t>
      </w:r>
      <w:r w:rsidRPr="008C2F5D">
        <w:rPr>
          <w:sz w:val="28"/>
          <w:szCs w:val="28"/>
          <w:lang w:val="ru-RU"/>
        </w:rPr>
        <w:t>1</w:t>
      </w:r>
      <w:r w:rsidRPr="008C2F5D">
        <w:rPr>
          <w:sz w:val="28"/>
          <w:szCs w:val="28"/>
        </w:rPr>
        <w:t>.</w:t>
      </w:r>
      <w:r w:rsidRPr="008C2F5D">
        <w:rPr>
          <w:sz w:val="28"/>
          <w:szCs w:val="28"/>
          <w:lang w:val="ru-RU"/>
        </w:rPr>
        <w:t>7</w:t>
      </w:r>
      <w:r w:rsidRPr="008C2F5D">
        <w:rPr>
          <w:sz w:val="28"/>
          <w:szCs w:val="28"/>
        </w:rPr>
        <w:t>.</w:t>
      </w:r>
      <w:r w:rsidRPr="008C2F5D">
        <w:rPr>
          <w:sz w:val="28"/>
          <w:szCs w:val="28"/>
          <w:lang w:val="ru-RU"/>
        </w:rPr>
        <w:t xml:space="preserve"> </w:t>
      </w:r>
      <w:r w:rsidRPr="008C2F5D">
        <w:rPr>
          <w:sz w:val="28"/>
          <w:szCs w:val="28"/>
        </w:rPr>
        <w:t>Обеспечить наличие правил, инструкций, журналов инструктажа и других обязательных материалов на рабочих местах.</w:t>
      </w:r>
    </w:p>
    <w:p w:rsidR="008C2F5D" w:rsidRPr="008C2F5D" w:rsidRDefault="008C2F5D" w:rsidP="008C2F5D">
      <w:pPr>
        <w:pStyle w:val="af6"/>
        <w:spacing w:after="0"/>
        <w:ind w:left="0" w:firstLine="709"/>
        <w:jc w:val="both"/>
        <w:rPr>
          <w:sz w:val="28"/>
          <w:szCs w:val="28"/>
        </w:rPr>
      </w:pPr>
      <w:r w:rsidRPr="008C2F5D">
        <w:rPr>
          <w:sz w:val="28"/>
          <w:szCs w:val="28"/>
        </w:rPr>
        <w:t>6.</w:t>
      </w:r>
      <w:r w:rsidRPr="008C2F5D">
        <w:rPr>
          <w:sz w:val="28"/>
          <w:szCs w:val="28"/>
          <w:lang w:val="ru-RU"/>
        </w:rPr>
        <w:t>1</w:t>
      </w:r>
      <w:r w:rsidRPr="008C2F5D">
        <w:rPr>
          <w:sz w:val="28"/>
          <w:szCs w:val="28"/>
        </w:rPr>
        <w:t>.</w:t>
      </w:r>
      <w:r w:rsidRPr="008C2F5D">
        <w:rPr>
          <w:sz w:val="28"/>
          <w:szCs w:val="28"/>
          <w:lang w:val="ru-RU"/>
        </w:rPr>
        <w:t>8</w:t>
      </w:r>
      <w:r w:rsidRPr="008C2F5D">
        <w:rPr>
          <w:sz w:val="28"/>
          <w:szCs w:val="28"/>
        </w:rPr>
        <w:t>.</w:t>
      </w:r>
      <w:r w:rsidRPr="008C2F5D">
        <w:rPr>
          <w:sz w:val="28"/>
          <w:szCs w:val="28"/>
          <w:lang w:val="ru-RU"/>
        </w:rPr>
        <w:t xml:space="preserve"> Разработать</w:t>
      </w:r>
      <w:r w:rsidRPr="008C2F5D">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C2F5D" w:rsidRPr="008C2F5D" w:rsidRDefault="008C2F5D" w:rsidP="008C2F5D">
      <w:pPr>
        <w:pStyle w:val="35"/>
        <w:spacing w:after="0"/>
        <w:ind w:left="0" w:firstLine="709"/>
        <w:jc w:val="both"/>
        <w:rPr>
          <w:sz w:val="28"/>
          <w:szCs w:val="28"/>
        </w:rPr>
      </w:pPr>
      <w:r w:rsidRPr="008C2F5D">
        <w:rPr>
          <w:sz w:val="28"/>
          <w:szCs w:val="28"/>
        </w:rPr>
        <w:t>6.1.9. Обеспечивать проведение в установленном порядке работ, по специальной оценке, условий труда на рабочих местах.</w:t>
      </w:r>
    </w:p>
    <w:p w:rsidR="008C2F5D" w:rsidRPr="008C2F5D" w:rsidRDefault="008C2F5D" w:rsidP="008C2F5D">
      <w:pPr>
        <w:pStyle w:val="35"/>
        <w:spacing w:after="0"/>
        <w:ind w:left="0" w:firstLine="709"/>
        <w:jc w:val="both"/>
        <w:rPr>
          <w:sz w:val="28"/>
          <w:szCs w:val="28"/>
        </w:rPr>
      </w:pPr>
      <w:r w:rsidRPr="008C2F5D">
        <w:rPr>
          <w:sz w:val="28"/>
          <w:szCs w:val="28"/>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8C2F5D" w:rsidRPr="008C2F5D" w:rsidRDefault="008C2F5D" w:rsidP="008C2F5D">
      <w:pPr>
        <w:pStyle w:val="35"/>
        <w:spacing w:after="0"/>
        <w:ind w:left="0" w:firstLine="709"/>
        <w:jc w:val="both"/>
        <w:rPr>
          <w:sz w:val="28"/>
          <w:szCs w:val="28"/>
        </w:rPr>
      </w:pPr>
      <w:r w:rsidRPr="008C2F5D">
        <w:rPr>
          <w:sz w:val="28"/>
          <w:szCs w:val="28"/>
        </w:rPr>
        <w:lastRenderedPageBreak/>
        <w:t>6.1.10.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8C2F5D" w:rsidRPr="008C2F5D" w:rsidRDefault="008C2F5D" w:rsidP="008C2F5D">
      <w:pPr>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6.1.11.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нормами, установленными законодательством.</w:t>
      </w:r>
    </w:p>
    <w:p w:rsidR="008C2F5D" w:rsidRPr="008C2F5D" w:rsidRDefault="008C2F5D" w:rsidP="008C2F5D">
      <w:pPr>
        <w:pStyle w:val="35"/>
        <w:spacing w:after="0"/>
        <w:ind w:left="0" w:firstLine="709"/>
        <w:jc w:val="both"/>
        <w:rPr>
          <w:sz w:val="28"/>
          <w:szCs w:val="28"/>
        </w:rPr>
      </w:pPr>
      <w:r w:rsidRPr="008C2F5D">
        <w:rPr>
          <w:sz w:val="28"/>
          <w:szCs w:val="28"/>
        </w:rPr>
        <w:t>6.1.11. Обеспечивать о</w:t>
      </w:r>
      <w:r w:rsidRPr="008C2F5D">
        <w:rPr>
          <w:iCs/>
          <w:sz w:val="28"/>
          <w:szCs w:val="28"/>
          <w:lang w:eastAsia="en-US"/>
        </w:rPr>
        <w:t xml:space="preserve">рганизацию проведения </w:t>
      </w:r>
      <w:r w:rsidRPr="008C2F5D">
        <w:rPr>
          <w:sz w:val="28"/>
          <w:szCs w:val="28"/>
          <w:lang w:eastAsia="en-US"/>
        </w:rPr>
        <w:t>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 (статья 220 ТК РФ)</w:t>
      </w:r>
      <w:r w:rsidRPr="008C2F5D">
        <w:rPr>
          <w:sz w:val="28"/>
          <w:szCs w:val="28"/>
        </w:rPr>
        <w:t>.</w:t>
      </w:r>
    </w:p>
    <w:p w:rsidR="008C2F5D" w:rsidRPr="008C2F5D" w:rsidRDefault="008C2F5D" w:rsidP="008C2F5D">
      <w:pPr>
        <w:spacing w:after="0" w:line="240" w:lineRule="auto"/>
        <w:ind w:right="-2" w:firstLine="709"/>
        <w:jc w:val="both"/>
        <w:rPr>
          <w:rFonts w:ascii="Times New Roman" w:hAnsi="Times New Roman" w:cs="Times New Roman"/>
          <w:sz w:val="28"/>
          <w:szCs w:val="28"/>
        </w:rPr>
      </w:pPr>
      <w:r w:rsidRPr="008C2F5D">
        <w:rPr>
          <w:rFonts w:ascii="Times New Roman" w:hAnsi="Times New Roman" w:cs="Times New Roman"/>
          <w:sz w:val="28"/>
          <w:szCs w:val="28"/>
        </w:rPr>
        <w:t>6.1.12. Обеспечивать установленный санитарными нормами тепловой режим в помещениях.</w:t>
      </w:r>
    </w:p>
    <w:p w:rsidR="008C2F5D" w:rsidRPr="008C2F5D" w:rsidRDefault="008C2F5D" w:rsidP="008C2F5D">
      <w:pPr>
        <w:tabs>
          <w:tab w:val="left" w:pos="1560"/>
        </w:tabs>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8C2F5D" w:rsidRPr="008C2F5D" w:rsidRDefault="008C2F5D" w:rsidP="008C2F5D">
      <w:pPr>
        <w:tabs>
          <w:tab w:val="left" w:pos="1620"/>
        </w:tabs>
        <w:spacing w:after="0" w:line="240" w:lineRule="auto"/>
        <w:ind w:firstLine="709"/>
        <w:jc w:val="both"/>
        <w:rPr>
          <w:rFonts w:ascii="Times New Roman" w:hAnsi="Times New Roman" w:cs="Times New Roman"/>
          <w:i/>
          <w:sz w:val="28"/>
          <w:szCs w:val="28"/>
        </w:rPr>
      </w:pPr>
      <w:r w:rsidRPr="008C2F5D">
        <w:rPr>
          <w:rFonts w:ascii="Times New Roman" w:hAnsi="Times New Roman" w:cs="Times New Roman"/>
          <w:i/>
          <w:sz w:val="28"/>
          <w:szCs w:val="28"/>
          <w:highlight w:val="yellow"/>
        </w:rPr>
        <w:t>6.1.14. 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8C2F5D" w:rsidRPr="008C2F5D" w:rsidRDefault="008C2F5D" w:rsidP="008C2F5D">
      <w:pPr>
        <w:tabs>
          <w:tab w:val="left" w:pos="1620"/>
        </w:tabs>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6.1.15. Обеспечивать соблюдение работниками требований, правил и инструкций по охране труда.</w:t>
      </w:r>
    </w:p>
    <w:p w:rsidR="008C2F5D" w:rsidRPr="008C2F5D" w:rsidRDefault="008C2F5D" w:rsidP="008C2F5D">
      <w:pPr>
        <w:tabs>
          <w:tab w:val="left" w:pos="1620"/>
        </w:tabs>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C2F5D" w:rsidRPr="008C2F5D" w:rsidRDefault="008C2F5D" w:rsidP="008C2F5D">
      <w:pPr>
        <w:tabs>
          <w:tab w:val="left" w:pos="1620"/>
        </w:tabs>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C2F5D" w:rsidRPr="008C2F5D" w:rsidRDefault="008C2F5D" w:rsidP="008C2F5D">
      <w:pPr>
        <w:tabs>
          <w:tab w:val="left" w:pos="1620"/>
        </w:tabs>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6.1.18.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214 ТК РФ).</w:t>
      </w:r>
    </w:p>
    <w:p w:rsidR="008C2F5D" w:rsidRPr="008C2F5D" w:rsidRDefault="008C2F5D" w:rsidP="008C2F5D">
      <w:pPr>
        <w:pStyle w:val="2"/>
        <w:spacing w:after="0" w:line="240" w:lineRule="auto"/>
        <w:ind w:left="0" w:firstLine="709"/>
        <w:jc w:val="both"/>
        <w:rPr>
          <w:i/>
          <w:sz w:val="28"/>
          <w:szCs w:val="28"/>
        </w:rPr>
      </w:pPr>
      <w:r w:rsidRPr="008C2F5D">
        <w:rPr>
          <w:i/>
          <w:sz w:val="28"/>
          <w:szCs w:val="28"/>
          <w:highlight w:val="yellow"/>
        </w:rPr>
        <w:t>6.</w:t>
      </w:r>
      <w:r w:rsidRPr="008C2F5D">
        <w:rPr>
          <w:i/>
          <w:sz w:val="28"/>
          <w:szCs w:val="28"/>
          <w:highlight w:val="yellow"/>
          <w:lang w:val="ru-RU"/>
        </w:rPr>
        <w:t>2</w:t>
      </w:r>
      <w:r w:rsidRPr="008C2F5D">
        <w:rPr>
          <w:i/>
          <w:sz w:val="28"/>
          <w:szCs w:val="28"/>
          <w:highlight w:val="yellow"/>
        </w:rPr>
        <w:t>.</w:t>
      </w:r>
      <w:r w:rsidRPr="008C2F5D">
        <w:rPr>
          <w:i/>
          <w:sz w:val="28"/>
          <w:szCs w:val="28"/>
          <w:highlight w:val="yellow"/>
          <w:lang w:val="ru-RU"/>
        </w:rPr>
        <w:t xml:space="preserve"> </w:t>
      </w:r>
      <w:r w:rsidRPr="008C2F5D">
        <w:rPr>
          <w:i/>
          <w:sz w:val="28"/>
          <w:szCs w:val="28"/>
          <w:highlight w:val="yellow"/>
        </w:rPr>
        <w:t>Работодатель гарантирует наличие оборудованно</w:t>
      </w:r>
      <w:r w:rsidRPr="008C2F5D">
        <w:rPr>
          <w:i/>
          <w:sz w:val="28"/>
          <w:szCs w:val="28"/>
          <w:highlight w:val="yellow"/>
          <w:lang w:val="ru-RU"/>
        </w:rPr>
        <w:t>го</w:t>
      </w:r>
      <w:r w:rsidRPr="008C2F5D">
        <w:rPr>
          <w:i/>
          <w:sz w:val="28"/>
          <w:szCs w:val="28"/>
          <w:highlight w:val="yellow"/>
        </w:rPr>
        <w:t xml:space="preserve"> </w:t>
      </w:r>
      <w:r w:rsidRPr="008C2F5D">
        <w:rPr>
          <w:i/>
          <w:sz w:val="28"/>
          <w:szCs w:val="28"/>
          <w:highlight w:val="yellow"/>
          <w:lang w:val="ru-RU"/>
        </w:rPr>
        <w:t>помещения</w:t>
      </w:r>
      <w:r w:rsidRPr="008C2F5D">
        <w:rPr>
          <w:i/>
          <w:sz w:val="28"/>
          <w:szCs w:val="28"/>
          <w:highlight w:val="yellow"/>
        </w:rPr>
        <w:t xml:space="preserve"> для отдыха </w:t>
      </w:r>
      <w:r w:rsidRPr="008C2F5D">
        <w:rPr>
          <w:i/>
          <w:sz w:val="28"/>
          <w:szCs w:val="28"/>
          <w:highlight w:val="yellow"/>
          <w:lang w:val="ru-RU"/>
        </w:rPr>
        <w:t xml:space="preserve">и приема пищи </w:t>
      </w:r>
      <w:r w:rsidRPr="008C2F5D">
        <w:rPr>
          <w:i/>
          <w:sz w:val="28"/>
          <w:szCs w:val="28"/>
          <w:highlight w:val="yellow"/>
        </w:rPr>
        <w:t>работников образовательной организации.</w:t>
      </w:r>
    </w:p>
    <w:p w:rsidR="008C2F5D" w:rsidRPr="008C2F5D" w:rsidRDefault="008C2F5D" w:rsidP="008C2F5D">
      <w:pPr>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C2F5D" w:rsidRPr="008C2F5D" w:rsidRDefault="008C2F5D" w:rsidP="008C2F5D">
      <w:pPr>
        <w:spacing w:after="0" w:line="240" w:lineRule="auto"/>
        <w:ind w:firstLine="709"/>
        <w:jc w:val="both"/>
        <w:rPr>
          <w:rFonts w:ascii="Times New Roman" w:hAnsi="Times New Roman" w:cs="Times New Roman"/>
          <w:b/>
          <w:sz w:val="28"/>
          <w:szCs w:val="28"/>
        </w:rPr>
      </w:pPr>
      <w:r w:rsidRPr="008C2F5D">
        <w:rPr>
          <w:rFonts w:ascii="Times New Roman" w:hAnsi="Times New Roman" w:cs="Times New Roman"/>
          <w:b/>
          <w:sz w:val="28"/>
          <w:szCs w:val="28"/>
        </w:rPr>
        <w:t>6.4. Работники обязуются:</w:t>
      </w:r>
    </w:p>
    <w:p w:rsidR="008C2F5D" w:rsidRPr="008C2F5D" w:rsidRDefault="008C2F5D" w:rsidP="008C2F5D">
      <w:pPr>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C2F5D" w:rsidRPr="008C2F5D" w:rsidRDefault="008C2F5D" w:rsidP="008C2F5D">
      <w:pPr>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lastRenderedPageBreak/>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C2F5D" w:rsidRPr="008C2F5D" w:rsidRDefault="008C2F5D" w:rsidP="008C2F5D">
      <w:pPr>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C2F5D" w:rsidRPr="008C2F5D" w:rsidRDefault="008C2F5D" w:rsidP="008C2F5D">
      <w:pPr>
        <w:autoSpaceDE w:val="0"/>
        <w:autoSpaceDN w:val="0"/>
        <w:adjustRightInd w:val="0"/>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6.4.4. Правильно применять средства индивидуальной и коллективной защиты.</w:t>
      </w:r>
    </w:p>
    <w:p w:rsidR="008C2F5D" w:rsidRPr="008C2F5D" w:rsidRDefault="008C2F5D" w:rsidP="008C2F5D">
      <w:pPr>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6.4.5.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C2F5D" w:rsidRPr="008C2F5D" w:rsidRDefault="008C2F5D" w:rsidP="008C2F5D">
      <w:pPr>
        <w:spacing w:after="0" w:line="240" w:lineRule="auto"/>
        <w:ind w:firstLine="709"/>
        <w:jc w:val="both"/>
        <w:rPr>
          <w:rFonts w:ascii="Times New Roman" w:hAnsi="Times New Roman" w:cs="Times New Roman"/>
          <w:sz w:val="28"/>
          <w:szCs w:val="28"/>
        </w:rPr>
      </w:pPr>
      <w:r w:rsidRPr="008C2F5D">
        <w:rPr>
          <w:rFonts w:ascii="Times New Roman" w:hAnsi="Times New Roman" w:cs="Times New Roman"/>
          <w:sz w:val="28"/>
          <w:szCs w:val="28"/>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8C2F5D">
        <w:rPr>
          <w:rFonts w:ascii="Times New Roman" w:hAnsi="Times New Roman" w:cs="Times New Roman"/>
          <w:i/>
          <w:sz w:val="28"/>
          <w:szCs w:val="28"/>
        </w:rPr>
        <w:t>с сохранением за это время средней заработной платы</w:t>
      </w:r>
      <w:r w:rsidRPr="008C2F5D">
        <w:rPr>
          <w:rFonts w:ascii="Times New Roman" w:hAnsi="Times New Roman" w:cs="Times New Roman"/>
          <w:sz w:val="28"/>
          <w:szCs w:val="28"/>
        </w:rPr>
        <w:t>.</w:t>
      </w:r>
    </w:p>
    <w:p w:rsidR="008C2F5D" w:rsidRPr="008C2F5D" w:rsidRDefault="008C2F5D" w:rsidP="008C2F5D">
      <w:pPr>
        <w:spacing w:after="0" w:line="240" w:lineRule="auto"/>
        <w:ind w:firstLine="709"/>
        <w:jc w:val="both"/>
        <w:rPr>
          <w:rFonts w:ascii="Times New Roman" w:eastAsia="Times New Roman" w:hAnsi="Times New Roman" w:cs="Times New Roman"/>
          <w:sz w:val="28"/>
          <w:szCs w:val="28"/>
        </w:rPr>
      </w:pPr>
    </w:p>
    <w:p w:rsidR="008C2F5D" w:rsidRPr="008C2F5D" w:rsidRDefault="008C2F5D" w:rsidP="008C2F5D">
      <w:pPr>
        <w:pStyle w:val="Default"/>
        <w:ind w:firstLine="709"/>
        <w:contextualSpacing/>
        <w:jc w:val="center"/>
        <w:rPr>
          <w:b/>
          <w:bCs/>
          <w:color w:val="auto"/>
        </w:rPr>
      </w:pPr>
      <w:r w:rsidRPr="008C2F5D">
        <w:rPr>
          <w:b/>
          <w:bCs/>
          <w:color w:val="auto"/>
        </w:rPr>
        <w:t>VII. ПОДДЕРЖКА МОЛОДЫХ ПЕДАГОГОВ</w:t>
      </w:r>
    </w:p>
    <w:p w:rsidR="008C2F5D" w:rsidRPr="008C2F5D" w:rsidRDefault="008C2F5D" w:rsidP="008C2F5D">
      <w:pPr>
        <w:pStyle w:val="Default"/>
        <w:ind w:firstLine="709"/>
        <w:contextualSpacing/>
        <w:jc w:val="center"/>
        <w:rPr>
          <w:color w:val="auto"/>
          <w:sz w:val="28"/>
          <w:szCs w:val="28"/>
        </w:rPr>
      </w:pPr>
    </w:p>
    <w:p w:rsidR="008C2F5D" w:rsidRPr="008C2F5D" w:rsidRDefault="008C2F5D" w:rsidP="008C2F5D">
      <w:pPr>
        <w:pStyle w:val="Default"/>
        <w:ind w:firstLine="709"/>
        <w:contextualSpacing/>
        <w:jc w:val="both"/>
        <w:rPr>
          <w:color w:val="auto"/>
          <w:sz w:val="28"/>
          <w:szCs w:val="28"/>
        </w:rPr>
      </w:pPr>
      <w:r w:rsidRPr="00822768">
        <w:rPr>
          <w:b/>
          <w:color w:val="auto"/>
          <w:sz w:val="28"/>
          <w:szCs w:val="28"/>
        </w:rPr>
        <w:t>7.1.</w:t>
      </w:r>
      <w:r w:rsidRPr="00822768">
        <w:rPr>
          <w:rFonts w:eastAsia="Arial Unicode MS"/>
          <w:b/>
          <w:color w:val="auto"/>
          <w:kern w:val="1"/>
          <w:sz w:val="28"/>
          <w:szCs w:val="28"/>
        </w:rPr>
        <w:t> </w:t>
      </w:r>
      <w:r w:rsidRPr="00822768">
        <w:rPr>
          <w:b/>
          <w:bCs/>
          <w:color w:val="auto"/>
          <w:sz w:val="28"/>
          <w:szCs w:val="28"/>
        </w:rPr>
        <w:t>Стороны определяют</w:t>
      </w:r>
      <w:r w:rsidRPr="008C2F5D">
        <w:rPr>
          <w:bCs/>
          <w:color w:val="auto"/>
          <w:sz w:val="28"/>
          <w:szCs w:val="28"/>
        </w:rPr>
        <w:t xml:space="preserve"> следующие приоритетные направления в совместной деятельности </w:t>
      </w:r>
      <w:r w:rsidRPr="008C2F5D">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 </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 xml:space="preserve">привлечение молодежи к профсоюзной деятельности и членству в Профсоюзе; </w:t>
      </w:r>
    </w:p>
    <w:p w:rsidR="008C2F5D" w:rsidRPr="008C2F5D" w:rsidRDefault="008C2F5D" w:rsidP="008C2F5D">
      <w:pPr>
        <w:pStyle w:val="Default"/>
        <w:ind w:firstLine="709"/>
        <w:contextualSpacing/>
        <w:jc w:val="both"/>
        <w:rPr>
          <w:strike/>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материальное и моральное поощрение молодых педагогов;</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 xml:space="preserve">проведение культурно-массовой, физкультурно-оздоровительной и спортивной работы; </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активное обучение и молодежного профсоюзного актива;</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 xml:space="preserve">создание Совета молодых педагогов. </w:t>
      </w:r>
    </w:p>
    <w:p w:rsidR="008C2F5D" w:rsidRPr="00822768" w:rsidRDefault="008C2F5D" w:rsidP="008C2F5D">
      <w:pPr>
        <w:pStyle w:val="Default"/>
        <w:ind w:firstLine="709"/>
        <w:contextualSpacing/>
        <w:jc w:val="both"/>
        <w:rPr>
          <w:b/>
          <w:color w:val="auto"/>
          <w:sz w:val="28"/>
          <w:szCs w:val="28"/>
        </w:rPr>
      </w:pPr>
      <w:r w:rsidRPr="00822768">
        <w:rPr>
          <w:b/>
          <w:color w:val="auto"/>
          <w:sz w:val="28"/>
          <w:szCs w:val="28"/>
        </w:rPr>
        <w:lastRenderedPageBreak/>
        <w:t>7.2.</w:t>
      </w:r>
      <w:r w:rsidRPr="00822768">
        <w:rPr>
          <w:rFonts w:eastAsia="Arial Unicode MS"/>
          <w:b/>
          <w:color w:val="auto"/>
          <w:kern w:val="1"/>
          <w:sz w:val="28"/>
          <w:szCs w:val="28"/>
        </w:rPr>
        <w:t> </w:t>
      </w:r>
      <w:r w:rsidRPr="00822768">
        <w:rPr>
          <w:b/>
          <w:bCs/>
          <w:color w:val="auto"/>
          <w:sz w:val="28"/>
          <w:szCs w:val="28"/>
        </w:rPr>
        <w:t xml:space="preserve">Выборный орган первичной профсоюзной организации совместно с работодателем осуществляет: </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8C2F5D" w:rsidRPr="008C2F5D" w:rsidRDefault="008C2F5D" w:rsidP="008C2F5D">
      <w:pPr>
        <w:pStyle w:val="Default"/>
        <w:ind w:firstLine="709"/>
        <w:contextualSpacing/>
        <w:jc w:val="both"/>
        <w:rPr>
          <w:strike/>
          <w:color w:val="auto"/>
          <w:sz w:val="28"/>
          <w:szCs w:val="28"/>
        </w:rPr>
      </w:pPr>
      <w:r w:rsidRPr="008C2F5D">
        <w:rPr>
          <w:color w:val="auto"/>
          <w:sz w:val="28"/>
          <w:szCs w:val="28"/>
        </w:rPr>
        <w:t>-</w:t>
      </w:r>
      <w:r w:rsidRPr="008C2F5D">
        <w:rPr>
          <w:rFonts w:eastAsia="Arial Unicode MS"/>
          <w:color w:val="auto"/>
          <w:kern w:val="1"/>
          <w:sz w:val="28"/>
          <w:szCs w:val="28"/>
        </w:rPr>
        <w:t> </w:t>
      </w:r>
      <w:r w:rsidRPr="008C2F5D">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8C2F5D" w:rsidRPr="008C2F5D" w:rsidRDefault="008C2F5D" w:rsidP="008C2F5D">
      <w:pPr>
        <w:pStyle w:val="Default"/>
        <w:ind w:firstLine="709"/>
        <w:contextualSpacing/>
        <w:jc w:val="both"/>
        <w:rPr>
          <w:color w:val="auto"/>
          <w:sz w:val="28"/>
          <w:szCs w:val="28"/>
        </w:rPr>
      </w:pPr>
      <w:r w:rsidRPr="008C2F5D">
        <w:rPr>
          <w:color w:val="auto"/>
          <w:sz w:val="28"/>
          <w:szCs w:val="28"/>
        </w:rPr>
        <w:t>7.</w:t>
      </w:r>
      <w:r w:rsidR="00B20CE8">
        <w:rPr>
          <w:color w:val="auto"/>
          <w:sz w:val="28"/>
          <w:szCs w:val="28"/>
        </w:rPr>
        <w:t>3</w:t>
      </w:r>
      <w:r w:rsidRPr="008C2F5D">
        <w:rPr>
          <w:color w:val="auto"/>
          <w:sz w:val="28"/>
          <w:szCs w:val="28"/>
        </w:rPr>
        <w:t>.</w:t>
      </w:r>
      <w:r w:rsidRPr="008C2F5D">
        <w:rPr>
          <w:rFonts w:eastAsia="Arial Unicode MS"/>
          <w:color w:val="auto"/>
          <w:kern w:val="1"/>
          <w:sz w:val="28"/>
          <w:szCs w:val="28"/>
        </w:rPr>
        <w:t> </w:t>
      </w:r>
      <w:r w:rsidRPr="008C2F5D">
        <w:rPr>
          <w:bCs/>
          <w:color w:val="auto"/>
          <w:sz w:val="28"/>
          <w:szCs w:val="28"/>
        </w:rPr>
        <w:t>Выборный орган первичной профсоюзной организации</w:t>
      </w:r>
      <w:r w:rsidRPr="008C2F5D">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8C2F5D" w:rsidRPr="008C2F5D" w:rsidRDefault="008C2F5D" w:rsidP="00B20CE8">
      <w:pPr>
        <w:pStyle w:val="Default"/>
        <w:ind w:firstLine="709"/>
        <w:contextualSpacing/>
        <w:jc w:val="both"/>
        <w:rPr>
          <w:b/>
          <w:color w:val="auto"/>
          <w:sz w:val="28"/>
          <w:szCs w:val="28"/>
        </w:rPr>
      </w:pPr>
      <w:r w:rsidRPr="00822768">
        <w:rPr>
          <w:b/>
          <w:color w:val="auto"/>
          <w:sz w:val="28"/>
          <w:szCs w:val="28"/>
        </w:rPr>
        <w:t>7.</w:t>
      </w:r>
      <w:r w:rsidR="00B20CE8" w:rsidRPr="00822768">
        <w:rPr>
          <w:b/>
          <w:color w:val="auto"/>
          <w:sz w:val="28"/>
          <w:szCs w:val="28"/>
        </w:rPr>
        <w:t>4</w:t>
      </w:r>
      <w:r w:rsidRPr="00822768">
        <w:rPr>
          <w:b/>
          <w:color w:val="auto"/>
          <w:sz w:val="28"/>
          <w:szCs w:val="28"/>
        </w:rPr>
        <w:t>.</w:t>
      </w:r>
      <w:r w:rsidRPr="008C2F5D">
        <w:rPr>
          <w:rFonts w:eastAsia="Arial Unicode MS"/>
          <w:color w:val="auto"/>
          <w:kern w:val="1"/>
          <w:sz w:val="28"/>
          <w:szCs w:val="28"/>
        </w:rPr>
        <w:t> </w:t>
      </w:r>
      <w:r w:rsidRPr="008C2F5D">
        <w:rPr>
          <w:b/>
          <w:color w:val="auto"/>
          <w:sz w:val="28"/>
          <w:szCs w:val="28"/>
        </w:rPr>
        <w:t>Работодатель обязуется:</w:t>
      </w:r>
    </w:p>
    <w:p w:rsidR="008C2F5D" w:rsidRPr="00DB1547" w:rsidRDefault="00B20CE8" w:rsidP="008C2F5D">
      <w:pPr>
        <w:tabs>
          <w:tab w:val="left" w:pos="1239"/>
        </w:tabs>
        <w:spacing w:after="0" w:line="240" w:lineRule="auto"/>
        <w:ind w:firstLine="709"/>
        <w:jc w:val="both"/>
        <w:rPr>
          <w:rFonts w:ascii="Times New Roman" w:eastAsia="Times New Roman" w:hAnsi="Times New Roman" w:cs="Times New Roman"/>
          <w:i/>
          <w:sz w:val="28"/>
          <w:szCs w:val="28"/>
          <w:shd w:val="clear" w:color="auto" w:fill="FFFFFF"/>
        </w:rPr>
      </w:pPr>
      <w:r>
        <w:rPr>
          <w:rFonts w:ascii="Times New Roman" w:eastAsia="Times New Roman" w:hAnsi="Times New Roman" w:cs="Times New Roman"/>
          <w:sz w:val="28"/>
          <w:szCs w:val="28"/>
          <w:shd w:val="clear" w:color="auto" w:fill="FFFFFF"/>
        </w:rPr>
        <w:t>7.4</w:t>
      </w:r>
      <w:r w:rsidR="008C2F5D" w:rsidRPr="008C2F5D">
        <w:rPr>
          <w:rFonts w:ascii="Times New Roman" w:eastAsia="Times New Roman" w:hAnsi="Times New Roman" w:cs="Times New Roman"/>
          <w:sz w:val="28"/>
          <w:szCs w:val="28"/>
          <w:shd w:val="clear" w:color="auto" w:fill="FFFFFF"/>
        </w:rPr>
        <w:t xml:space="preserve">.1. В целях финансовой поддержки молодых специалистов со стажем работы до 2-х лет производить стимулирующую надбавку в размере не менее 50% ставки заработной </w:t>
      </w:r>
      <w:r w:rsidR="008C2F5D" w:rsidRPr="00DB1547">
        <w:rPr>
          <w:rFonts w:ascii="Times New Roman" w:eastAsia="Times New Roman" w:hAnsi="Times New Roman" w:cs="Times New Roman"/>
          <w:sz w:val="28"/>
          <w:szCs w:val="28"/>
          <w:shd w:val="clear" w:color="auto" w:fill="FFFFFF"/>
        </w:rPr>
        <w:t>платы (должностного оклада) с уче</w:t>
      </w:r>
      <w:r w:rsidR="008C2F5D">
        <w:rPr>
          <w:rFonts w:ascii="Times New Roman" w:eastAsia="Times New Roman" w:hAnsi="Times New Roman" w:cs="Times New Roman"/>
          <w:sz w:val="28"/>
          <w:szCs w:val="28"/>
          <w:shd w:val="clear" w:color="auto" w:fill="FFFFFF"/>
        </w:rPr>
        <w:t>том качества выполняемой работы.</w:t>
      </w:r>
      <w:r w:rsidR="008C2F5D" w:rsidRPr="00DB1547">
        <w:rPr>
          <w:rFonts w:ascii="Times New Roman" w:eastAsia="Times New Roman" w:hAnsi="Times New Roman" w:cs="Times New Roman"/>
          <w:sz w:val="28"/>
          <w:szCs w:val="28"/>
          <w:shd w:val="clear" w:color="auto" w:fill="FFFFFF"/>
        </w:rPr>
        <w:t xml:space="preserve"> </w:t>
      </w:r>
    </w:p>
    <w:p w:rsidR="008C2F5D" w:rsidRPr="00DB1547" w:rsidRDefault="008C2F5D" w:rsidP="008C2F5D">
      <w:pPr>
        <w:tabs>
          <w:tab w:val="left" w:pos="1239"/>
        </w:tabs>
        <w:spacing w:after="0" w:line="240" w:lineRule="auto"/>
        <w:ind w:firstLine="709"/>
        <w:jc w:val="both"/>
        <w:rPr>
          <w:rFonts w:ascii="Times New Roman" w:eastAsia="Times New Roman" w:hAnsi="Times New Roman" w:cs="Times New Roman"/>
          <w:i/>
          <w:sz w:val="28"/>
          <w:szCs w:val="28"/>
          <w:shd w:val="clear" w:color="auto" w:fill="FFFFFF"/>
        </w:rPr>
      </w:pPr>
      <w:r w:rsidRPr="00DB1547">
        <w:rPr>
          <w:rFonts w:ascii="Times New Roman" w:eastAsia="Times New Roman" w:hAnsi="Times New Roman" w:cs="Times New Roman"/>
          <w:sz w:val="28"/>
          <w:szCs w:val="28"/>
          <w:shd w:val="clear" w:color="auto" w:fill="FFFFFF"/>
        </w:rPr>
        <w:t>В течение последующих 3 лет работы производить стимулирующую надбавку в размере не менее 30% ставки заработной платы (должностного оклада) с учет</w:t>
      </w:r>
      <w:r>
        <w:rPr>
          <w:rFonts w:ascii="Times New Roman" w:eastAsia="Times New Roman" w:hAnsi="Times New Roman" w:cs="Times New Roman"/>
          <w:sz w:val="28"/>
          <w:szCs w:val="28"/>
          <w:shd w:val="clear" w:color="auto" w:fill="FFFFFF"/>
        </w:rPr>
        <w:t xml:space="preserve">ом качества выполняемой работы. </w:t>
      </w:r>
    </w:p>
    <w:p w:rsidR="008C2F5D" w:rsidRPr="00DB1547" w:rsidRDefault="008C2F5D" w:rsidP="00B20CE8">
      <w:pPr>
        <w:tabs>
          <w:tab w:val="left" w:pos="0"/>
        </w:tabs>
        <w:spacing w:after="0" w:line="240" w:lineRule="auto"/>
        <w:jc w:val="both"/>
        <w:rPr>
          <w:rFonts w:ascii="Times New Roman" w:eastAsia="Times New Roman" w:hAnsi="Times New Roman" w:cs="Times New Roman"/>
          <w:sz w:val="28"/>
          <w:szCs w:val="28"/>
          <w:shd w:val="clear" w:color="auto" w:fill="FFFFFF"/>
        </w:rPr>
      </w:pPr>
      <w:r w:rsidRPr="00DB1547">
        <w:rPr>
          <w:rFonts w:ascii="Times New Roman" w:eastAsia="Times New Roman" w:hAnsi="Times New Roman" w:cs="Times New Roman"/>
          <w:sz w:val="28"/>
          <w:szCs w:val="28"/>
          <w:shd w:val="clear" w:color="auto" w:fill="FFFFFF"/>
        </w:rPr>
        <w:t xml:space="preserve">          </w:t>
      </w:r>
      <w:r w:rsidR="00B20CE8">
        <w:rPr>
          <w:rFonts w:ascii="Times New Roman" w:eastAsia="Times New Roman" w:hAnsi="Times New Roman" w:cs="Times New Roman"/>
          <w:sz w:val="28"/>
          <w:szCs w:val="28"/>
          <w:shd w:val="clear" w:color="auto" w:fill="FFFFFF"/>
        </w:rPr>
        <w:t>7.4.</w:t>
      </w:r>
      <w:r>
        <w:rPr>
          <w:rFonts w:ascii="Times New Roman" w:eastAsia="Times New Roman" w:hAnsi="Times New Roman" w:cs="Times New Roman"/>
          <w:sz w:val="28"/>
          <w:szCs w:val="28"/>
          <w:shd w:val="clear" w:color="auto" w:fill="FFFFFF"/>
        </w:rPr>
        <w:t>2. Сохранять и продлевать с</w:t>
      </w:r>
      <w:r w:rsidRPr="00DB1547">
        <w:rPr>
          <w:rFonts w:ascii="Times New Roman" w:eastAsia="Times New Roman" w:hAnsi="Times New Roman" w:cs="Times New Roman"/>
          <w:sz w:val="28"/>
          <w:szCs w:val="28"/>
          <w:shd w:val="clear" w:color="auto" w:fill="FFFFFF"/>
        </w:rPr>
        <w:t>оциальные гарантии, предусмотренные молодым специалистам на определенный срок действия, в следующих случаях:</w:t>
      </w:r>
    </w:p>
    <w:p w:rsidR="008C2F5D" w:rsidRPr="00DB1547" w:rsidRDefault="008C2F5D" w:rsidP="00B20CE8">
      <w:pPr>
        <w:tabs>
          <w:tab w:val="left" w:pos="0"/>
          <w:tab w:val="left" w:pos="567"/>
        </w:tabs>
        <w:spacing w:after="0" w:line="240" w:lineRule="auto"/>
        <w:jc w:val="both"/>
        <w:rPr>
          <w:rFonts w:ascii="Times New Roman" w:eastAsia="Times New Roman" w:hAnsi="Times New Roman" w:cs="Times New Roman"/>
          <w:sz w:val="28"/>
          <w:szCs w:val="28"/>
          <w:shd w:val="clear" w:color="auto" w:fill="FFFFFF"/>
        </w:rPr>
      </w:pPr>
      <w:r w:rsidRPr="00DB1547">
        <w:rPr>
          <w:rFonts w:ascii="Times New Roman" w:eastAsia="Times New Roman" w:hAnsi="Times New Roman" w:cs="Times New Roman"/>
          <w:sz w:val="28"/>
          <w:szCs w:val="28"/>
          <w:shd w:val="clear" w:color="auto" w:fill="FFFFFF"/>
        </w:rPr>
        <w:tab/>
        <w:t>- призыва лица на военную службу или направление его на заменяющую ее альтернативную службу;</w:t>
      </w:r>
    </w:p>
    <w:p w:rsidR="008C2F5D" w:rsidRPr="00DB1547" w:rsidRDefault="008C2F5D" w:rsidP="00B20CE8">
      <w:pPr>
        <w:tabs>
          <w:tab w:val="left" w:pos="0"/>
          <w:tab w:val="left" w:pos="567"/>
        </w:tabs>
        <w:spacing w:after="0" w:line="240" w:lineRule="auto"/>
        <w:jc w:val="both"/>
        <w:rPr>
          <w:rFonts w:ascii="Times New Roman" w:eastAsia="Times New Roman" w:hAnsi="Times New Roman" w:cs="Times New Roman"/>
          <w:sz w:val="28"/>
          <w:szCs w:val="28"/>
          <w:shd w:val="clear" w:color="auto" w:fill="FFFFFF"/>
        </w:rPr>
      </w:pPr>
      <w:r w:rsidRPr="00DB1547">
        <w:rPr>
          <w:rFonts w:ascii="Times New Roman" w:eastAsia="Times New Roman" w:hAnsi="Times New Roman" w:cs="Times New Roman"/>
          <w:sz w:val="28"/>
          <w:szCs w:val="28"/>
          <w:shd w:val="clear" w:color="auto" w:fill="FFFFFF"/>
        </w:rPr>
        <w:tab/>
        <w:t xml:space="preserve">- </w:t>
      </w:r>
      <w:r>
        <w:rPr>
          <w:rFonts w:ascii="Times New Roman" w:eastAsia="Times New Roman" w:hAnsi="Times New Roman" w:cs="Times New Roman"/>
          <w:sz w:val="28"/>
          <w:szCs w:val="28"/>
          <w:shd w:val="clear" w:color="auto" w:fill="FFFFFF"/>
        </w:rPr>
        <w:t>приём на работу</w:t>
      </w:r>
      <w:r w:rsidRPr="00DB1547">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молодого специалиста из</w:t>
      </w:r>
      <w:r w:rsidRPr="00DB1547">
        <w:rPr>
          <w:rFonts w:ascii="Times New Roman" w:eastAsia="Times New Roman" w:hAnsi="Times New Roman" w:cs="Times New Roman"/>
          <w:sz w:val="28"/>
          <w:szCs w:val="28"/>
          <w:shd w:val="clear" w:color="auto" w:fill="FFFFFF"/>
        </w:rPr>
        <w:t xml:space="preserve"> друг</w:t>
      </w:r>
      <w:r>
        <w:rPr>
          <w:rFonts w:ascii="Times New Roman" w:eastAsia="Times New Roman" w:hAnsi="Times New Roman" w:cs="Times New Roman"/>
          <w:sz w:val="28"/>
          <w:szCs w:val="28"/>
          <w:shd w:val="clear" w:color="auto" w:fill="FFFFFF"/>
        </w:rPr>
        <w:t>ой</w:t>
      </w:r>
      <w:r w:rsidRPr="00DB1547">
        <w:rPr>
          <w:rFonts w:ascii="Times New Roman" w:eastAsia="Times New Roman" w:hAnsi="Times New Roman" w:cs="Times New Roman"/>
          <w:sz w:val="28"/>
          <w:szCs w:val="28"/>
          <w:shd w:val="clear" w:color="auto" w:fill="FFFFFF"/>
        </w:rPr>
        <w:t xml:space="preserve"> организаци</w:t>
      </w:r>
      <w:r>
        <w:rPr>
          <w:rFonts w:ascii="Times New Roman" w:eastAsia="Times New Roman" w:hAnsi="Times New Roman" w:cs="Times New Roman"/>
          <w:sz w:val="28"/>
          <w:szCs w:val="28"/>
          <w:shd w:val="clear" w:color="auto" w:fill="FFFFFF"/>
        </w:rPr>
        <w:t>и</w:t>
      </w:r>
      <w:r w:rsidRPr="00DB1547">
        <w:rPr>
          <w:rFonts w:ascii="Times New Roman" w:eastAsia="Times New Roman" w:hAnsi="Times New Roman" w:cs="Times New Roman"/>
          <w:sz w:val="28"/>
          <w:szCs w:val="28"/>
          <w:shd w:val="clear" w:color="auto" w:fill="FFFFFF"/>
        </w:rPr>
        <w:t xml:space="preserve"> образования Липецкой области;</w:t>
      </w:r>
    </w:p>
    <w:p w:rsidR="008C2F5D" w:rsidRPr="00DB1547" w:rsidRDefault="008C2F5D" w:rsidP="00B20CE8">
      <w:pPr>
        <w:tabs>
          <w:tab w:val="left" w:pos="0"/>
          <w:tab w:val="left" w:pos="567"/>
        </w:tabs>
        <w:spacing w:after="0" w:line="240" w:lineRule="auto"/>
        <w:jc w:val="both"/>
        <w:rPr>
          <w:rFonts w:ascii="Times New Roman" w:eastAsia="Times New Roman" w:hAnsi="Times New Roman" w:cs="Times New Roman"/>
          <w:sz w:val="28"/>
          <w:szCs w:val="28"/>
          <w:shd w:val="clear" w:color="auto" w:fill="FFFFFF"/>
        </w:rPr>
      </w:pPr>
      <w:r w:rsidRPr="00DB1547">
        <w:rPr>
          <w:rFonts w:ascii="Times New Roman" w:eastAsia="Times New Roman" w:hAnsi="Times New Roman" w:cs="Times New Roman"/>
          <w:sz w:val="28"/>
          <w:szCs w:val="28"/>
          <w:shd w:val="clear" w:color="auto" w:fill="FFFFFF"/>
        </w:rPr>
        <w:tab/>
        <w:t>- приостановки трудовой деятельности на период обучения в очной аспирантуре на срок не более трех лет;</w:t>
      </w:r>
    </w:p>
    <w:p w:rsidR="008C2F5D" w:rsidRPr="00DB1547" w:rsidRDefault="008C2F5D" w:rsidP="00B20CE8">
      <w:pPr>
        <w:tabs>
          <w:tab w:val="left" w:pos="0"/>
          <w:tab w:val="left" w:pos="567"/>
        </w:tabs>
        <w:spacing w:after="0" w:line="240" w:lineRule="auto"/>
        <w:jc w:val="both"/>
        <w:rPr>
          <w:rFonts w:ascii="Times New Roman" w:eastAsia="Times New Roman" w:hAnsi="Times New Roman" w:cs="Times New Roman"/>
          <w:i/>
          <w:sz w:val="28"/>
          <w:szCs w:val="28"/>
          <w:shd w:val="clear" w:color="auto" w:fill="FFFFFF"/>
        </w:rPr>
      </w:pPr>
      <w:r w:rsidRPr="00DB1547">
        <w:rPr>
          <w:rFonts w:ascii="Times New Roman" w:eastAsia="Times New Roman" w:hAnsi="Times New Roman" w:cs="Times New Roman"/>
          <w:sz w:val="28"/>
          <w:szCs w:val="28"/>
          <w:shd w:val="clear" w:color="auto" w:fill="FFFFFF"/>
        </w:rPr>
        <w:tab/>
        <w:t>- отпуска педагогического работника по уходу за ребенком до трех лет.</w:t>
      </w:r>
      <w:r w:rsidRPr="00DB1547">
        <w:rPr>
          <w:rFonts w:ascii="Times New Roman" w:eastAsia="Times New Roman" w:hAnsi="Times New Roman" w:cs="Times New Roman"/>
          <w:i/>
          <w:sz w:val="28"/>
          <w:szCs w:val="28"/>
          <w:shd w:val="clear" w:color="auto" w:fill="FFFFFF"/>
        </w:rPr>
        <w:t xml:space="preserve"> </w:t>
      </w:r>
    </w:p>
    <w:p w:rsidR="008C2F5D" w:rsidRPr="007C1329" w:rsidRDefault="008C2F5D" w:rsidP="00B20CE8">
      <w:pPr>
        <w:tabs>
          <w:tab w:val="left" w:pos="0"/>
          <w:tab w:val="left" w:pos="1471"/>
        </w:tabs>
        <w:spacing w:after="0" w:line="240" w:lineRule="auto"/>
        <w:jc w:val="both"/>
        <w:rPr>
          <w:rFonts w:ascii="Times New Roman" w:eastAsia="Times New Roman" w:hAnsi="Times New Roman" w:cs="Times New Roman"/>
          <w:i/>
          <w:color w:val="FF0000"/>
          <w:sz w:val="28"/>
          <w:szCs w:val="28"/>
        </w:rPr>
      </w:pPr>
      <w:r w:rsidRPr="00DB1547">
        <w:rPr>
          <w:rFonts w:ascii="Times New Roman" w:eastAsia="Times New Roman" w:hAnsi="Times New Roman" w:cs="Times New Roman"/>
          <w:sz w:val="28"/>
          <w:szCs w:val="28"/>
        </w:rPr>
        <w:t xml:space="preserve">         </w:t>
      </w:r>
      <w:r w:rsidRPr="00B20CE8">
        <w:rPr>
          <w:rFonts w:ascii="Times New Roman" w:eastAsia="Times New Roman" w:hAnsi="Times New Roman" w:cs="Times New Roman"/>
          <w:i/>
          <w:color w:val="FF0000"/>
          <w:sz w:val="28"/>
          <w:szCs w:val="28"/>
          <w:highlight w:val="yellow"/>
        </w:rPr>
        <w:t>Другие гарантии и льготы конкретизировать</w:t>
      </w:r>
      <w:r>
        <w:rPr>
          <w:rFonts w:ascii="Times New Roman" w:eastAsia="Times New Roman" w:hAnsi="Times New Roman" w:cs="Times New Roman"/>
          <w:i/>
          <w:color w:val="FF0000"/>
          <w:sz w:val="28"/>
          <w:szCs w:val="28"/>
        </w:rPr>
        <w:t xml:space="preserve"> </w:t>
      </w:r>
    </w:p>
    <w:p w:rsidR="008C2F5D" w:rsidRDefault="008C2F5D" w:rsidP="008C2F5D">
      <w:pPr>
        <w:tabs>
          <w:tab w:val="left" w:pos="1623"/>
        </w:tabs>
        <w:spacing w:after="0" w:line="240" w:lineRule="auto"/>
        <w:ind w:firstLine="709"/>
        <w:jc w:val="both"/>
        <w:rPr>
          <w:rFonts w:ascii="Times New Roman" w:eastAsia="Times New Roman" w:hAnsi="Times New Roman" w:cs="Times New Roman"/>
          <w:b/>
          <w:sz w:val="28"/>
          <w:szCs w:val="28"/>
        </w:rPr>
      </w:pPr>
    </w:p>
    <w:p w:rsidR="00B20CE8" w:rsidRPr="00B20CE8" w:rsidRDefault="00B20CE8" w:rsidP="00B20CE8">
      <w:pPr>
        <w:pStyle w:val="Default"/>
        <w:ind w:firstLine="709"/>
        <w:contextualSpacing/>
        <w:jc w:val="center"/>
        <w:rPr>
          <w:b/>
          <w:color w:val="auto"/>
        </w:rPr>
      </w:pPr>
      <w:r w:rsidRPr="00B20CE8">
        <w:rPr>
          <w:rStyle w:val="A10"/>
          <w:color w:val="auto"/>
          <w:sz w:val="28"/>
          <w:szCs w:val="28"/>
          <w:lang w:val="en-US"/>
        </w:rPr>
        <w:t>VI</w:t>
      </w:r>
      <w:r w:rsidRPr="00B20CE8">
        <w:rPr>
          <w:rStyle w:val="A10"/>
          <w:color w:val="auto"/>
          <w:sz w:val="28"/>
          <w:szCs w:val="28"/>
        </w:rPr>
        <w:t>II.</w:t>
      </w:r>
      <w:r w:rsidRPr="00B20CE8">
        <w:rPr>
          <w:b/>
          <w:color w:val="auto"/>
        </w:rPr>
        <w:t xml:space="preserve"> ДОПОЛНИТЕЛЬНОЕ ПРОФЕССИОНАЛЬНОЕ ОБРАЗОВАНИЕ РАБОТНИКОВ</w:t>
      </w:r>
    </w:p>
    <w:p w:rsidR="00B20CE8" w:rsidRPr="00B20CE8" w:rsidRDefault="00B20CE8" w:rsidP="00B20CE8">
      <w:pPr>
        <w:pStyle w:val="Default"/>
        <w:ind w:firstLine="709"/>
        <w:contextualSpacing/>
        <w:jc w:val="center"/>
        <w:rPr>
          <w:color w:val="auto"/>
          <w:sz w:val="28"/>
          <w:szCs w:val="28"/>
        </w:rPr>
      </w:pPr>
    </w:p>
    <w:p w:rsidR="00B20CE8" w:rsidRPr="00B20CE8" w:rsidRDefault="00B20CE8" w:rsidP="00B20CE8">
      <w:pPr>
        <w:pStyle w:val="Default"/>
        <w:ind w:firstLine="709"/>
        <w:contextualSpacing/>
        <w:jc w:val="both"/>
        <w:rPr>
          <w:color w:val="auto"/>
          <w:sz w:val="28"/>
          <w:szCs w:val="28"/>
        </w:rPr>
      </w:pPr>
      <w:r w:rsidRPr="00822768">
        <w:rPr>
          <w:b/>
          <w:color w:val="auto"/>
          <w:sz w:val="28"/>
          <w:szCs w:val="28"/>
        </w:rPr>
        <w:t>8.1. Стороны договорились</w:t>
      </w:r>
      <w:r w:rsidRPr="00B20CE8">
        <w:rPr>
          <w:color w:val="auto"/>
          <w:sz w:val="28"/>
          <w:szCs w:val="28"/>
        </w:rPr>
        <w:t xml:space="preserve"> о том, что:</w:t>
      </w:r>
    </w:p>
    <w:p w:rsidR="00B20CE8" w:rsidRPr="00B20CE8" w:rsidRDefault="00B20CE8" w:rsidP="00B20CE8">
      <w:pPr>
        <w:spacing w:after="0" w:line="240" w:lineRule="auto"/>
        <w:ind w:firstLine="709"/>
        <w:contextualSpacing/>
        <w:jc w:val="both"/>
        <w:rPr>
          <w:rFonts w:ascii="Times New Roman" w:hAnsi="Times New Roman" w:cs="Times New Roman"/>
          <w:sz w:val="28"/>
          <w:szCs w:val="28"/>
        </w:rPr>
      </w:pPr>
      <w:r w:rsidRPr="00B20CE8">
        <w:rPr>
          <w:rFonts w:ascii="Times New Roman" w:hAnsi="Times New Roman" w:cs="Times New Roman"/>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B20CE8" w:rsidRPr="00B20CE8" w:rsidRDefault="00B20CE8" w:rsidP="00B20CE8">
      <w:pPr>
        <w:spacing w:after="0" w:line="240" w:lineRule="auto"/>
        <w:ind w:firstLine="709"/>
        <w:contextualSpacing/>
        <w:jc w:val="both"/>
        <w:rPr>
          <w:rFonts w:ascii="Times New Roman" w:eastAsia="Calibri" w:hAnsi="Times New Roman" w:cs="Times New Roman"/>
          <w:sz w:val="28"/>
          <w:szCs w:val="28"/>
          <w:lang w:eastAsia="en-US"/>
        </w:rPr>
      </w:pPr>
      <w:r w:rsidRPr="00B20CE8">
        <w:rPr>
          <w:rFonts w:ascii="Times New Roman" w:eastAsia="Calibri" w:hAnsi="Times New Roman" w:cs="Times New Roman"/>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B20CE8" w:rsidRPr="00B20CE8" w:rsidRDefault="00B20CE8" w:rsidP="00B20CE8">
      <w:pPr>
        <w:spacing w:after="0" w:line="240" w:lineRule="auto"/>
        <w:ind w:firstLine="709"/>
        <w:contextualSpacing/>
        <w:jc w:val="both"/>
        <w:rPr>
          <w:rFonts w:ascii="Times New Roman" w:eastAsia="Calibri" w:hAnsi="Times New Roman" w:cs="Times New Roman"/>
          <w:sz w:val="28"/>
          <w:szCs w:val="28"/>
          <w:lang w:eastAsia="en-US"/>
        </w:rPr>
      </w:pPr>
      <w:r w:rsidRPr="00B20CE8">
        <w:rPr>
          <w:rFonts w:ascii="Times New Roman" w:hAnsi="Times New Roman" w:cs="Times New Roman"/>
          <w:sz w:val="28"/>
          <w:szCs w:val="28"/>
        </w:rPr>
        <w:t xml:space="preserve">8.1.2. Работодатель обеспечивает реализацию права педагогических работников на дополнительное профессиональное образование по профилю </w:t>
      </w:r>
      <w:r w:rsidRPr="00B20CE8">
        <w:rPr>
          <w:rFonts w:ascii="Times New Roman" w:hAnsi="Times New Roman" w:cs="Times New Roman"/>
          <w:sz w:val="28"/>
          <w:szCs w:val="28"/>
        </w:rPr>
        <w:lastRenderedPageBreak/>
        <w:t>педагогической деятельности не реже чем один раз в три года за счет средств работодателя</w:t>
      </w:r>
      <w:r w:rsidRPr="00B20CE8">
        <w:rPr>
          <w:rFonts w:ascii="Times New Roman" w:eastAsia="Calibri" w:hAnsi="Times New Roman" w:cs="Times New Roman"/>
          <w:sz w:val="28"/>
          <w:szCs w:val="28"/>
          <w:lang w:eastAsia="en-US"/>
        </w:rPr>
        <w:t>.</w:t>
      </w:r>
    </w:p>
    <w:p w:rsidR="00B20CE8" w:rsidRPr="00B20CE8" w:rsidRDefault="00B20CE8" w:rsidP="00B20CE8">
      <w:pPr>
        <w:pStyle w:val="Default"/>
        <w:ind w:firstLine="709"/>
        <w:contextualSpacing/>
        <w:jc w:val="both"/>
        <w:rPr>
          <w:color w:val="auto"/>
          <w:sz w:val="28"/>
          <w:szCs w:val="28"/>
        </w:rPr>
      </w:pPr>
      <w:r w:rsidRPr="00B20CE8">
        <w:rPr>
          <w:color w:val="auto"/>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B20CE8" w:rsidRPr="00B20CE8" w:rsidRDefault="00B20CE8" w:rsidP="00B20CE8">
      <w:pPr>
        <w:pStyle w:val="Default"/>
        <w:ind w:firstLine="709"/>
        <w:contextualSpacing/>
        <w:jc w:val="both"/>
        <w:rPr>
          <w:color w:val="auto"/>
          <w:sz w:val="28"/>
          <w:szCs w:val="28"/>
        </w:rPr>
      </w:pPr>
      <w:r w:rsidRPr="00B20CE8">
        <w:rPr>
          <w:color w:val="auto"/>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B20CE8" w:rsidRPr="00B20CE8" w:rsidRDefault="00B20CE8" w:rsidP="00B20CE8">
      <w:pPr>
        <w:pStyle w:val="Default"/>
        <w:ind w:firstLine="709"/>
        <w:contextualSpacing/>
        <w:jc w:val="both"/>
        <w:rPr>
          <w:bCs/>
          <w:color w:val="auto"/>
          <w:sz w:val="28"/>
          <w:szCs w:val="28"/>
        </w:rPr>
      </w:pPr>
      <w:r w:rsidRPr="00B20CE8">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B20CE8">
        <w:rPr>
          <w:rFonts w:eastAsia="Calibri"/>
          <w:color w:val="auto"/>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B20CE8">
        <w:rPr>
          <w:color w:val="auto"/>
          <w:sz w:val="28"/>
          <w:szCs w:val="28"/>
        </w:rPr>
        <w:t xml:space="preserve">целенаправленного совершенствования (получения новой) компетенции (квалификации) работника. При этом, </w:t>
      </w:r>
      <w:r w:rsidRPr="00B20CE8">
        <w:rPr>
          <w:bCs/>
          <w:color w:val="auto"/>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B20CE8">
        <w:rPr>
          <w:color w:val="auto"/>
          <w:sz w:val="28"/>
          <w:szCs w:val="28"/>
          <w:highlight w:val="yellow"/>
        </w:rPr>
        <w:t>м</w:t>
      </w:r>
      <w:r w:rsidRPr="00B20CE8">
        <w:rPr>
          <w:bCs/>
          <w:color w:val="auto"/>
          <w:sz w:val="28"/>
          <w:szCs w:val="28"/>
          <w:highlight w:val="yellow"/>
        </w:rPr>
        <w:t>инимальный объём не менее 36 часов для всех категорий работников (для молодых специалистов – не менее 72 часов)</w:t>
      </w:r>
      <w:r w:rsidRPr="00B20CE8">
        <w:rPr>
          <w:color w:val="auto"/>
          <w:sz w:val="28"/>
          <w:szCs w:val="28"/>
          <w:highlight w:val="yellow"/>
        </w:rPr>
        <w:t>, а объём освоения программ профессиональной переподготовки – не менее 250 часов</w:t>
      </w:r>
      <w:r w:rsidRPr="00B20CE8">
        <w:rPr>
          <w:bCs/>
          <w:color w:val="auto"/>
          <w:sz w:val="28"/>
          <w:szCs w:val="28"/>
          <w:highlight w:val="yellow"/>
        </w:rPr>
        <w:t>.</w:t>
      </w:r>
    </w:p>
    <w:p w:rsidR="00B20CE8" w:rsidRPr="00B20CE8" w:rsidRDefault="00B20CE8" w:rsidP="00B20CE8">
      <w:pPr>
        <w:pStyle w:val="Default"/>
        <w:ind w:firstLine="709"/>
        <w:contextualSpacing/>
        <w:jc w:val="both"/>
        <w:rPr>
          <w:color w:val="auto"/>
          <w:sz w:val="28"/>
          <w:szCs w:val="28"/>
        </w:rPr>
      </w:pPr>
      <w:r w:rsidRPr="00B20CE8">
        <w:rPr>
          <w:color w:val="auto"/>
          <w:sz w:val="28"/>
          <w:szCs w:val="28"/>
        </w:rPr>
        <w:t>8.1.5.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B20CE8" w:rsidRPr="00B20CE8" w:rsidRDefault="00B20CE8" w:rsidP="00B20CE8">
      <w:pPr>
        <w:pStyle w:val="Default"/>
        <w:ind w:firstLine="709"/>
        <w:contextualSpacing/>
        <w:jc w:val="both"/>
        <w:rPr>
          <w:color w:val="auto"/>
          <w:sz w:val="28"/>
          <w:szCs w:val="28"/>
        </w:rPr>
      </w:pPr>
      <w:r w:rsidRPr="00B20CE8">
        <w:rPr>
          <w:color w:val="auto"/>
          <w:sz w:val="28"/>
          <w:szCs w:val="28"/>
        </w:rPr>
        <w:t xml:space="preserve">8.1.6. При направлении работника на дополнительное профессиональное образование </w:t>
      </w:r>
      <w:r w:rsidRPr="00B20CE8">
        <w:rPr>
          <w:rFonts w:eastAsia="Calibri"/>
          <w:color w:val="auto"/>
          <w:sz w:val="28"/>
          <w:szCs w:val="28"/>
          <w:lang w:eastAsia="en-US"/>
        </w:rPr>
        <w:t xml:space="preserve">с отрывом от работы </w:t>
      </w:r>
      <w:r w:rsidRPr="00B20CE8">
        <w:rPr>
          <w:color w:val="auto"/>
          <w:sz w:val="28"/>
          <w:szCs w:val="28"/>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B20CE8" w:rsidRPr="00B20CE8" w:rsidRDefault="00B20CE8" w:rsidP="00B20CE8">
      <w:pPr>
        <w:pStyle w:val="Default"/>
        <w:ind w:firstLine="709"/>
        <w:contextualSpacing/>
        <w:jc w:val="both"/>
        <w:rPr>
          <w:color w:val="auto"/>
          <w:sz w:val="28"/>
          <w:szCs w:val="28"/>
        </w:rPr>
      </w:pPr>
      <w:r w:rsidRPr="00B20CE8">
        <w:rPr>
          <w:color w:val="auto"/>
          <w:sz w:val="28"/>
          <w:szCs w:val="28"/>
        </w:rPr>
        <w:t xml:space="preserve">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B20CE8">
        <w:rPr>
          <w:color w:val="auto"/>
          <w:sz w:val="28"/>
          <w:szCs w:val="28"/>
        </w:rPr>
        <w:br/>
        <w:t>173-177 ТК РФ.</w:t>
      </w:r>
    </w:p>
    <w:p w:rsidR="00B20CE8" w:rsidRPr="00B20CE8" w:rsidRDefault="00B20CE8" w:rsidP="00B20CE8">
      <w:pPr>
        <w:pStyle w:val="Default"/>
        <w:ind w:firstLine="709"/>
        <w:contextualSpacing/>
        <w:jc w:val="both"/>
        <w:rPr>
          <w:color w:val="auto"/>
          <w:sz w:val="28"/>
          <w:szCs w:val="28"/>
        </w:rPr>
      </w:pPr>
      <w:r w:rsidRPr="00B20CE8">
        <w:rPr>
          <w:color w:val="auto"/>
          <w:sz w:val="28"/>
          <w:szCs w:val="28"/>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B20CE8" w:rsidRPr="00B20CE8" w:rsidRDefault="00B20CE8" w:rsidP="00B20CE8">
      <w:pPr>
        <w:pStyle w:val="Default"/>
        <w:ind w:firstLine="709"/>
        <w:contextualSpacing/>
        <w:jc w:val="both"/>
        <w:rPr>
          <w:color w:val="auto"/>
          <w:sz w:val="28"/>
          <w:szCs w:val="28"/>
        </w:rPr>
      </w:pPr>
      <w:r w:rsidRPr="00B20CE8">
        <w:rPr>
          <w:color w:val="auto"/>
          <w:sz w:val="28"/>
          <w:szCs w:val="28"/>
        </w:rPr>
        <w:t xml:space="preserve">8.1.9. Гарантии и компенсации, предусмотренные статьями </w:t>
      </w:r>
      <w:r w:rsidRPr="00B20CE8">
        <w:rPr>
          <w:color w:val="auto"/>
          <w:sz w:val="28"/>
          <w:szCs w:val="28"/>
        </w:rPr>
        <w:br/>
        <w:t xml:space="preserve">173-176 ТК РФ, предоставляются также работникам, получающим второе </w:t>
      </w:r>
      <w:r w:rsidRPr="00B20CE8">
        <w:rPr>
          <w:color w:val="auto"/>
          <w:sz w:val="28"/>
          <w:szCs w:val="28"/>
        </w:rPr>
        <w:lastRenderedPageBreak/>
        <w:t>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B20CE8" w:rsidRPr="00B20CE8" w:rsidRDefault="00B20CE8" w:rsidP="00B20CE8">
      <w:pPr>
        <w:pStyle w:val="Default"/>
        <w:ind w:firstLine="709"/>
        <w:contextualSpacing/>
        <w:jc w:val="both"/>
        <w:rPr>
          <w:color w:val="auto"/>
          <w:sz w:val="28"/>
          <w:szCs w:val="28"/>
        </w:rPr>
      </w:pPr>
      <w:r w:rsidRPr="00B20CE8">
        <w:rPr>
          <w:color w:val="auto"/>
          <w:sz w:val="28"/>
          <w:szCs w:val="28"/>
        </w:rPr>
        <w:t>Финансовое обеспечение данных гарантий осуществляется работодателем за счет внебюджетных средств организации.</w:t>
      </w:r>
    </w:p>
    <w:p w:rsidR="00B20CE8" w:rsidRDefault="00B20CE8" w:rsidP="00B20CE8">
      <w:pPr>
        <w:spacing w:after="0" w:line="240" w:lineRule="auto"/>
        <w:ind w:firstLine="709"/>
        <w:jc w:val="both"/>
        <w:rPr>
          <w:rFonts w:ascii="Times New Roman" w:hAnsi="Times New Roman" w:cs="Times New Roman"/>
          <w:sz w:val="28"/>
          <w:szCs w:val="28"/>
        </w:rPr>
      </w:pPr>
      <w:r w:rsidRPr="00B20CE8">
        <w:rPr>
          <w:rFonts w:ascii="Times New Roman" w:hAnsi="Times New Roman" w:cs="Times New Roman"/>
          <w:sz w:val="28"/>
          <w:szCs w:val="28"/>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5C5A10" w:rsidRDefault="005C5A10" w:rsidP="00B20CE8">
      <w:pPr>
        <w:spacing w:after="0" w:line="240" w:lineRule="auto"/>
        <w:ind w:firstLine="709"/>
        <w:jc w:val="both"/>
        <w:rPr>
          <w:rFonts w:ascii="Times New Roman" w:hAnsi="Times New Roman" w:cs="Times New Roman"/>
          <w:sz w:val="28"/>
          <w:szCs w:val="28"/>
        </w:rPr>
      </w:pPr>
    </w:p>
    <w:p w:rsidR="005C5A10" w:rsidRPr="005C5A10" w:rsidRDefault="005C5A10" w:rsidP="005C5A10">
      <w:pPr>
        <w:pStyle w:val="3"/>
        <w:jc w:val="center"/>
        <w:outlineLvl w:val="0"/>
        <w:rPr>
          <w:b/>
          <w:bCs/>
          <w:caps/>
        </w:rPr>
      </w:pPr>
      <w:r w:rsidRPr="005C5A10">
        <w:rPr>
          <w:b/>
          <w:bCs/>
          <w:caps/>
          <w:lang w:val="en-US"/>
        </w:rPr>
        <w:t>IX</w:t>
      </w:r>
      <w:r w:rsidRPr="005C5A10">
        <w:rPr>
          <w:b/>
          <w:bCs/>
          <w:caps/>
        </w:rPr>
        <w:t>. Гарантии профсоюзной деятельности</w:t>
      </w:r>
    </w:p>
    <w:p w:rsidR="005C5A10" w:rsidRPr="006E757E" w:rsidRDefault="005C5A10" w:rsidP="005C5A10">
      <w:pPr>
        <w:spacing w:after="0" w:line="240" w:lineRule="auto"/>
        <w:ind w:firstLine="709"/>
        <w:jc w:val="both"/>
        <w:rPr>
          <w:rFonts w:ascii="Times New Roman" w:hAnsi="Times New Roman" w:cs="Times New Roman"/>
          <w:b/>
          <w:sz w:val="28"/>
          <w:szCs w:val="28"/>
        </w:rPr>
      </w:pPr>
      <w:r w:rsidRPr="006E757E">
        <w:rPr>
          <w:rFonts w:ascii="Times New Roman" w:hAnsi="Times New Roman" w:cs="Times New Roman"/>
          <w:b/>
          <w:sz w:val="28"/>
          <w:szCs w:val="28"/>
        </w:rPr>
        <w:t>9.1. Работодатель:</w:t>
      </w:r>
    </w:p>
    <w:p w:rsidR="005C5A10" w:rsidRPr="005C5A10" w:rsidRDefault="005C5A10" w:rsidP="005C5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5C5A10">
        <w:rPr>
          <w:rFonts w:ascii="Times New Roman" w:hAnsi="Times New Roman" w:cs="Times New Roman"/>
          <w:sz w:val="28"/>
          <w:szCs w:val="28"/>
        </w:rPr>
        <w:t xml:space="preserve">.1.1. При наличии письменных заявлений работников, являющихся членами Профсоюза, ежемесячно и бесплатно перечисляет на счет профсоюзной организации членские профсоюзные взносы из заработной платы работников _____________________ </w:t>
      </w:r>
      <w:r w:rsidRPr="005C5A10">
        <w:rPr>
          <w:rFonts w:ascii="Times New Roman" w:hAnsi="Times New Roman" w:cs="Times New Roman"/>
          <w:i/>
          <w:iCs/>
        </w:rPr>
        <w:t>(указать реквизиты банковского счета).</w:t>
      </w:r>
    </w:p>
    <w:p w:rsidR="005C5A10" w:rsidRPr="005C5A10" w:rsidRDefault="005C5A10" w:rsidP="005C5A10">
      <w:pPr>
        <w:spacing w:after="0" w:line="240" w:lineRule="auto"/>
        <w:ind w:firstLine="709"/>
        <w:jc w:val="both"/>
        <w:rPr>
          <w:rFonts w:ascii="Times New Roman" w:hAnsi="Times New Roman" w:cs="Times New Roman"/>
          <w:sz w:val="28"/>
          <w:szCs w:val="28"/>
        </w:rPr>
      </w:pPr>
      <w:r w:rsidRPr="005C5A10">
        <w:rPr>
          <w:rFonts w:ascii="Times New Roman" w:hAnsi="Times New Roman" w:cs="Times New Roman"/>
          <w:sz w:val="28"/>
          <w:szCs w:val="28"/>
        </w:rPr>
        <w:t>При этом работодатель перечисляет членские профсоюзные взносы в день выплаты заработной платы, не допуская задержки перечисления средств.</w:t>
      </w:r>
    </w:p>
    <w:p w:rsidR="005C5A10" w:rsidRPr="005C5A10" w:rsidRDefault="005C5A10" w:rsidP="005C5A10">
      <w:pPr>
        <w:spacing w:after="0" w:line="240" w:lineRule="auto"/>
        <w:ind w:firstLine="709"/>
        <w:jc w:val="both"/>
        <w:rPr>
          <w:rFonts w:ascii="Times New Roman" w:hAnsi="Times New Roman" w:cs="Times New Roman"/>
          <w:spacing w:val="-6"/>
          <w:sz w:val="28"/>
          <w:szCs w:val="28"/>
        </w:rPr>
      </w:pPr>
      <w:r w:rsidRPr="005C5A10">
        <w:rPr>
          <w:rFonts w:ascii="Times New Roman" w:hAnsi="Times New Roman" w:cs="Times New Roman"/>
          <w:sz w:val="28"/>
          <w:szCs w:val="28"/>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5C5A10">
        <w:rPr>
          <w:rFonts w:ascii="Times New Roman" w:hAnsi="Times New Roman" w:cs="Times New Roman"/>
          <w:spacing w:val="-6"/>
          <w:sz w:val="28"/>
          <w:szCs w:val="28"/>
        </w:rPr>
        <w:t>% (часть шестая статьи 377 ТК</w:t>
      </w:r>
      <w:r w:rsidRPr="005C5A10">
        <w:rPr>
          <w:rFonts w:ascii="Times New Roman" w:eastAsia="Arial Unicode MS" w:hAnsi="Times New Roman" w:cs="Times New Roman"/>
          <w:kern w:val="1"/>
          <w:sz w:val="28"/>
          <w:szCs w:val="28"/>
        </w:rPr>
        <w:t> </w:t>
      </w:r>
      <w:r w:rsidRPr="005C5A10">
        <w:rPr>
          <w:rFonts w:ascii="Times New Roman" w:hAnsi="Times New Roman" w:cs="Times New Roman"/>
          <w:spacing w:val="-6"/>
          <w:sz w:val="28"/>
          <w:szCs w:val="28"/>
        </w:rPr>
        <w:t xml:space="preserve">РФ). </w:t>
      </w:r>
    </w:p>
    <w:p w:rsidR="005C5A10" w:rsidRPr="005C5A10" w:rsidRDefault="005C5A10" w:rsidP="005C5A10">
      <w:pPr>
        <w:pStyle w:val="3"/>
        <w:ind w:firstLine="709"/>
      </w:pPr>
      <w:r>
        <w:t>9</w:t>
      </w:r>
      <w:r w:rsidRPr="005C5A10">
        <w:t>.1.2. 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образовательной организации</w:t>
      </w:r>
      <w:r>
        <w:t>.</w:t>
      </w:r>
    </w:p>
    <w:p w:rsidR="005C5A10" w:rsidRPr="005C5A10" w:rsidRDefault="005C5A10" w:rsidP="005C5A10">
      <w:pPr>
        <w:pStyle w:val="3"/>
        <w:ind w:firstLine="708"/>
      </w:pPr>
      <w:r>
        <w:t>9</w:t>
      </w:r>
      <w:r w:rsidRPr="005C5A10">
        <w:t xml:space="preserve">.1.3. </w:t>
      </w:r>
      <w:r w:rsidRPr="005C5A10">
        <w:rPr>
          <w:spacing w:val="-6"/>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w:t>
      </w:r>
      <w:r>
        <w:rPr>
          <w:spacing w:val="-6"/>
        </w:rPr>
        <w:t>рки и охраны (статья 377 ТК РФ).</w:t>
      </w:r>
    </w:p>
    <w:p w:rsidR="005C5A10" w:rsidRPr="005C5A10" w:rsidRDefault="005C5A10" w:rsidP="005C5A10">
      <w:pPr>
        <w:pStyle w:val="3"/>
        <w:ind w:firstLine="708"/>
      </w:pPr>
      <w:r>
        <w:t>9</w:t>
      </w:r>
      <w:r w:rsidRPr="005C5A10">
        <w:t xml:space="preserve">.1.4.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w:t>
      </w:r>
      <w:r w:rsidRPr="005C5A10">
        <w:lastRenderedPageBreak/>
        <w:t>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5C5A10">
        <w:rPr>
          <w:rFonts w:eastAsia="Arial Unicode MS"/>
          <w:kern w:val="1"/>
        </w:rPr>
        <w:t> </w:t>
      </w:r>
      <w:r w:rsidRPr="005C5A10">
        <w:t>января 1996 г. № 10-ФЗ «О профессиональных союзах, их пр</w:t>
      </w:r>
      <w:r>
        <w:t>авах и гарантиях деятельности».</w:t>
      </w:r>
    </w:p>
    <w:p w:rsidR="005C5A10" w:rsidRPr="005C5A10" w:rsidRDefault="005C5A10" w:rsidP="005C5A10">
      <w:pPr>
        <w:pStyle w:val="3"/>
        <w:ind w:firstLine="708"/>
      </w:pPr>
      <w:r>
        <w:t>9</w:t>
      </w:r>
      <w:r w:rsidRPr="005C5A10">
        <w:t xml:space="preserve">.1.5. </w:t>
      </w:r>
      <w:r w:rsidRPr="005C5A10">
        <w:rPr>
          <w:spacing w:val="-6"/>
        </w:rPr>
        <w:t xml:space="preserve">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5C5A10" w:rsidRPr="005C5A10" w:rsidRDefault="005C5A10" w:rsidP="005C5A10">
      <w:pPr>
        <w:pStyle w:val="3"/>
        <w:ind w:firstLine="708"/>
      </w:pPr>
      <w:r>
        <w:t>9</w:t>
      </w:r>
      <w:r w:rsidRPr="005C5A10">
        <w:t xml:space="preserve">.1.6. </w:t>
      </w:r>
      <w:r w:rsidRPr="005C5A10">
        <w:rPr>
          <w:spacing w:val="-6"/>
        </w:rPr>
        <w:t>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w:t>
      </w:r>
      <w:r>
        <w:rPr>
          <w:spacing w:val="-6"/>
        </w:rPr>
        <w:t>тной платы, внебюджетного фонда.</w:t>
      </w:r>
    </w:p>
    <w:p w:rsidR="005C5A10" w:rsidRPr="005C5A10" w:rsidRDefault="005C5A10" w:rsidP="005C5A10">
      <w:pPr>
        <w:pStyle w:val="3"/>
        <w:ind w:firstLine="708"/>
        <w:rPr>
          <w:spacing w:val="-6"/>
        </w:rPr>
      </w:pPr>
      <w:r>
        <w:t>9</w:t>
      </w:r>
      <w:r w:rsidRPr="005C5A10">
        <w:t xml:space="preserve">.1.7.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5C5A10">
        <w:rPr>
          <w:spacing w:val="-6"/>
        </w:rPr>
        <w:t>организации</w:t>
      </w:r>
      <w:r>
        <w:rPr>
          <w:spacing w:val="-6"/>
        </w:rPr>
        <w:t>.</w:t>
      </w:r>
    </w:p>
    <w:p w:rsidR="005C5A10" w:rsidRPr="005C5A10" w:rsidRDefault="005C5A10" w:rsidP="005C5A10">
      <w:pPr>
        <w:pStyle w:val="Pa9"/>
        <w:spacing w:line="240" w:lineRule="auto"/>
        <w:ind w:firstLine="709"/>
        <w:contextualSpacing/>
        <w:jc w:val="both"/>
        <w:rPr>
          <w:sz w:val="28"/>
          <w:szCs w:val="28"/>
        </w:rPr>
      </w:pPr>
      <w:r>
        <w:rPr>
          <w:rStyle w:val="A10"/>
          <w:b w:val="0"/>
          <w:color w:val="auto"/>
          <w:sz w:val="28"/>
          <w:szCs w:val="28"/>
        </w:rPr>
        <w:t>9</w:t>
      </w:r>
      <w:r w:rsidRPr="005C5A10">
        <w:rPr>
          <w:rStyle w:val="A10"/>
          <w:b w:val="0"/>
          <w:color w:val="auto"/>
          <w:sz w:val="28"/>
          <w:szCs w:val="28"/>
        </w:rPr>
        <w:t>.1.8.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5C5A10">
        <w:rPr>
          <w:sz w:val="28"/>
          <w:szCs w:val="28"/>
        </w:rPr>
        <w:t xml:space="preserve"> необходимую </w:t>
      </w:r>
      <w:r>
        <w:rPr>
          <w:rStyle w:val="A10"/>
          <w:b w:val="0"/>
          <w:color w:val="auto"/>
          <w:sz w:val="28"/>
          <w:szCs w:val="28"/>
        </w:rPr>
        <w:t>информацию.</w:t>
      </w:r>
    </w:p>
    <w:p w:rsidR="005C5A10" w:rsidRDefault="005C5A10" w:rsidP="005C5A10">
      <w:pPr>
        <w:pStyle w:val="Pa9"/>
        <w:spacing w:line="240" w:lineRule="auto"/>
        <w:ind w:firstLine="709"/>
        <w:contextualSpacing/>
        <w:jc w:val="both"/>
        <w:rPr>
          <w:rStyle w:val="A10"/>
          <w:b w:val="0"/>
          <w:color w:val="auto"/>
          <w:sz w:val="28"/>
          <w:szCs w:val="28"/>
        </w:rPr>
      </w:pPr>
      <w:r>
        <w:rPr>
          <w:rStyle w:val="A10"/>
          <w:b w:val="0"/>
          <w:color w:val="auto"/>
          <w:sz w:val="28"/>
          <w:szCs w:val="28"/>
        </w:rPr>
        <w:t>9</w:t>
      </w:r>
      <w:r w:rsidRPr="005C5A10">
        <w:rPr>
          <w:rStyle w:val="A10"/>
          <w:b w:val="0"/>
          <w:color w:val="auto"/>
          <w:sz w:val="28"/>
          <w:szCs w:val="28"/>
        </w:rPr>
        <w:t>.1.9.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w:t>
      </w:r>
      <w:r>
        <w:rPr>
          <w:rStyle w:val="A10"/>
          <w:b w:val="0"/>
          <w:color w:val="auto"/>
          <w:sz w:val="28"/>
          <w:szCs w:val="28"/>
        </w:rPr>
        <w:t>зовательной организации в целом.</w:t>
      </w:r>
    </w:p>
    <w:p w:rsidR="005C5A10" w:rsidRPr="005C5A10" w:rsidRDefault="005C5A10" w:rsidP="005C5A10">
      <w:pPr>
        <w:pStyle w:val="33"/>
        <w:spacing w:after="0" w:line="240" w:lineRule="auto"/>
        <w:ind w:left="0" w:firstLine="709"/>
        <w:jc w:val="both"/>
        <w:rPr>
          <w:rFonts w:ascii="Times New Roman" w:hAnsi="Times New Roman" w:cs="Times New Roman"/>
          <w:sz w:val="28"/>
          <w:szCs w:val="28"/>
        </w:rPr>
      </w:pPr>
      <w:r w:rsidRPr="005C5A10">
        <w:rPr>
          <w:rFonts w:ascii="Times New Roman" w:hAnsi="Times New Roman" w:cs="Times New Roman"/>
          <w:sz w:val="28"/>
          <w:szCs w:val="28"/>
        </w:rPr>
        <w:t xml:space="preserve">9.1.10. С учетом мнения выборного органа первичной профсоюзной организации </w:t>
      </w:r>
      <w:r>
        <w:rPr>
          <w:rFonts w:ascii="Times New Roman" w:hAnsi="Times New Roman" w:cs="Times New Roman"/>
          <w:sz w:val="28"/>
          <w:szCs w:val="28"/>
        </w:rPr>
        <w:t>рассматривает следующие вопросы</w:t>
      </w:r>
      <w:r w:rsidRPr="005C5A10">
        <w:rPr>
          <w:rFonts w:ascii="Times New Roman" w:hAnsi="Times New Roman" w:cs="Times New Roman"/>
          <w:sz w:val="28"/>
          <w:szCs w:val="28"/>
        </w:rPr>
        <w:t>:</w:t>
      </w:r>
    </w:p>
    <w:p w:rsidR="005C5A10" w:rsidRPr="005C5A10" w:rsidRDefault="005C5A10" w:rsidP="005C5A10">
      <w:pPr>
        <w:pStyle w:val="33"/>
        <w:spacing w:after="0" w:line="240" w:lineRule="auto"/>
        <w:ind w:left="0" w:firstLine="709"/>
        <w:jc w:val="both"/>
        <w:rPr>
          <w:rFonts w:ascii="Times New Roman" w:hAnsi="Times New Roman" w:cs="Times New Roman"/>
          <w:i/>
          <w:sz w:val="28"/>
          <w:szCs w:val="28"/>
        </w:rPr>
      </w:pPr>
      <w:r w:rsidRPr="005C5A10">
        <w:rPr>
          <w:rFonts w:ascii="Times New Roman" w:hAnsi="Times New Roman" w:cs="Times New Roman"/>
          <w:i/>
          <w:sz w:val="28"/>
          <w:szCs w:val="28"/>
        </w:rPr>
        <w:t>-</w:t>
      </w:r>
      <w:r w:rsidRPr="005C5A10">
        <w:rPr>
          <w:rFonts w:ascii="Times New Roman" w:hAnsi="Times New Roman" w:cs="Times New Roman"/>
          <w:i/>
          <w:sz w:val="28"/>
          <w:szCs w:val="28"/>
        </w:rPr>
        <w:tab/>
        <w:t>установление системы оплаты труда работников, включая порядок стимулирования труда в организации (статья 135,144 ТК РФ);</w:t>
      </w:r>
    </w:p>
    <w:p w:rsidR="005C5A10" w:rsidRPr="005C5A10" w:rsidRDefault="005C5A10" w:rsidP="005C5A10">
      <w:pPr>
        <w:pStyle w:val="33"/>
        <w:numPr>
          <w:ilvl w:val="0"/>
          <w:numId w:val="24"/>
        </w:numPr>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принятие правил внутреннего трудового распорядка (статья 190 ТК РФ);</w:t>
      </w:r>
    </w:p>
    <w:p w:rsidR="005C5A10" w:rsidRPr="005C5A10" w:rsidRDefault="005C5A10" w:rsidP="005C5A10">
      <w:pPr>
        <w:pStyle w:val="33"/>
        <w:numPr>
          <w:ilvl w:val="0"/>
          <w:numId w:val="24"/>
        </w:numPr>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составление графиков сменности </w:t>
      </w:r>
      <w:r w:rsidRPr="005C5A10">
        <w:rPr>
          <w:rFonts w:ascii="Times New Roman" w:hAnsi="Times New Roman" w:cs="Times New Roman"/>
          <w:iCs/>
          <w:sz w:val="28"/>
          <w:szCs w:val="28"/>
        </w:rPr>
        <w:t>(статья 103 ТК РФ);</w:t>
      </w:r>
    </w:p>
    <w:p w:rsidR="005C5A10" w:rsidRPr="005C5A10" w:rsidRDefault="005C5A10" w:rsidP="005C5A10">
      <w:pPr>
        <w:pStyle w:val="33"/>
        <w:numPr>
          <w:ilvl w:val="0"/>
          <w:numId w:val="24"/>
        </w:numPr>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установление сроков выплаты заработной платы работникам </w:t>
      </w:r>
      <w:r w:rsidRPr="005C5A10">
        <w:rPr>
          <w:rFonts w:ascii="Times New Roman" w:hAnsi="Times New Roman" w:cs="Times New Roman"/>
          <w:iCs/>
          <w:sz w:val="28"/>
          <w:szCs w:val="28"/>
        </w:rPr>
        <w:t>(статья 136 ТК РФ);</w:t>
      </w:r>
    </w:p>
    <w:p w:rsidR="005C5A10" w:rsidRPr="005C5A10" w:rsidRDefault="005C5A10" w:rsidP="005C5A10">
      <w:pPr>
        <w:pStyle w:val="33"/>
        <w:numPr>
          <w:ilvl w:val="0"/>
          <w:numId w:val="24"/>
        </w:numPr>
        <w:tabs>
          <w:tab w:val="num" w:pos="-18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привлечение к сверхурочным работам (статья 99 ТК РФ);</w:t>
      </w:r>
    </w:p>
    <w:p w:rsidR="005C5A10" w:rsidRPr="005C5A10" w:rsidRDefault="005C5A10" w:rsidP="005C5A10">
      <w:pPr>
        <w:pStyle w:val="33"/>
        <w:numPr>
          <w:ilvl w:val="0"/>
          <w:numId w:val="24"/>
        </w:numPr>
        <w:tabs>
          <w:tab w:val="num" w:pos="-18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5C5A10">
        <w:rPr>
          <w:rFonts w:ascii="Times New Roman" w:hAnsi="Times New Roman" w:cs="Times New Roman"/>
          <w:i/>
          <w:sz w:val="28"/>
          <w:szCs w:val="28"/>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Pr="005C5A10">
        <w:rPr>
          <w:rFonts w:ascii="Times New Roman" w:hAnsi="Times New Roman" w:cs="Times New Roman"/>
          <w:sz w:val="28"/>
          <w:szCs w:val="28"/>
        </w:rPr>
        <w:t>;</w:t>
      </w:r>
    </w:p>
    <w:p w:rsidR="005C5A10" w:rsidRPr="005C5A10" w:rsidRDefault="005C5A10" w:rsidP="005C5A10">
      <w:pPr>
        <w:pStyle w:val="33"/>
        <w:numPr>
          <w:ilvl w:val="0"/>
          <w:numId w:val="24"/>
        </w:numPr>
        <w:tabs>
          <w:tab w:val="num" w:pos="-88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lastRenderedPageBreak/>
        <w:t>привлечение к работе в выходные и нерабочие праздничные дни (статья 113 ТК РФ);</w:t>
      </w:r>
    </w:p>
    <w:p w:rsidR="005C5A10" w:rsidRPr="005C5A10" w:rsidRDefault="005C5A10" w:rsidP="005C5A10">
      <w:pPr>
        <w:pStyle w:val="33"/>
        <w:numPr>
          <w:ilvl w:val="0"/>
          <w:numId w:val="24"/>
        </w:numPr>
        <w:tabs>
          <w:tab w:val="num" w:pos="-22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установление очередности предоставления отпусков </w:t>
      </w:r>
      <w:r w:rsidRPr="005C5A10">
        <w:rPr>
          <w:rFonts w:ascii="Times New Roman" w:hAnsi="Times New Roman" w:cs="Times New Roman"/>
          <w:iCs/>
          <w:sz w:val="28"/>
          <w:szCs w:val="28"/>
        </w:rPr>
        <w:t>(статья 123 ТК РФ);</w:t>
      </w:r>
    </w:p>
    <w:p w:rsidR="005C5A10" w:rsidRPr="005C5A10" w:rsidRDefault="005C5A10" w:rsidP="005C5A10">
      <w:pPr>
        <w:pStyle w:val="33"/>
        <w:numPr>
          <w:ilvl w:val="0"/>
          <w:numId w:val="24"/>
        </w:numPr>
        <w:tabs>
          <w:tab w:val="num" w:pos="-22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5C5A10">
        <w:rPr>
          <w:rFonts w:ascii="Times New Roman" w:hAnsi="Times New Roman" w:cs="Times New Roman"/>
          <w:sz w:val="28"/>
          <w:szCs w:val="28"/>
        </w:rPr>
        <w:t>(</w:t>
      </w:r>
      <w:r w:rsidRPr="005C5A10">
        <w:rPr>
          <w:rFonts w:ascii="Times New Roman" w:hAnsi="Times New Roman" w:cs="Times New Roman"/>
          <w:iCs/>
          <w:sz w:val="28"/>
          <w:szCs w:val="28"/>
        </w:rPr>
        <w:t>статья 100 ТК РФ);</w:t>
      </w:r>
    </w:p>
    <w:p w:rsidR="005C5A10" w:rsidRPr="005C5A10" w:rsidRDefault="005C5A10" w:rsidP="005C5A10">
      <w:pPr>
        <w:pStyle w:val="33"/>
        <w:numPr>
          <w:ilvl w:val="0"/>
          <w:numId w:val="24"/>
        </w:numPr>
        <w:tabs>
          <w:tab w:val="num" w:pos="-88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5C5A10">
        <w:rPr>
          <w:rFonts w:ascii="Times New Roman" w:hAnsi="Times New Roman" w:cs="Times New Roman"/>
          <w:iCs/>
          <w:sz w:val="28"/>
          <w:szCs w:val="28"/>
        </w:rPr>
        <w:t>(статья 180 ТК РФ);</w:t>
      </w:r>
    </w:p>
    <w:p w:rsidR="005C5A10" w:rsidRPr="005C5A10" w:rsidRDefault="005C5A10" w:rsidP="005C5A10">
      <w:pPr>
        <w:pStyle w:val="33"/>
        <w:numPr>
          <w:ilvl w:val="0"/>
          <w:numId w:val="24"/>
        </w:numPr>
        <w:tabs>
          <w:tab w:val="num" w:pos="-7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утверждение формы расчетного листка </w:t>
      </w:r>
      <w:r w:rsidRPr="005C5A10">
        <w:rPr>
          <w:rFonts w:ascii="Times New Roman" w:hAnsi="Times New Roman" w:cs="Times New Roman"/>
          <w:iCs/>
          <w:sz w:val="28"/>
          <w:szCs w:val="28"/>
        </w:rPr>
        <w:t>(статья 136 ТК РФ);</w:t>
      </w:r>
    </w:p>
    <w:p w:rsidR="005C5A10" w:rsidRPr="005C5A10" w:rsidRDefault="005C5A10" w:rsidP="005C5A10">
      <w:pPr>
        <w:pStyle w:val="33"/>
        <w:numPr>
          <w:ilvl w:val="0"/>
          <w:numId w:val="24"/>
        </w:numPr>
        <w:tabs>
          <w:tab w:val="num" w:pos="-33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5C5A10">
        <w:rPr>
          <w:rFonts w:ascii="Times New Roman" w:hAnsi="Times New Roman" w:cs="Times New Roman"/>
          <w:iCs/>
          <w:sz w:val="28"/>
          <w:szCs w:val="28"/>
        </w:rPr>
        <w:t>(статья 196 ТК РФ);</w:t>
      </w:r>
    </w:p>
    <w:p w:rsidR="005C5A10" w:rsidRPr="005C5A10" w:rsidRDefault="005C5A10" w:rsidP="005C5A10">
      <w:pPr>
        <w:pStyle w:val="33"/>
        <w:numPr>
          <w:ilvl w:val="0"/>
          <w:numId w:val="24"/>
        </w:numPr>
        <w:tabs>
          <w:tab w:val="num" w:pos="-7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определение сроков проведения специальной оценки условий труда (</w:t>
      </w:r>
      <w:r w:rsidRPr="005C5A10">
        <w:rPr>
          <w:rFonts w:ascii="Times New Roman" w:hAnsi="Times New Roman" w:cs="Times New Roman"/>
          <w:iCs/>
          <w:sz w:val="28"/>
          <w:szCs w:val="28"/>
        </w:rPr>
        <w:t>статья 22 ТК РФ)</w:t>
      </w:r>
      <w:r w:rsidRPr="005C5A10">
        <w:rPr>
          <w:rFonts w:ascii="Times New Roman" w:hAnsi="Times New Roman" w:cs="Times New Roman"/>
          <w:sz w:val="28"/>
          <w:szCs w:val="28"/>
        </w:rPr>
        <w:t>;</w:t>
      </w:r>
    </w:p>
    <w:p w:rsidR="005C5A10" w:rsidRPr="005C5A10" w:rsidRDefault="005C5A10" w:rsidP="005C5A10">
      <w:pPr>
        <w:pStyle w:val="33"/>
        <w:numPr>
          <w:ilvl w:val="0"/>
          <w:numId w:val="24"/>
        </w:numPr>
        <w:tabs>
          <w:tab w:val="num" w:pos="-7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формирование аттестационной комиссии в образовательной организации (</w:t>
      </w:r>
      <w:r w:rsidRPr="005C5A10">
        <w:rPr>
          <w:rFonts w:ascii="Times New Roman" w:hAnsi="Times New Roman" w:cs="Times New Roman"/>
          <w:iCs/>
          <w:sz w:val="28"/>
          <w:szCs w:val="28"/>
        </w:rPr>
        <w:t>статья 82 ТК РФ)</w:t>
      </w:r>
      <w:r w:rsidRPr="005C5A10">
        <w:rPr>
          <w:rFonts w:ascii="Times New Roman" w:hAnsi="Times New Roman" w:cs="Times New Roman"/>
          <w:sz w:val="28"/>
          <w:szCs w:val="28"/>
        </w:rPr>
        <w:t>;</w:t>
      </w:r>
    </w:p>
    <w:p w:rsidR="005C5A10" w:rsidRPr="005C5A10" w:rsidRDefault="005C5A10" w:rsidP="005C5A10">
      <w:pPr>
        <w:pStyle w:val="33"/>
        <w:numPr>
          <w:ilvl w:val="0"/>
          <w:numId w:val="24"/>
        </w:numPr>
        <w:tabs>
          <w:tab w:val="num" w:pos="-7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формирование комиссии по урегулированию споров между участниками образовательных отношений;</w:t>
      </w:r>
    </w:p>
    <w:p w:rsidR="005C5A10" w:rsidRPr="005C5A10" w:rsidRDefault="005C5A10" w:rsidP="005C5A10">
      <w:pPr>
        <w:pStyle w:val="33"/>
        <w:numPr>
          <w:ilvl w:val="0"/>
          <w:numId w:val="24"/>
        </w:numPr>
        <w:tabs>
          <w:tab w:val="num" w:pos="-7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принятие локальных нормативных актов организации, закрепляющих нормы профессиональной этики педагогических работников;</w:t>
      </w:r>
    </w:p>
    <w:p w:rsidR="005C5A10" w:rsidRPr="005C5A10" w:rsidRDefault="005C5A10" w:rsidP="005C5A10">
      <w:pPr>
        <w:pStyle w:val="Default"/>
        <w:ind w:firstLine="709"/>
        <w:rPr>
          <w:sz w:val="28"/>
          <w:szCs w:val="28"/>
        </w:rPr>
      </w:pPr>
      <w:r w:rsidRPr="005C5A10">
        <w:rPr>
          <w:sz w:val="28"/>
          <w:szCs w:val="28"/>
        </w:rPr>
        <w:t>изменение условий труда (</w:t>
      </w:r>
      <w:r w:rsidRPr="005C5A10">
        <w:rPr>
          <w:iCs/>
          <w:sz w:val="28"/>
          <w:szCs w:val="28"/>
        </w:rPr>
        <w:t>статья 74 ТК РФ)</w:t>
      </w:r>
      <w:r w:rsidRPr="005C5A10">
        <w:rPr>
          <w:sz w:val="28"/>
          <w:szCs w:val="28"/>
        </w:rPr>
        <w:t>.</w:t>
      </w:r>
    </w:p>
    <w:p w:rsidR="005C5A10" w:rsidRPr="005C5A10" w:rsidRDefault="005C5A10" w:rsidP="005C5A10">
      <w:pPr>
        <w:pStyle w:val="3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9.1.11. </w:t>
      </w:r>
      <w:r w:rsidRPr="005C5A10">
        <w:rPr>
          <w:rFonts w:ascii="Times New Roman" w:hAnsi="Times New Roman" w:cs="Times New Roman"/>
          <w:sz w:val="28"/>
          <w:szCs w:val="28"/>
        </w:rPr>
        <w:t>С учетом мотивированного мнения выборного органа первичной профсоюзной организации производит расторжение трудового договора с работниками, являющимися членами Профсоюза, по следующим основаниям:</w:t>
      </w:r>
    </w:p>
    <w:p w:rsidR="005C5A10" w:rsidRPr="005C5A10" w:rsidRDefault="005C5A10" w:rsidP="005C5A10">
      <w:pPr>
        <w:pStyle w:val="33"/>
        <w:numPr>
          <w:ilvl w:val="0"/>
          <w:numId w:val="25"/>
        </w:numPr>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сокращение численности или штата работников организации (</w:t>
      </w:r>
      <w:r w:rsidRPr="005C5A10">
        <w:rPr>
          <w:rFonts w:ascii="Times New Roman" w:hAnsi="Times New Roman" w:cs="Times New Roman"/>
          <w:iCs/>
          <w:sz w:val="28"/>
          <w:szCs w:val="28"/>
        </w:rPr>
        <w:t>статьи 81, 82, 373 ТК РФ)</w:t>
      </w:r>
      <w:r w:rsidRPr="005C5A10">
        <w:rPr>
          <w:rFonts w:ascii="Times New Roman" w:hAnsi="Times New Roman" w:cs="Times New Roman"/>
          <w:sz w:val="28"/>
          <w:szCs w:val="28"/>
        </w:rPr>
        <w:t>;</w:t>
      </w:r>
    </w:p>
    <w:p w:rsidR="005C5A10" w:rsidRPr="005C5A10" w:rsidRDefault="005C5A10" w:rsidP="005C5A10">
      <w:pPr>
        <w:pStyle w:val="33"/>
        <w:numPr>
          <w:ilvl w:val="0"/>
          <w:numId w:val="25"/>
        </w:numPr>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5C5A10">
        <w:rPr>
          <w:rFonts w:ascii="Times New Roman" w:hAnsi="Times New Roman" w:cs="Times New Roman"/>
          <w:iCs/>
          <w:sz w:val="28"/>
          <w:szCs w:val="28"/>
        </w:rPr>
        <w:t>статьи 81, 82, 373 ТК РФ)</w:t>
      </w:r>
      <w:r w:rsidRPr="005C5A10">
        <w:rPr>
          <w:rFonts w:ascii="Times New Roman" w:hAnsi="Times New Roman" w:cs="Times New Roman"/>
          <w:sz w:val="28"/>
          <w:szCs w:val="28"/>
        </w:rPr>
        <w:t>;</w:t>
      </w:r>
    </w:p>
    <w:p w:rsidR="005C5A10" w:rsidRPr="005C5A10" w:rsidRDefault="005C5A10" w:rsidP="005C5A10">
      <w:pPr>
        <w:pStyle w:val="33"/>
        <w:autoSpaceDE w:val="0"/>
        <w:autoSpaceDN w:val="0"/>
        <w:adjustRightInd w:val="0"/>
        <w:spacing w:after="0" w:line="240" w:lineRule="auto"/>
        <w:ind w:left="0" w:firstLine="709"/>
        <w:jc w:val="both"/>
        <w:rPr>
          <w:rFonts w:ascii="Times New Roman" w:hAnsi="Times New Roman" w:cs="Times New Roman"/>
          <w:iCs/>
          <w:sz w:val="28"/>
          <w:szCs w:val="28"/>
          <w:highlight w:val="yellow"/>
        </w:rPr>
      </w:pPr>
      <w:r w:rsidRPr="005C5A10">
        <w:rPr>
          <w:rFonts w:ascii="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5C5A10">
        <w:rPr>
          <w:rFonts w:ascii="Times New Roman" w:hAnsi="Times New Roman" w:cs="Times New Roman"/>
          <w:iCs/>
          <w:sz w:val="28"/>
          <w:szCs w:val="28"/>
        </w:rPr>
        <w:t>статьи 81, 82, 373 ТК РФ)</w:t>
      </w:r>
      <w:r w:rsidRPr="005C5A10">
        <w:rPr>
          <w:rFonts w:ascii="Times New Roman" w:hAnsi="Times New Roman" w:cs="Times New Roman"/>
          <w:sz w:val="28"/>
          <w:szCs w:val="28"/>
        </w:rPr>
        <w:t>;</w:t>
      </w:r>
    </w:p>
    <w:p w:rsidR="005C5A10" w:rsidRPr="005C5A10" w:rsidRDefault="005C5A10" w:rsidP="005C5A10">
      <w:pPr>
        <w:pStyle w:val="33"/>
        <w:autoSpaceDE w:val="0"/>
        <w:autoSpaceDN w:val="0"/>
        <w:adjustRightInd w:val="0"/>
        <w:spacing w:after="0" w:line="240" w:lineRule="auto"/>
        <w:ind w:left="0" w:firstLine="709"/>
        <w:jc w:val="both"/>
        <w:rPr>
          <w:rFonts w:ascii="Times New Roman" w:hAnsi="Times New Roman" w:cs="Times New Roman"/>
          <w:iCs/>
          <w:sz w:val="28"/>
          <w:szCs w:val="28"/>
        </w:rPr>
      </w:pPr>
      <w:r w:rsidRPr="005C5A10">
        <w:rPr>
          <w:rFonts w:ascii="Times New Roman" w:hAnsi="Times New Roman" w:cs="Times New Roman"/>
          <w:sz w:val="28"/>
          <w:szCs w:val="28"/>
        </w:rPr>
        <w:t xml:space="preserve">- </w:t>
      </w:r>
      <w:r w:rsidRPr="005C5A10">
        <w:rPr>
          <w:rFonts w:ascii="Times New Roman" w:hAnsi="Times New Roman" w:cs="Times New Roman"/>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5C5A10">
        <w:rPr>
          <w:rFonts w:ascii="Times New Roman" w:hAnsi="Times New Roman" w:cs="Times New Roman"/>
          <w:sz w:val="28"/>
          <w:szCs w:val="28"/>
        </w:rPr>
        <w:t xml:space="preserve">(пункт 1 </w:t>
      </w:r>
      <w:r w:rsidRPr="005C5A10">
        <w:rPr>
          <w:rFonts w:ascii="Times New Roman" w:hAnsi="Times New Roman" w:cs="Times New Roman"/>
          <w:iCs/>
          <w:sz w:val="28"/>
          <w:szCs w:val="28"/>
        </w:rPr>
        <w:t>статьи 336 ТК РФ</w:t>
      </w:r>
      <w:r w:rsidRPr="005C5A10">
        <w:rPr>
          <w:rFonts w:ascii="Times New Roman" w:hAnsi="Times New Roman" w:cs="Times New Roman"/>
          <w:sz w:val="28"/>
          <w:szCs w:val="28"/>
        </w:rPr>
        <w:t>)</w:t>
      </w:r>
      <w:r w:rsidRPr="005C5A10">
        <w:rPr>
          <w:rFonts w:ascii="Times New Roman" w:hAnsi="Times New Roman" w:cs="Times New Roman"/>
          <w:iCs/>
          <w:sz w:val="28"/>
          <w:szCs w:val="28"/>
        </w:rPr>
        <w:t>;</w:t>
      </w:r>
    </w:p>
    <w:p w:rsidR="005C5A10" w:rsidRPr="005C5A10" w:rsidRDefault="005C5A10" w:rsidP="005C5A10">
      <w:pPr>
        <w:pStyle w:val="33"/>
        <w:autoSpaceDE w:val="0"/>
        <w:autoSpaceDN w:val="0"/>
        <w:adjustRightInd w:val="0"/>
        <w:spacing w:after="0" w:line="240" w:lineRule="auto"/>
        <w:ind w:left="0" w:firstLine="709"/>
        <w:jc w:val="both"/>
        <w:rPr>
          <w:rFonts w:ascii="Times New Roman" w:hAnsi="Times New Roman" w:cs="Times New Roman"/>
          <w:sz w:val="28"/>
          <w:szCs w:val="28"/>
        </w:rPr>
      </w:pPr>
      <w:r w:rsidRPr="005C5A10">
        <w:rPr>
          <w:rFonts w:ascii="Times New Roman" w:hAnsi="Times New Roman" w:cs="Times New Roman"/>
          <w:iCs/>
          <w:sz w:val="28"/>
          <w:szCs w:val="28"/>
        </w:rPr>
        <w:t xml:space="preserve">- </w:t>
      </w:r>
      <w:r w:rsidRPr="005C5A10">
        <w:rPr>
          <w:rFonts w:ascii="Times New Roman" w:hAnsi="Times New Roman" w:cs="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C5A10">
        <w:rPr>
          <w:rFonts w:ascii="Times New Roman" w:hAnsi="Times New Roman" w:cs="Times New Roman"/>
          <w:iCs/>
          <w:sz w:val="28"/>
          <w:szCs w:val="28"/>
        </w:rPr>
        <w:t>статьи 81 ТК РФ)</w:t>
      </w:r>
      <w:r w:rsidRPr="005C5A10">
        <w:rPr>
          <w:rFonts w:ascii="Times New Roman" w:hAnsi="Times New Roman" w:cs="Times New Roman"/>
          <w:sz w:val="28"/>
          <w:szCs w:val="28"/>
        </w:rPr>
        <w:t>;</w:t>
      </w:r>
    </w:p>
    <w:p w:rsidR="005C5A10" w:rsidRPr="005C5A10" w:rsidRDefault="005C5A10" w:rsidP="005C5A10">
      <w:pPr>
        <w:pStyle w:val="33"/>
        <w:autoSpaceDE w:val="0"/>
        <w:autoSpaceDN w:val="0"/>
        <w:adjustRightInd w:val="0"/>
        <w:spacing w:after="0" w:line="240" w:lineRule="auto"/>
        <w:ind w:left="0" w:firstLine="709"/>
        <w:jc w:val="both"/>
        <w:rPr>
          <w:rFonts w:ascii="Times New Roman" w:hAnsi="Times New Roman" w:cs="Times New Roman"/>
          <w:iCs/>
          <w:sz w:val="28"/>
          <w:szCs w:val="28"/>
        </w:rPr>
      </w:pPr>
      <w:r w:rsidRPr="005C5A10">
        <w:rPr>
          <w:rFonts w:ascii="Times New Roman" w:hAnsi="Times New Roman" w:cs="Times New Roman"/>
          <w:iCs/>
          <w:sz w:val="28"/>
          <w:szCs w:val="28"/>
        </w:rPr>
        <w:t xml:space="preserve">- </w:t>
      </w:r>
      <w:r w:rsidRPr="005C5A10">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C5A10">
        <w:rPr>
          <w:rFonts w:ascii="Times New Roman" w:hAnsi="Times New Roman" w:cs="Times New Roman"/>
          <w:iCs/>
          <w:sz w:val="28"/>
          <w:szCs w:val="28"/>
        </w:rPr>
        <w:t>статьи 336 ТК РФ</w:t>
      </w:r>
      <w:r w:rsidRPr="005C5A10">
        <w:rPr>
          <w:rFonts w:ascii="Times New Roman" w:hAnsi="Times New Roman" w:cs="Times New Roman"/>
          <w:sz w:val="28"/>
          <w:szCs w:val="28"/>
        </w:rPr>
        <w:t>).</w:t>
      </w:r>
    </w:p>
    <w:p w:rsidR="005C5A10" w:rsidRPr="005C5A10" w:rsidRDefault="005C5A10" w:rsidP="005C5A10">
      <w:pPr>
        <w:pStyle w:val="33"/>
        <w:spacing w:after="0" w:line="240" w:lineRule="auto"/>
        <w:ind w:left="0" w:firstLine="709"/>
        <w:jc w:val="both"/>
        <w:rPr>
          <w:rFonts w:ascii="Times New Roman" w:hAnsi="Times New Roman" w:cs="Times New Roman"/>
          <w:sz w:val="28"/>
          <w:szCs w:val="28"/>
        </w:rPr>
      </w:pPr>
      <w:r w:rsidRPr="00C83556">
        <w:rPr>
          <w:rStyle w:val="A10"/>
          <w:rFonts w:ascii="Times New Roman" w:hAnsi="Times New Roman" w:cs="Times New Roman"/>
          <w:b w:val="0"/>
          <w:sz w:val="28"/>
          <w:szCs w:val="28"/>
        </w:rPr>
        <w:t>9.</w:t>
      </w:r>
      <w:r w:rsidR="00C83556">
        <w:rPr>
          <w:rStyle w:val="A10"/>
          <w:rFonts w:ascii="Times New Roman" w:hAnsi="Times New Roman" w:cs="Times New Roman"/>
          <w:b w:val="0"/>
          <w:sz w:val="28"/>
          <w:szCs w:val="28"/>
        </w:rPr>
        <w:t>1</w:t>
      </w:r>
      <w:r w:rsidRPr="00C83556">
        <w:rPr>
          <w:rStyle w:val="A10"/>
          <w:rFonts w:ascii="Times New Roman" w:hAnsi="Times New Roman" w:cs="Times New Roman"/>
          <w:b w:val="0"/>
          <w:sz w:val="28"/>
          <w:szCs w:val="28"/>
        </w:rPr>
        <w:t>.</w:t>
      </w:r>
      <w:r w:rsidR="00C83556">
        <w:rPr>
          <w:rStyle w:val="A10"/>
          <w:rFonts w:ascii="Times New Roman" w:hAnsi="Times New Roman" w:cs="Times New Roman"/>
          <w:b w:val="0"/>
          <w:sz w:val="28"/>
          <w:szCs w:val="28"/>
        </w:rPr>
        <w:t>12</w:t>
      </w:r>
      <w:r w:rsidRPr="00C83556">
        <w:rPr>
          <w:rStyle w:val="A10"/>
          <w:rFonts w:ascii="Times New Roman" w:hAnsi="Times New Roman" w:cs="Times New Roman"/>
          <w:b w:val="0"/>
          <w:sz w:val="28"/>
          <w:szCs w:val="28"/>
        </w:rPr>
        <w:t>.</w:t>
      </w:r>
      <w:r w:rsidRPr="005C5A10">
        <w:rPr>
          <w:rStyle w:val="A10"/>
          <w:rFonts w:ascii="Times New Roman" w:hAnsi="Times New Roman" w:cs="Times New Roman"/>
          <w:sz w:val="28"/>
          <w:szCs w:val="28"/>
        </w:rPr>
        <w:t> </w:t>
      </w:r>
      <w:r w:rsidRPr="005C5A10">
        <w:rPr>
          <w:rFonts w:ascii="Times New Roman" w:hAnsi="Times New Roman" w:cs="Times New Roman"/>
          <w:sz w:val="28"/>
          <w:szCs w:val="28"/>
        </w:rPr>
        <w:t>По согласованию с выборным органом первичной про</w:t>
      </w:r>
      <w:r w:rsidR="00C83556">
        <w:rPr>
          <w:rFonts w:ascii="Times New Roman" w:hAnsi="Times New Roman" w:cs="Times New Roman"/>
          <w:sz w:val="28"/>
          <w:szCs w:val="28"/>
        </w:rPr>
        <w:t>фсоюзной организации рассматривает следующие вопросы</w:t>
      </w:r>
      <w:r w:rsidRPr="005C5A10">
        <w:rPr>
          <w:rFonts w:ascii="Times New Roman" w:hAnsi="Times New Roman" w:cs="Times New Roman"/>
          <w:sz w:val="28"/>
          <w:szCs w:val="28"/>
        </w:rPr>
        <w:t>:</w:t>
      </w:r>
    </w:p>
    <w:p w:rsidR="005C5A10" w:rsidRPr="005C5A10" w:rsidRDefault="005C5A10" w:rsidP="005C5A10">
      <w:pPr>
        <w:pStyle w:val="33"/>
        <w:numPr>
          <w:ilvl w:val="0"/>
          <w:numId w:val="24"/>
        </w:numPr>
        <w:tabs>
          <w:tab w:val="num" w:pos="-55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установление перечня должностей работников с ненормированным рабочим днем (статья 101 ТК РФ);</w:t>
      </w:r>
    </w:p>
    <w:p w:rsidR="005C5A10" w:rsidRPr="005C5A10" w:rsidRDefault="005C5A10" w:rsidP="005C5A10">
      <w:pPr>
        <w:pStyle w:val="33"/>
        <w:numPr>
          <w:ilvl w:val="0"/>
          <w:numId w:val="24"/>
        </w:numPr>
        <w:tabs>
          <w:tab w:val="num" w:pos="-55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представление к присвоению почетных званий (статья 191 ТК РФ);</w:t>
      </w:r>
    </w:p>
    <w:p w:rsidR="005C5A10" w:rsidRPr="005C5A10" w:rsidRDefault="005C5A10" w:rsidP="005C5A10">
      <w:pPr>
        <w:pStyle w:val="33"/>
        <w:numPr>
          <w:ilvl w:val="0"/>
          <w:numId w:val="24"/>
        </w:numPr>
        <w:tabs>
          <w:tab w:val="num" w:pos="-55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представление к награждению отраслевыми наградами и иными наградами (статья 191 ТК РФ);</w:t>
      </w:r>
    </w:p>
    <w:p w:rsidR="005C5A10" w:rsidRPr="005C5A10" w:rsidRDefault="005C5A10" w:rsidP="005C5A10">
      <w:pPr>
        <w:pStyle w:val="33"/>
        <w:numPr>
          <w:ilvl w:val="0"/>
          <w:numId w:val="24"/>
        </w:numPr>
        <w:tabs>
          <w:tab w:val="num" w:pos="-88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lastRenderedPageBreak/>
        <w:t xml:space="preserve">установление размеров повышенной заработной платы за вредные и (или) опасные и иные особые условия труда </w:t>
      </w:r>
      <w:r w:rsidRPr="005C5A10">
        <w:rPr>
          <w:rFonts w:ascii="Times New Roman" w:hAnsi="Times New Roman" w:cs="Times New Roman"/>
          <w:iCs/>
          <w:sz w:val="28"/>
          <w:szCs w:val="28"/>
        </w:rPr>
        <w:t>(</w:t>
      </w:r>
      <w:r w:rsidRPr="005C5A10">
        <w:rPr>
          <w:rFonts w:ascii="Times New Roman" w:hAnsi="Times New Roman" w:cs="Times New Roman"/>
          <w:sz w:val="28"/>
          <w:szCs w:val="28"/>
        </w:rPr>
        <w:t>статья</w:t>
      </w:r>
      <w:r w:rsidRPr="005C5A10">
        <w:rPr>
          <w:rFonts w:ascii="Times New Roman" w:hAnsi="Times New Roman" w:cs="Times New Roman"/>
          <w:iCs/>
          <w:sz w:val="28"/>
          <w:szCs w:val="28"/>
        </w:rPr>
        <w:t xml:space="preserve"> 147 ТК РФ);</w:t>
      </w:r>
    </w:p>
    <w:p w:rsidR="005C5A10" w:rsidRPr="005C5A10" w:rsidRDefault="005C5A10" w:rsidP="005C5A10">
      <w:pPr>
        <w:pStyle w:val="33"/>
        <w:numPr>
          <w:ilvl w:val="0"/>
          <w:numId w:val="24"/>
        </w:numPr>
        <w:tabs>
          <w:tab w:val="num" w:pos="-18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установление размеров повышения заработной платы в ночное время </w:t>
      </w:r>
      <w:r w:rsidRPr="005C5A10">
        <w:rPr>
          <w:rFonts w:ascii="Times New Roman" w:hAnsi="Times New Roman" w:cs="Times New Roman"/>
          <w:iCs/>
          <w:sz w:val="28"/>
          <w:szCs w:val="28"/>
        </w:rPr>
        <w:t>(</w:t>
      </w:r>
      <w:r w:rsidRPr="005C5A10">
        <w:rPr>
          <w:rFonts w:ascii="Times New Roman" w:hAnsi="Times New Roman" w:cs="Times New Roman"/>
          <w:sz w:val="28"/>
          <w:szCs w:val="28"/>
        </w:rPr>
        <w:t>статья</w:t>
      </w:r>
      <w:r w:rsidRPr="005C5A10">
        <w:rPr>
          <w:rFonts w:ascii="Times New Roman" w:hAnsi="Times New Roman" w:cs="Times New Roman"/>
          <w:iCs/>
          <w:sz w:val="28"/>
          <w:szCs w:val="28"/>
        </w:rPr>
        <w:t xml:space="preserve"> 154 ТК РФ);</w:t>
      </w:r>
    </w:p>
    <w:p w:rsidR="005C5A10" w:rsidRPr="005C5A10" w:rsidRDefault="005C5A10" w:rsidP="005C5A10">
      <w:pPr>
        <w:pStyle w:val="33"/>
        <w:numPr>
          <w:ilvl w:val="0"/>
          <w:numId w:val="24"/>
        </w:numPr>
        <w:tabs>
          <w:tab w:val="num" w:pos="-18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распределение учебной нагрузки </w:t>
      </w:r>
      <w:r w:rsidRPr="005C5A10">
        <w:rPr>
          <w:rFonts w:ascii="Times New Roman" w:hAnsi="Times New Roman" w:cs="Times New Roman"/>
          <w:iCs/>
          <w:sz w:val="28"/>
          <w:szCs w:val="28"/>
        </w:rPr>
        <w:t>(</w:t>
      </w:r>
      <w:r w:rsidRPr="005C5A10">
        <w:rPr>
          <w:rFonts w:ascii="Times New Roman" w:hAnsi="Times New Roman" w:cs="Times New Roman"/>
          <w:sz w:val="28"/>
          <w:szCs w:val="28"/>
        </w:rPr>
        <w:t>статья</w:t>
      </w:r>
      <w:r w:rsidRPr="005C5A10">
        <w:rPr>
          <w:rFonts w:ascii="Times New Roman" w:hAnsi="Times New Roman" w:cs="Times New Roman"/>
          <w:iCs/>
          <w:sz w:val="28"/>
          <w:szCs w:val="28"/>
        </w:rPr>
        <w:t xml:space="preserve"> 100 ТК РФ)</w:t>
      </w:r>
      <w:r w:rsidRPr="005C5A10">
        <w:rPr>
          <w:rFonts w:ascii="Times New Roman" w:hAnsi="Times New Roman" w:cs="Times New Roman"/>
          <w:sz w:val="28"/>
          <w:szCs w:val="28"/>
        </w:rPr>
        <w:t>;</w:t>
      </w:r>
    </w:p>
    <w:p w:rsidR="005C5A10" w:rsidRPr="005C5A10" w:rsidRDefault="005C5A10" w:rsidP="005C5A10">
      <w:pPr>
        <w:pStyle w:val="33"/>
        <w:numPr>
          <w:ilvl w:val="0"/>
          <w:numId w:val="24"/>
        </w:numPr>
        <w:tabs>
          <w:tab w:val="num" w:pos="-18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утверждение расписания занятий </w:t>
      </w:r>
      <w:r w:rsidRPr="005C5A10">
        <w:rPr>
          <w:rFonts w:ascii="Times New Roman" w:hAnsi="Times New Roman" w:cs="Times New Roman"/>
          <w:iCs/>
          <w:sz w:val="28"/>
          <w:szCs w:val="28"/>
        </w:rPr>
        <w:t>(</w:t>
      </w:r>
      <w:r w:rsidRPr="005C5A10">
        <w:rPr>
          <w:rFonts w:ascii="Times New Roman" w:hAnsi="Times New Roman" w:cs="Times New Roman"/>
          <w:sz w:val="28"/>
          <w:szCs w:val="28"/>
        </w:rPr>
        <w:t>статья</w:t>
      </w:r>
      <w:r w:rsidRPr="005C5A10">
        <w:rPr>
          <w:rFonts w:ascii="Times New Roman" w:hAnsi="Times New Roman" w:cs="Times New Roman"/>
          <w:iCs/>
          <w:sz w:val="28"/>
          <w:szCs w:val="28"/>
        </w:rPr>
        <w:t xml:space="preserve"> 100 ТК РФ)</w:t>
      </w:r>
      <w:r w:rsidRPr="005C5A10">
        <w:rPr>
          <w:rFonts w:ascii="Times New Roman" w:hAnsi="Times New Roman" w:cs="Times New Roman"/>
          <w:sz w:val="28"/>
          <w:szCs w:val="28"/>
        </w:rPr>
        <w:t>;</w:t>
      </w:r>
    </w:p>
    <w:p w:rsidR="005C5A10" w:rsidRPr="005C5A10" w:rsidRDefault="005C5A10" w:rsidP="005C5A10">
      <w:pPr>
        <w:pStyle w:val="33"/>
        <w:numPr>
          <w:ilvl w:val="0"/>
          <w:numId w:val="24"/>
        </w:numPr>
        <w:tabs>
          <w:tab w:val="num" w:pos="-187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 xml:space="preserve">установление, изменение размеров выплат стимулирующего характера </w:t>
      </w:r>
      <w:r w:rsidRPr="005C5A10">
        <w:rPr>
          <w:rFonts w:ascii="Times New Roman" w:hAnsi="Times New Roman" w:cs="Times New Roman"/>
          <w:iCs/>
          <w:sz w:val="28"/>
          <w:szCs w:val="28"/>
        </w:rPr>
        <w:t>(</w:t>
      </w:r>
      <w:r w:rsidRPr="005C5A10">
        <w:rPr>
          <w:rFonts w:ascii="Times New Roman" w:hAnsi="Times New Roman" w:cs="Times New Roman"/>
          <w:sz w:val="28"/>
          <w:szCs w:val="28"/>
        </w:rPr>
        <w:t>статьи 135,</w:t>
      </w:r>
      <w:r w:rsidRPr="005C5A10">
        <w:rPr>
          <w:rFonts w:ascii="Times New Roman" w:hAnsi="Times New Roman" w:cs="Times New Roman"/>
          <w:iCs/>
          <w:sz w:val="28"/>
          <w:szCs w:val="28"/>
        </w:rPr>
        <w:t xml:space="preserve"> 144 ТК РФ)</w:t>
      </w:r>
      <w:r w:rsidRPr="005C5A10">
        <w:rPr>
          <w:rFonts w:ascii="Times New Roman" w:hAnsi="Times New Roman" w:cs="Times New Roman"/>
          <w:sz w:val="28"/>
          <w:szCs w:val="28"/>
        </w:rPr>
        <w:t xml:space="preserve">; </w:t>
      </w:r>
    </w:p>
    <w:p w:rsidR="005C5A10" w:rsidRPr="005C5A10" w:rsidRDefault="005C5A10" w:rsidP="005C5A10">
      <w:pPr>
        <w:pStyle w:val="33"/>
        <w:numPr>
          <w:ilvl w:val="0"/>
          <w:numId w:val="24"/>
        </w:numPr>
        <w:tabs>
          <w:tab w:val="num" w:pos="-1870"/>
        </w:tabs>
        <w:spacing w:after="0" w:line="240" w:lineRule="auto"/>
        <w:ind w:left="0" w:firstLine="709"/>
        <w:contextualSpacing w:val="0"/>
        <w:jc w:val="both"/>
        <w:rPr>
          <w:rFonts w:ascii="Times New Roman" w:hAnsi="Times New Roman" w:cs="Times New Roman"/>
          <w:i/>
          <w:sz w:val="28"/>
          <w:szCs w:val="28"/>
        </w:rPr>
      </w:pPr>
      <w:r w:rsidRPr="005C5A10">
        <w:rPr>
          <w:rFonts w:ascii="Times New Roman" w:hAnsi="Times New Roman" w:cs="Times New Roman"/>
          <w:i/>
          <w:sz w:val="28"/>
          <w:szCs w:val="28"/>
        </w:rPr>
        <w:t xml:space="preserve">распределение премиальных выплат и использование фонда экономии заработной платы </w:t>
      </w:r>
      <w:r w:rsidRPr="005C5A10">
        <w:rPr>
          <w:rFonts w:ascii="Times New Roman" w:hAnsi="Times New Roman" w:cs="Times New Roman"/>
          <w:i/>
          <w:iCs/>
          <w:sz w:val="28"/>
          <w:szCs w:val="28"/>
        </w:rPr>
        <w:t>(</w:t>
      </w:r>
      <w:r w:rsidRPr="005C5A10">
        <w:rPr>
          <w:rFonts w:ascii="Times New Roman" w:hAnsi="Times New Roman" w:cs="Times New Roman"/>
          <w:i/>
          <w:sz w:val="28"/>
          <w:szCs w:val="28"/>
        </w:rPr>
        <w:t>статьи 135,</w:t>
      </w:r>
      <w:r w:rsidRPr="005C5A10">
        <w:rPr>
          <w:rFonts w:ascii="Times New Roman" w:hAnsi="Times New Roman" w:cs="Times New Roman"/>
          <w:i/>
          <w:iCs/>
          <w:sz w:val="28"/>
          <w:szCs w:val="28"/>
        </w:rPr>
        <w:t xml:space="preserve"> 144 ТК РФ)</w:t>
      </w:r>
      <w:r w:rsidR="00C83556">
        <w:rPr>
          <w:rFonts w:ascii="Times New Roman" w:hAnsi="Times New Roman" w:cs="Times New Roman"/>
          <w:i/>
          <w:sz w:val="28"/>
          <w:szCs w:val="28"/>
        </w:rPr>
        <w:t>.</w:t>
      </w:r>
    </w:p>
    <w:p w:rsidR="005C5A10" w:rsidRPr="005C5A10" w:rsidRDefault="005C5A10" w:rsidP="005C5A10">
      <w:pPr>
        <w:pStyle w:val="33"/>
        <w:spacing w:after="0" w:line="240" w:lineRule="auto"/>
        <w:ind w:left="0" w:firstLine="709"/>
        <w:jc w:val="both"/>
        <w:rPr>
          <w:rFonts w:ascii="Times New Roman" w:hAnsi="Times New Roman" w:cs="Times New Roman"/>
          <w:i/>
          <w:sz w:val="28"/>
          <w:szCs w:val="28"/>
        </w:rPr>
      </w:pPr>
      <w:r w:rsidRPr="00C83556">
        <w:rPr>
          <w:rFonts w:ascii="Times New Roman" w:hAnsi="Times New Roman" w:cs="Times New Roman"/>
          <w:i/>
          <w:sz w:val="28"/>
          <w:szCs w:val="28"/>
          <w:highlight w:val="yellow"/>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5C5A10" w:rsidRPr="005C5A10" w:rsidRDefault="005C5A10" w:rsidP="005C5A10">
      <w:pPr>
        <w:pStyle w:val="33"/>
        <w:spacing w:after="0" w:line="240" w:lineRule="auto"/>
        <w:ind w:left="0" w:firstLine="709"/>
        <w:jc w:val="both"/>
        <w:rPr>
          <w:rFonts w:ascii="Times New Roman" w:hAnsi="Times New Roman" w:cs="Times New Roman"/>
          <w:sz w:val="28"/>
          <w:szCs w:val="28"/>
        </w:rPr>
      </w:pPr>
      <w:r w:rsidRPr="005C5A10">
        <w:rPr>
          <w:rFonts w:ascii="Times New Roman" w:hAnsi="Times New Roman" w:cs="Times New Roman"/>
          <w:sz w:val="28"/>
          <w:szCs w:val="28"/>
        </w:rPr>
        <w:t>9.</w:t>
      </w:r>
      <w:r w:rsidR="00C83556">
        <w:rPr>
          <w:rFonts w:ascii="Times New Roman" w:hAnsi="Times New Roman" w:cs="Times New Roman"/>
          <w:sz w:val="28"/>
          <w:szCs w:val="28"/>
        </w:rPr>
        <w:t>1</w:t>
      </w:r>
      <w:r w:rsidRPr="005C5A10">
        <w:rPr>
          <w:rFonts w:ascii="Times New Roman" w:hAnsi="Times New Roman" w:cs="Times New Roman"/>
          <w:sz w:val="28"/>
          <w:szCs w:val="28"/>
        </w:rPr>
        <w:t>.</w:t>
      </w:r>
      <w:r w:rsidR="00C83556">
        <w:rPr>
          <w:rFonts w:ascii="Times New Roman" w:hAnsi="Times New Roman" w:cs="Times New Roman"/>
          <w:sz w:val="28"/>
          <w:szCs w:val="28"/>
        </w:rPr>
        <w:t>13</w:t>
      </w:r>
      <w:r w:rsidRPr="005C5A10">
        <w:rPr>
          <w:rFonts w:ascii="Times New Roman" w:hAnsi="Times New Roman" w:cs="Times New Roman"/>
          <w:sz w:val="28"/>
          <w:szCs w:val="28"/>
        </w:rPr>
        <w:t xml:space="preserve">. С предварительного согласия выборного органа первичной профсоюзной организации </w:t>
      </w:r>
      <w:r w:rsidR="00C83556">
        <w:rPr>
          <w:rFonts w:ascii="Times New Roman" w:hAnsi="Times New Roman" w:cs="Times New Roman"/>
          <w:sz w:val="28"/>
          <w:szCs w:val="28"/>
        </w:rPr>
        <w:t>рассматривает следующие вопросы</w:t>
      </w:r>
      <w:r w:rsidRPr="005C5A10">
        <w:rPr>
          <w:rFonts w:ascii="Times New Roman" w:hAnsi="Times New Roman" w:cs="Times New Roman"/>
          <w:sz w:val="28"/>
          <w:szCs w:val="28"/>
        </w:rPr>
        <w:t>:</w:t>
      </w:r>
    </w:p>
    <w:p w:rsidR="005C5A10" w:rsidRPr="005C5A10" w:rsidRDefault="005C5A10" w:rsidP="005C5A10">
      <w:pPr>
        <w:pStyle w:val="33"/>
        <w:numPr>
          <w:ilvl w:val="0"/>
          <w:numId w:val="24"/>
        </w:numPr>
        <w:tabs>
          <w:tab w:val="num" w:pos="-66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C5A10">
        <w:rPr>
          <w:rFonts w:ascii="Times New Roman" w:hAnsi="Times New Roman" w:cs="Times New Roman"/>
          <w:iCs/>
          <w:sz w:val="28"/>
          <w:szCs w:val="28"/>
        </w:rPr>
        <w:t xml:space="preserve"> 192, 193 ТК РФ)</w:t>
      </w:r>
      <w:r w:rsidRPr="005C5A10">
        <w:rPr>
          <w:rFonts w:ascii="Times New Roman" w:hAnsi="Times New Roman" w:cs="Times New Roman"/>
          <w:sz w:val="28"/>
          <w:szCs w:val="28"/>
        </w:rPr>
        <w:t>;</w:t>
      </w:r>
    </w:p>
    <w:p w:rsidR="005C5A10" w:rsidRPr="005C5A10" w:rsidRDefault="005C5A10" w:rsidP="005C5A10">
      <w:pPr>
        <w:pStyle w:val="33"/>
        <w:numPr>
          <w:ilvl w:val="0"/>
          <w:numId w:val="24"/>
        </w:numPr>
        <w:tabs>
          <w:tab w:val="num" w:pos="-220"/>
        </w:tabs>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C5A10" w:rsidRPr="005C5A10" w:rsidRDefault="005C5A10" w:rsidP="005C5A10">
      <w:pPr>
        <w:autoSpaceDE w:val="0"/>
        <w:autoSpaceDN w:val="0"/>
        <w:adjustRightInd w:val="0"/>
        <w:spacing w:after="0" w:line="240" w:lineRule="auto"/>
        <w:ind w:firstLine="709"/>
        <w:jc w:val="both"/>
        <w:rPr>
          <w:rFonts w:ascii="Times New Roman" w:hAnsi="Times New Roman" w:cs="Times New Roman"/>
          <w:sz w:val="28"/>
          <w:szCs w:val="28"/>
        </w:rPr>
      </w:pPr>
      <w:r w:rsidRPr="005C5A10">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C5A10" w:rsidRPr="005C5A10" w:rsidRDefault="005C5A10" w:rsidP="005C5A10">
      <w:pPr>
        <w:pStyle w:val="33"/>
        <w:spacing w:after="0" w:line="240" w:lineRule="auto"/>
        <w:ind w:left="0" w:firstLine="709"/>
        <w:jc w:val="both"/>
        <w:rPr>
          <w:rFonts w:ascii="Times New Roman" w:hAnsi="Times New Roman" w:cs="Times New Roman"/>
          <w:sz w:val="28"/>
          <w:szCs w:val="28"/>
        </w:rPr>
      </w:pPr>
      <w:r w:rsidRPr="005C5A10">
        <w:rPr>
          <w:rFonts w:ascii="Times New Roman" w:hAnsi="Times New Roman" w:cs="Times New Roman"/>
          <w:sz w:val="28"/>
          <w:szCs w:val="28"/>
        </w:rPr>
        <w:t>9.</w:t>
      </w:r>
      <w:r w:rsidR="00C83556">
        <w:rPr>
          <w:rFonts w:ascii="Times New Roman" w:hAnsi="Times New Roman" w:cs="Times New Roman"/>
          <w:sz w:val="28"/>
          <w:szCs w:val="28"/>
        </w:rPr>
        <w:t>1</w:t>
      </w:r>
      <w:r w:rsidRPr="005C5A10">
        <w:rPr>
          <w:rFonts w:ascii="Times New Roman" w:hAnsi="Times New Roman" w:cs="Times New Roman"/>
          <w:sz w:val="28"/>
          <w:szCs w:val="28"/>
        </w:rPr>
        <w:t>.</w:t>
      </w:r>
      <w:r w:rsidR="00C83556">
        <w:rPr>
          <w:rFonts w:ascii="Times New Roman" w:hAnsi="Times New Roman" w:cs="Times New Roman"/>
          <w:sz w:val="28"/>
          <w:szCs w:val="28"/>
        </w:rPr>
        <w:t>14</w:t>
      </w:r>
      <w:r w:rsidRPr="005C5A10">
        <w:rPr>
          <w:rFonts w:ascii="Times New Roman" w:hAnsi="Times New Roman" w:cs="Times New Roman"/>
          <w:sz w:val="28"/>
          <w:szCs w:val="28"/>
        </w:rPr>
        <w:t>.</w:t>
      </w:r>
      <w:r w:rsidRPr="005C5A10">
        <w:rPr>
          <w:rFonts w:ascii="Times New Roman" w:hAnsi="Times New Roman" w:cs="Times New Roman"/>
          <w:sz w:val="28"/>
          <w:szCs w:val="28"/>
        </w:rPr>
        <w:tab/>
        <w:t xml:space="preserve">С предварительного согласия вышестоящего выборного профсоюзного органа </w:t>
      </w:r>
      <w:r w:rsidR="00C83556">
        <w:rPr>
          <w:rFonts w:ascii="Times New Roman" w:hAnsi="Times New Roman" w:cs="Times New Roman"/>
          <w:sz w:val="28"/>
          <w:szCs w:val="28"/>
        </w:rPr>
        <w:t>рассматривает вопросы</w:t>
      </w:r>
      <w:r w:rsidRPr="005C5A10">
        <w:rPr>
          <w:rFonts w:ascii="Times New Roman" w:hAnsi="Times New Roman" w:cs="Times New Roman"/>
          <w:sz w:val="28"/>
          <w:szCs w:val="28"/>
        </w:rPr>
        <w:t xml:space="preserve">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C5A10">
        <w:rPr>
          <w:rFonts w:ascii="Times New Roman" w:hAnsi="Times New Roman" w:cs="Times New Roman"/>
          <w:iCs/>
          <w:sz w:val="28"/>
          <w:szCs w:val="28"/>
        </w:rPr>
        <w:t>376 ТК РФ)</w:t>
      </w:r>
      <w:r w:rsidRPr="005C5A10">
        <w:rPr>
          <w:rFonts w:ascii="Times New Roman" w:hAnsi="Times New Roman" w:cs="Times New Roman"/>
          <w:sz w:val="28"/>
          <w:szCs w:val="28"/>
        </w:rPr>
        <w:t>:</w:t>
      </w:r>
    </w:p>
    <w:p w:rsidR="005C5A10" w:rsidRPr="005C5A10" w:rsidRDefault="005C5A10" w:rsidP="005C5A10">
      <w:pPr>
        <w:pStyle w:val="33"/>
        <w:numPr>
          <w:ilvl w:val="0"/>
          <w:numId w:val="26"/>
        </w:numPr>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сокращение численности или штата работников организации (пункт 2 части 1 статьи 81 ТК РФ);</w:t>
      </w:r>
    </w:p>
    <w:p w:rsidR="005C5A10" w:rsidRPr="005C5A10" w:rsidRDefault="005C5A10" w:rsidP="005C5A10">
      <w:pPr>
        <w:pStyle w:val="33"/>
        <w:numPr>
          <w:ilvl w:val="0"/>
          <w:numId w:val="26"/>
        </w:numPr>
        <w:spacing w:after="0" w:line="240" w:lineRule="auto"/>
        <w:ind w:left="0" w:firstLine="709"/>
        <w:contextualSpacing w:val="0"/>
        <w:jc w:val="both"/>
        <w:rPr>
          <w:rFonts w:ascii="Times New Roman" w:hAnsi="Times New Roman" w:cs="Times New Roman"/>
          <w:sz w:val="28"/>
          <w:szCs w:val="28"/>
        </w:rPr>
      </w:pPr>
      <w:r w:rsidRPr="005C5A10">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C5A10" w:rsidRPr="005C5A10" w:rsidRDefault="005C5A10" w:rsidP="005C5A10">
      <w:pPr>
        <w:pStyle w:val="Pa9"/>
        <w:spacing w:line="240" w:lineRule="auto"/>
        <w:ind w:firstLine="709"/>
        <w:contextualSpacing/>
        <w:jc w:val="both"/>
        <w:rPr>
          <w:sz w:val="28"/>
          <w:szCs w:val="28"/>
        </w:rPr>
      </w:pPr>
      <w:r w:rsidRPr="005C5A10">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C5A10" w:rsidRPr="005C5A10" w:rsidRDefault="00C83556" w:rsidP="005C5A10">
      <w:pPr>
        <w:pStyle w:val="Default"/>
        <w:ind w:firstLine="709"/>
        <w:contextualSpacing/>
        <w:jc w:val="both"/>
        <w:rPr>
          <w:color w:val="auto"/>
          <w:sz w:val="28"/>
          <w:szCs w:val="28"/>
        </w:rPr>
      </w:pPr>
      <w:r>
        <w:rPr>
          <w:color w:val="auto"/>
          <w:sz w:val="28"/>
          <w:szCs w:val="28"/>
        </w:rPr>
        <w:t>9</w:t>
      </w:r>
      <w:r w:rsidR="005C5A10" w:rsidRPr="005C5A10">
        <w:rPr>
          <w:color w:val="auto"/>
          <w:sz w:val="28"/>
          <w:szCs w:val="28"/>
        </w:rPr>
        <w:t>.1.1</w:t>
      </w:r>
      <w:r>
        <w:rPr>
          <w:color w:val="auto"/>
          <w:sz w:val="28"/>
          <w:szCs w:val="28"/>
        </w:rPr>
        <w:t>5</w:t>
      </w:r>
      <w:r w:rsidR="005C5A10" w:rsidRPr="005C5A10">
        <w:rPr>
          <w:color w:val="auto"/>
          <w:sz w:val="28"/>
          <w:szCs w:val="28"/>
        </w:rPr>
        <w:t>.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_____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_____ дней по вопросам трудового права, пенсионного и социального обеспечения, охраны труда и друг</w:t>
      </w:r>
      <w:r>
        <w:rPr>
          <w:color w:val="auto"/>
          <w:sz w:val="28"/>
          <w:szCs w:val="28"/>
        </w:rPr>
        <w:t>им социально-трудовым вопросам.</w:t>
      </w:r>
    </w:p>
    <w:p w:rsidR="005C5A10" w:rsidRPr="005C5A10" w:rsidRDefault="00C83556" w:rsidP="005C5A10">
      <w:pPr>
        <w:pStyle w:val="Default"/>
        <w:ind w:firstLine="709"/>
        <w:contextualSpacing/>
        <w:jc w:val="both"/>
        <w:rPr>
          <w:color w:val="auto"/>
        </w:rPr>
      </w:pPr>
      <w:r>
        <w:rPr>
          <w:color w:val="auto"/>
          <w:sz w:val="28"/>
          <w:szCs w:val="28"/>
        </w:rPr>
        <w:t>9</w:t>
      </w:r>
      <w:r w:rsidR="005C5A10" w:rsidRPr="005C5A10">
        <w:rPr>
          <w:color w:val="auto"/>
          <w:sz w:val="28"/>
          <w:szCs w:val="28"/>
        </w:rPr>
        <w:t>.1.1</w:t>
      </w:r>
      <w:r>
        <w:rPr>
          <w:color w:val="auto"/>
          <w:sz w:val="28"/>
          <w:szCs w:val="28"/>
        </w:rPr>
        <w:t>6</w:t>
      </w:r>
      <w:r w:rsidR="005C5A10" w:rsidRPr="005C5A10">
        <w:rPr>
          <w:color w:val="auto"/>
          <w:sz w:val="28"/>
          <w:szCs w:val="28"/>
        </w:rPr>
        <w:t xml:space="preserve">. Предоставляет возможность уполномоченным по охране труда, членам совместной комиссии по охране труда использовать не менее _____ часов оплачиваемого рабочего времени в неделю для выполнения возложенных на них </w:t>
      </w:r>
      <w:r w:rsidR="005C5A10" w:rsidRPr="005C5A10">
        <w:rPr>
          <w:color w:val="auto"/>
          <w:sz w:val="28"/>
          <w:szCs w:val="28"/>
        </w:rPr>
        <w:lastRenderedPageBreak/>
        <w:t xml:space="preserve">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______ раза в год в течение не менее ____ дней с сохранением средней заработной </w:t>
      </w:r>
      <w:r>
        <w:rPr>
          <w:color w:val="auto"/>
          <w:sz w:val="28"/>
          <w:szCs w:val="28"/>
        </w:rPr>
        <w:t>платы по основному месту работы.</w:t>
      </w:r>
    </w:p>
    <w:p w:rsidR="005C5A10" w:rsidRPr="005C5A10" w:rsidRDefault="00C83556" w:rsidP="005C5A10">
      <w:pPr>
        <w:pStyle w:val="Default"/>
        <w:ind w:firstLine="709"/>
        <w:contextualSpacing/>
        <w:jc w:val="both"/>
        <w:rPr>
          <w:color w:val="auto"/>
          <w:sz w:val="28"/>
          <w:szCs w:val="28"/>
        </w:rPr>
      </w:pPr>
      <w:r>
        <w:rPr>
          <w:color w:val="auto"/>
          <w:sz w:val="28"/>
          <w:szCs w:val="28"/>
        </w:rPr>
        <w:t>9</w:t>
      </w:r>
      <w:r w:rsidR="005C5A10" w:rsidRPr="005C5A10">
        <w:rPr>
          <w:color w:val="auto"/>
          <w:sz w:val="28"/>
          <w:szCs w:val="28"/>
        </w:rPr>
        <w:t>.1.1</w:t>
      </w:r>
      <w:r>
        <w:rPr>
          <w:color w:val="auto"/>
          <w:sz w:val="28"/>
          <w:szCs w:val="28"/>
        </w:rPr>
        <w:t>7</w:t>
      </w:r>
      <w:r w:rsidR="005C5A10" w:rsidRPr="005C5A10">
        <w:rPr>
          <w:color w:val="auto"/>
          <w:sz w:val="28"/>
          <w:szCs w:val="28"/>
        </w:rPr>
        <w:t>. </w:t>
      </w:r>
      <w:r w:rsidR="005C5A10" w:rsidRPr="005C5A10">
        <w:rPr>
          <w:iCs/>
          <w:color w:val="auto"/>
          <w:sz w:val="28"/>
          <w:szCs w:val="28"/>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 заместителям председателя - ____ календарных дня, уполномоченным по охране труда </w:t>
      </w:r>
      <w:r w:rsidR="005C5A10" w:rsidRPr="005C5A10">
        <w:rPr>
          <w:color w:val="auto"/>
          <w:sz w:val="28"/>
          <w:szCs w:val="28"/>
        </w:rPr>
        <w:t>выборным органом первичной профсоюзной организации</w:t>
      </w:r>
      <w:r w:rsidR="005C5A10" w:rsidRPr="005C5A10">
        <w:rPr>
          <w:iCs/>
          <w:color w:val="auto"/>
          <w:sz w:val="28"/>
          <w:szCs w:val="28"/>
        </w:rPr>
        <w:t xml:space="preserve"> - _____ календарных дня; членам контрольно-ревизионной комиссии первичной профсоюзной орг</w:t>
      </w:r>
      <w:r>
        <w:rPr>
          <w:iCs/>
          <w:color w:val="auto"/>
          <w:sz w:val="28"/>
          <w:szCs w:val="28"/>
        </w:rPr>
        <w:t>анизации – ____ календарных дня.</w:t>
      </w:r>
    </w:p>
    <w:p w:rsidR="005C5A10" w:rsidRPr="005C5A10" w:rsidRDefault="00C83556" w:rsidP="005C5A10">
      <w:pPr>
        <w:pStyle w:val="Default"/>
        <w:ind w:firstLine="709"/>
        <w:contextualSpacing/>
        <w:jc w:val="both"/>
        <w:rPr>
          <w:color w:val="auto"/>
          <w:sz w:val="28"/>
          <w:szCs w:val="28"/>
        </w:rPr>
      </w:pPr>
      <w:r>
        <w:rPr>
          <w:color w:val="auto"/>
          <w:sz w:val="28"/>
          <w:szCs w:val="28"/>
        </w:rPr>
        <w:t>9</w:t>
      </w:r>
      <w:r w:rsidR="005C5A10" w:rsidRPr="005C5A10">
        <w:rPr>
          <w:color w:val="auto"/>
          <w:sz w:val="28"/>
          <w:szCs w:val="28"/>
        </w:rPr>
        <w:t>.1.1</w:t>
      </w:r>
      <w:r>
        <w:rPr>
          <w:color w:val="auto"/>
          <w:sz w:val="28"/>
          <w:szCs w:val="28"/>
        </w:rPr>
        <w:t>8</w:t>
      </w:r>
      <w:r w:rsidR="005C5A10" w:rsidRPr="005C5A10">
        <w:rPr>
          <w:color w:val="auto"/>
          <w:sz w:val="28"/>
          <w:szCs w:val="28"/>
        </w:rPr>
        <w:t>. В</w:t>
      </w:r>
      <w:r w:rsidR="005C5A10" w:rsidRPr="005C5A10">
        <w:rPr>
          <w:iCs/>
          <w:color w:val="auto"/>
          <w:sz w:val="28"/>
          <w:szCs w:val="28"/>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счёт средств стимулирующей части фонда оплаты труда образовательной организации;</w:t>
      </w:r>
    </w:p>
    <w:p w:rsidR="005C5A10" w:rsidRPr="005C5A10" w:rsidRDefault="00C83556" w:rsidP="005C5A10">
      <w:pPr>
        <w:pStyle w:val="Default"/>
        <w:ind w:firstLine="709"/>
        <w:contextualSpacing/>
        <w:jc w:val="both"/>
        <w:rPr>
          <w:color w:val="auto"/>
          <w:sz w:val="28"/>
          <w:szCs w:val="28"/>
        </w:rPr>
      </w:pPr>
      <w:r w:rsidRPr="006E757E">
        <w:rPr>
          <w:b/>
          <w:color w:val="auto"/>
          <w:sz w:val="28"/>
          <w:szCs w:val="28"/>
        </w:rPr>
        <w:t>9</w:t>
      </w:r>
      <w:r w:rsidR="005C5A10" w:rsidRPr="006E757E">
        <w:rPr>
          <w:b/>
          <w:color w:val="auto"/>
          <w:sz w:val="28"/>
          <w:szCs w:val="28"/>
        </w:rPr>
        <w:t>.2. Стороны признают</w:t>
      </w:r>
      <w:r w:rsidR="005C5A10" w:rsidRPr="005C5A10">
        <w:rPr>
          <w:color w:val="auto"/>
          <w:sz w:val="28"/>
          <w:szCs w:val="28"/>
        </w:rPr>
        <w:t xml:space="preserve"> следующие гарантии работников, входящих в состав выборного органа первичной профсоюзной организации и не освобожденных от основной работы:</w:t>
      </w:r>
    </w:p>
    <w:p w:rsidR="005C5A10" w:rsidRPr="005C5A10" w:rsidRDefault="00C83556" w:rsidP="005C5A10">
      <w:pPr>
        <w:autoSpaceDE w:val="0"/>
        <w:autoSpaceDN w:val="0"/>
        <w:adjustRightInd w:val="0"/>
        <w:spacing w:after="0" w:line="240" w:lineRule="auto"/>
        <w:ind w:firstLine="709"/>
        <w:contextualSpacing/>
        <w:jc w:val="both"/>
        <w:rPr>
          <w:rFonts w:ascii="Times New Roman" w:eastAsia="Calibri" w:hAnsi="Times New Roman" w:cs="Times New Roman"/>
          <w:strike/>
          <w:sz w:val="28"/>
          <w:szCs w:val="28"/>
          <w:lang w:eastAsia="en-US"/>
        </w:rPr>
      </w:pPr>
      <w:r>
        <w:rPr>
          <w:rFonts w:ascii="Times New Roman" w:hAnsi="Times New Roman" w:cs="Times New Roman"/>
          <w:sz w:val="28"/>
          <w:szCs w:val="28"/>
        </w:rPr>
        <w:t>9</w:t>
      </w:r>
      <w:r w:rsidR="005C5A10" w:rsidRPr="005C5A10">
        <w:rPr>
          <w:rFonts w:ascii="Times New Roman" w:hAnsi="Times New Roman" w:cs="Times New Roman"/>
          <w:sz w:val="28"/>
          <w:szCs w:val="28"/>
        </w:rPr>
        <w:t>.2.1. </w:t>
      </w:r>
      <w:r w:rsidR="005C5A10" w:rsidRPr="005C5A10">
        <w:rPr>
          <w:rFonts w:ascii="Times New Roman" w:eastAsia="Calibri" w:hAnsi="Times New Roman" w:cs="Times New Roman"/>
          <w:sz w:val="28"/>
          <w:szCs w:val="28"/>
          <w:lang w:eastAsia="en-US"/>
        </w:rPr>
        <w:t xml:space="preserve">Члены </w:t>
      </w:r>
      <w:r w:rsidR="005C5A10" w:rsidRPr="005C5A10">
        <w:rPr>
          <w:rFonts w:ascii="Times New Roman" w:hAnsi="Times New Roman" w:cs="Times New Roman"/>
          <w:sz w:val="28"/>
          <w:szCs w:val="28"/>
        </w:rPr>
        <w:t>выборного органа первичной профсоюзной организации</w:t>
      </w:r>
      <w:r w:rsidR="005C5A10" w:rsidRPr="005C5A10">
        <w:rPr>
          <w:rFonts w:ascii="Times New Roman" w:eastAsia="Calibri" w:hAnsi="Times New Roman" w:cs="Times New Roman"/>
          <w:sz w:val="28"/>
          <w:szCs w:val="28"/>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005C5A10" w:rsidRPr="005C5A10">
        <w:rPr>
          <w:rFonts w:ascii="Times New Roman" w:hAnsi="Times New Roman" w:cs="Times New Roman"/>
          <w:sz w:val="28"/>
          <w:szCs w:val="28"/>
          <w:shd w:val="clear" w:color="auto" w:fill="FFFFFF"/>
        </w:rPr>
        <w:t>, подготовки проекта коллективного договора и заключения коллективного договора</w:t>
      </w:r>
      <w:r w:rsidR="005C5A10" w:rsidRPr="005C5A10">
        <w:rPr>
          <w:rFonts w:ascii="Times New Roman" w:eastAsia="Calibri" w:hAnsi="Times New Roman" w:cs="Times New Roman"/>
          <w:sz w:val="28"/>
          <w:szCs w:val="28"/>
          <w:lang w:eastAsia="en-US"/>
        </w:rPr>
        <w:t>.</w:t>
      </w:r>
    </w:p>
    <w:p w:rsidR="005C5A10" w:rsidRPr="005C5A10" w:rsidRDefault="00C83556" w:rsidP="005C5A1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9</w:t>
      </w:r>
      <w:r w:rsidR="005C5A10" w:rsidRPr="005C5A10">
        <w:rPr>
          <w:rFonts w:ascii="Times New Roman" w:eastAsia="Calibri" w:hAnsi="Times New Roman" w:cs="Times New Roman"/>
          <w:sz w:val="28"/>
          <w:szCs w:val="28"/>
          <w:lang w:eastAsia="en-US"/>
        </w:rPr>
        <w:t>.2.2. </w:t>
      </w:r>
      <w:r w:rsidR="005C5A10" w:rsidRPr="005C5A10">
        <w:rPr>
          <w:rFonts w:ascii="Times New Roman" w:hAnsi="Times New Roman" w:cs="Times New Roman"/>
          <w:sz w:val="28"/>
          <w:szCs w:val="28"/>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5C5A10" w:rsidRPr="005C5A10" w:rsidRDefault="00C83556" w:rsidP="005C5A1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5C5A10" w:rsidRPr="005C5A10">
        <w:rPr>
          <w:rFonts w:ascii="Times New Roman" w:hAnsi="Times New Roman" w:cs="Times New Roman"/>
          <w:sz w:val="28"/>
          <w:szCs w:val="28"/>
        </w:rPr>
        <w:t>.2.3.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5C5A10" w:rsidRPr="005C5A10" w:rsidRDefault="00C83556" w:rsidP="005C5A1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5C5A10" w:rsidRPr="005C5A10">
        <w:rPr>
          <w:rFonts w:ascii="Times New Roman" w:hAnsi="Times New Roman" w:cs="Times New Roman"/>
          <w:sz w:val="28"/>
          <w:szCs w:val="28"/>
        </w:rPr>
        <w:t xml:space="preserve">.2.4. Члены выборного органа первичной профсоюзной организации включаются в состав аттестационной комиссии </w:t>
      </w:r>
      <w:r w:rsidR="005C5A10" w:rsidRPr="005C5A10">
        <w:rPr>
          <w:rFonts w:ascii="Times New Roman" w:hAnsi="Times New Roman" w:cs="Times New Roman"/>
          <w:iCs/>
          <w:sz w:val="28"/>
          <w:szCs w:val="28"/>
        </w:rPr>
        <w:t xml:space="preserve">образовательной организации </w:t>
      </w:r>
      <w:r w:rsidR="005C5A10" w:rsidRPr="005C5A10">
        <w:rPr>
          <w:rFonts w:ascii="Times New Roman" w:hAnsi="Times New Roman" w:cs="Times New Roman"/>
          <w:sz w:val="28"/>
          <w:szCs w:val="28"/>
        </w:rPr>
        <w:t xml:space="preserve">комиссий </w:t>
      </w:r>
      <w:r w:rsidR="005C5A10" w:rsidRPr="005C5A10">
        <w:rPr>
          <w:rFonts w:ascii="Times New Roman" w:hAnsi="Times New Roman" w:cs="Times New Roman"/>
          <w:iCs/>
          <w:sz w:val="28"/>
          <w:szCs w:val="28"/>
        </w:rPr>
        <w:t xml:space="preserve">образовательной организации </w:t>
      </w:r>
      <w:r w:rsidR="005C5A10" w:rsidRPr="005C5A10">
        <w:rPr>
          <w:rFonts w:ascii="Times New Roman" w:hAnsi="Times New Roman" w:cs="Times New Roman"/>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5C5A10" w:rsidRPr="005C5A10" w:rsidRDefault="00C83556" w:rsidP="005C5A1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005C5A10" w:rsidRPr="005C5A10">
        <w:rPr>
          <w:rFonts w:ascii="Times New Roman" w:hAnsi="Times New Roman" w:cs="Times New Roman"/>
          <w:sz w:val="28"/>
          <w:szCs w:val="28"/>
        </w:rPr>
        <w:t>.2.5.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5C5A10" w:rsidRPr="006E757E" w:rsidRDefault="00C83556" w:rsidP="005C5A10">
      <w:pPr>
        <w:pStyle w:val="Pa16"/>
        <w:spacing w:line="240" w:lineRule="auto"/>
        <w:ind w:firstLine="709"/>
        <w:contextualSpacing/>
        <w:jc w:val="both"/>
        <w:rPr>
          <w:b/>
          <w:sz w:val="28"/>
          <w:szCs w:val="28"/>
        </w:rPr>
      </w:pPr>
      <w:r w:rsidRPr="006E757E">
        <w:rPr>
          <w:b/>
          <w:sz w:val="28"/>
          <w:szCs w:val="28"/>
        </w:rPr>
        <w:t>9</w:t>
      </w:r>
      <w:r w:rsidR="005C5A10" w:rsidRPr="006E757E">
        <w:rPr>
          <w:b/>
          <w:sz w:val="28"/>
          <w:szCs w:val="28"/>
        </w:rPr>
        <w:t>.3. Стороны совместно:</w:t>
      </w:r>
    </w:p>
    <w:p w:rsidR="005C5A10" w:rsidRPr="005C5A10" w:rsidRDefault="00C83556" w:rsidP="005C5A10">
      <w:pPr>
        <w:pStyle w:val="Pa16"/>
        <w:spacing w:line="240" w:lineRule="auto"/>
        <w:ind w:firstLine="709"/>
        <w:contextualSpacing/>
        <w:jc w:val="both"/>
        <w:rPr>
          <w:iCs/>
          <w:sz w:val="28"/>
          <w:szCs w:val="28"/>
        </w:rPr>
      </w:pPr>
      <w:r>
        <w:rPr>
          <w:iCs/>
          <w:sz w:val="28"/>
          <w:szCs w:val="28"/>
        </w:rPr>
        <w:t>9</w:t>
      </w:r>
      <w:r w:rsidR="005C5A10" w:rsidRPr="005C5A10">
        <w:rPr>
          <w:iCs/>
          <w:sz w:val="28"/>
          <w:szCs w:val="28"/>
        </w:rPr>
        <w:t>.3.1.</w:t>
      </w:r>
      <w:r w:rsidR="005C5A10" w:rsidRPr="005C5A10">
        <w:rPr>
          <w:sz w:val="28"/>
          <w:szCs w:val="28"/>
        </w:rPr>
        <w:t> </w:t>
      </w:r>
      <w:r w:rsidR="005C5A10" w:rsidRPr="005C5A10">
        <w:rPr>
          <w:iCs/>
          <w:sz w:val="28"/>
          <w:szCs w:val="28"/>
        </w:rPr>
        <w:t xml:space="preserve">представляют работников к награждению отраслевыми и иными наградами, ходатайствуют о представлении к наградам, </w:t>
      </w:r>
      <w:r w:rsidR="005C5A10" w:rsidRPr="005C5A10">
        <w:rPr>
          <w:sz w:val="28"/>
          <w:szCs w:val="28"/>
        </w:rPr>
        <w:t xml:space="preserve">присвоении почетных званий </w:t>
      </w:r>
      <w:r w:rsidR="005C5A10" w:rsidRPr="005C5A10">
        <w:rPr>
          <w:iCs/>
          <w:sz w:val="28"/>
          <w:szCs w:val="28"/>
        </w:rPr>
        <w:t>работни</w:t>
      </w:r>
      <w:r>
        <w:rPr>
          <w:iCs/>
          <w:sz w:val="28"/>
          <w:szCs w:val="28"/>
        </w:rPr>
        <w:t>кам образовательной организации.</w:t>
      </w:r>
    </w:p>
    <w:p w:rsidR="005C5A10" w:rsidRPr="005C5A10" w:rsidRDefault="00C83556" w:rsidP="005C5A10">
      <w:pPr>
        <w:pStyle w:val="Default"/>
        <w:ind w:firstLine="709"/>
        <w:contextualSpacing/>
        <w:jc w:val="both"/>
        <w:rPr>
          <w:color w:val="auto"/>
          <w:sz w:val="28"/>
          <w:szCs w:val="28"/>
        </w:rPr>
      </w:pPr>
      <w:r>
        <w:rPr>
          <w:color w:val="auto"/>
          <w:sz w:val="28"/>
          <w:szCs w:val="28"/>
        </w:rPr>
        <w:t>9</w:t>
      </w:r>
      <w:r w:rsidR="005C5A10" w:rsidRPr="005C5A10">
        <w:rPr>
          <w:color w:val="auto"/>
          <w:sz w:val="28"/>
          <w:szCs w:val="28"/>
        </w:rPr>
        <w:t>.3.2.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r>
        <w:rPr>
          <w:color w:val="auto"/>
          <w:sz w:val="28"/>
          <w:szCs w:val="28"/>
        </w:rPr>
        <w:t>.</w:t>
      </w:r>
    </w:p>
    <w:p w:rsidR="005C5A10" w:rsidRDefault="00C83556" w:rsidP="005C5A10">
      <w:pPr>
        <w:pStyle w:val="4"/>
        <w:ind w:left="0" w:firstLine="709"/>
        <w:jc w:val="both"/>
        <w:rPr>
          <w:sz w:val="28"/>
          <w:szCs w:val="28"/>
        </w:rPr>
      </w:pPr>
      <w:r>
        <w:rPr>
          <w:sz w:val="28"/>
          <w:szCs w:val="28"/>
        </w:rPr>
        <w:t>9</w:t>
      </w:r>
      <w:r w:rsidR="005C5A10" w:rsidRPr="005C5A10">
        <w:rPr>
          <w:sz w:val="28"/>
          <w:szCs w:val="28"/>
        </w:rPr>
        <w:t>.4.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6E757E" w:rsidRDefault="006E757E" w:rsidP="006E757E">
      <w:pPr>
        <w:pStyle w:val="Default"/>
        <w:ind w:firstLine="709"/>
        <w:contextualSpacing/>
        <w:jc w:val="center"/>
        <w:rPr>
          <w:b/>
          <w:bCs/>
        </w:rPr>
      </w:pPr>
    </w:p>
    <w:p w:rsidR="006E757E" w:rsidRPr="00E40108" w:rsidRDefault="006E757E" w:rsidP="006E757E">
      <w:pPr>
        <w:pStyle w:val="Default"/>
        <w:ind w:firstLine="709"/>
        <w:contextualSpacing/>
        <w:jc w:val="center"/>
        <w:rPr>
          <w:b/>
          <w:bCs/>
        </w:rPr>
      </w:pPr>
      <w:r>
        <w:rPr>
          <w:b/>
          <w:bCs/>
        </w:rPr>
        <w:t>Х</w:t>
      </w:r>
      <w:r w:rsidRPr="00E40108">
        <w:rPr>
          <w:b/>
          <w:bCs/>
        </w:rPr>
        <w:t>. ЗАКЛЮЧИТЕЛЬНЫЕ ПОЛОЖЕНИЯ</w:t>
      </w:r>
    </w:p>
    <w:p w:rsidR="006E757E" w:rsidRPr="006012BE" w:rsidRDefault="006E757E" w:rsidP="006E757E">
      <w:pPr>
        <w:pStyle w:val="Default"/>
        <w:ind w:firstLine="709"/>
        <w:contextualSpacing/>
        <w:jc w:val="center"/>
        <w:rPr>
          <w:sz w:val="28"/>
          <w:szCs w:val="28"/>
        </w:rPr>
      </w:pPr>
    </w:p>
    <w:p w:rsidR="005C5A10" w:rsidRPr="0014594B" w:rsidRDefault="006E757E" w:rsidP="005C5A10">
      <w:pPr>
        <w:pStyle w:val="Default"/>
        <w:ind w:firstLine="709"/>
        <w:contextualSpacing/>
        <w:jc w:val="both"/>
        <w:rPr>
          <w:sz w:val="28"/>
          <w:szCs w:val="28"/>
        </w:rPr>
      </w:pPr>
      <w:r>
        <w:rPr>
          <w:sz w:val="28"/>
          <w:szCs w:val="28"/>
        </w:rPr>
        <w:t>10.1</w:t>
      </w:r>
      <w:r w:rsidR="005C5A10">
        <w:rPr>
          <w:sz w:val="28"/>
          <w:szCs w:val="28"/>
        </w:rPr>
        <w:t>. </w:t>
      </w:r>
      <w:r w:rsidR="005C5A10"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5C5A10">
        <w:rPr>
          <w:color w:val="auto"/>
          <w:sz w:val="28"/>
          <w:szCs w:val="28"/>
        </w:rPr>
        <w:t>выборного органа первичной профсоюзной организации</w:t>
      </w:r>
      <w:r w:rsidR="005C5A10" w:rsidRPr="0014594B">
        <w:rPr>
          <w:sz w:val="28"/>
          <w:szCs w:val="28"/>
        </w:rPr>
        <w:t xml:space="preserve">. </w:t>
      </w:r>
    </w:p>
    <w:p w:rsidR="005C5A10" w:rsidRPr="0014594B" w:rsidRDefault="006E757E" w:rsidP="005C5A10">
      <w:pPr>
        <w:pStyle w:val="Default"/>
        <w:ind w:firstLine="709"/>
        <w:contextualSpacing/>
        <w:jc w:val="both"/>
        <w:rPr>
          <w:sz w:val="28"/>
          <w:szCs w:val="28"/>
        </w:rPr>
      </w:pPr>
      <w:r>
        <w:rPr>
          <w:sz w:val="28"/>
          <w:szCs w:val="28"/>
        </w:rPr>
        <w:t>10.2</w:t>
      </w:r>
      <w:r w:rsidR="005C5A10">
        <w:rPr>
          <w:sz w:val="28"/>
          <w:szCs w:val="28"/>
        </w:rPr>
        <w:t>. Выборный орган</w:t>
      </w:r>
      <w:r w:rsidR="005C5A10" w:rsidRPr="00DA3371">
        <w:rPr>
          <w:sz w:val="28"/>
          <w:szCs w:val="28"/>
        </w:rPr>
        <w:t xml:space="preserve"> первичной профсоюзной организации</w:t>
      </w:r>
      <w:r w:rsidR="005C5A10">
        <w:rPr>
          <w:sz w:val="28"/>
          <w:szCs w:val="28"/>
        </w:rPr>
        <w:t xml:space="preserve"> </w:t>
      </w:r>
      <w:r w:rsidR="005C5A10"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5C5A10" w:rsidRPr="00DA3371">
        <w:rPr>
          <w:sz w:val="28"/>
          <w:szCs w:val="28"/>
        </w:rPr>
        <w:t>выборно</w:t>
      </w:r>
      <w:r w:rsidR="005C5A10">
        <w:rPr>
          <w:sz w:val="28"/>
          <w:szCs w:val="28"/>
        </w:rPr>
        <w:t>му органу</w:t>
      </w:r>
      <w:r w:rsidR="005C5A10" w:rsidRPr="00DA3371">
        <w:rPr>
          <w:sz w:val="28"/>
          <w:szCs w:val="28"/>
        </w:rPr>
        <w:t xml:space="preserve"> первичной профсоюзной организации</w:t>
      </w:r>
      <w:r w:rsidR="005C5A10" w:rsidRPr="0014594B">
        <w:rPr>
          <w:sz w:val="28"/>
          <w:szCs w:val="28"/>
        </w:rPr>
        <w:t xml:space="preserve">, в порядке, установленном Уставом Профсоюза, вплоть до досрочного прекращения полномочий. </w:t>
      </w:r>
    </w:p>
    <w:p w:rsidR="005C5A10" w:rsidRPr="0014594B" w:rsidRDefault="005C5A10" w:rsidP="005C5A10">
      <w:pPr>
        <w:pStyle w:val="Default"/>
        <w:ind w:firstLine="709"/>
        <w:contextualSpacing/>
        <w:jc w:val="both"/>
        <w:rPr>
          <w:color w:val="auto"/>
          <w:sz w:val="28"/>
          <w:szCs w:val="28"/>
        </w:rPr>
      </w:pPr>
      <w:r>
        <w:rPr>
          <w:color w:val="auto"/>
          <w:sz w:val="28"/>
          <w:szCs w:val="28"/>
        </w:rPr>
        <w:t>1</w:t>
      </w:r>
      <w:r w:rsidR="006E757E">
        <w:rPr>
          <w:color w:val="auto"/>
          <w:sz w:val="28"/>
          <w:szCs w:val="28"/>
        </w:rPr>
        <w:t>0</w:t>
      </w:r>
      <w:r>
        <w:rPr>
          <w:color w:val="auto"/>
          <w:sz w:val="28"/>
          <w:szCs w:val="28"/>
        </w:rPr>
        <w:t>.</w:t>
      </w:r>
      <w:r w:rsidR="006E757E">
        <w:rPr>
          <w:color w:val="auto"/>
          <w:sz w:val="28"/>
          <w:szCs w:val="28"/>
        </w:rPr>
        <w:t>3</w:t>
      </w:r>
      <w:r>
        <w:rPr>
          <w:color w:val="auto"/>
          <w:sz w:val="28"/>
          <w:szCs w:val="28"/>
        </w:rPr>
        <w:t>. </w:t>
      </w:r>
      <w:r w:rsidRPr="0014594B">
        <w:rPr>
          <w:color w:val="auto"/>
          <w:sz w:val="28"/>
          <w:szCs w:val="28"/>
        </w:rPr>
        <w:t>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w:t>
      </w:r>
      <w:r w:rsidR="006E757E">
        <w:rPr>
          <w:color w:val="auto"/>
          <w:sz w:val="28"/>
          <w:szCs w:val="28"/>
        </w:rPr>
        <w:t xml:space="preserve"> в соответствующий орган по труду</w:t>
      </w:r>
      <w:r w:rsidRPr="0014594B">
        <w:rPr>
          <w:color w:val="auto"/>
          <w:sz w:val="28"/>
          <w:szCs w:val="28"/>
        </w:rPr>
        <w:t xml:space="preserve">. Вступление коллективного договора в силу не зависит от факта его уведомительной регистрации. </w:t>
      </w:r>
    </w:p>
    <w:sectPr w:rsidR="005C5A10" w:rsidRPr="0014594B" w:rsidSect="006E757E">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C6" w:rsidRDefault="00BA29C6" w:rsidP="006022DE">
      <w:pPr>
        <w:spacing w:after="0" w:line="240" w:lineRule="auto"/>
      </w:pPr>
      <w:r>
        <w:separator/>
      </w:r>
    </w:p>
  </w:endnote>
  <w:endnote w:type="continuationSeparator" w:id="0">
    <w:p w:rsidR="00BA29C6" w:rsidRDefault="00BA29C6" w:rsidP="0060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C6" w:rsidRDefault="00BA29C6" w:rsidP="006022DE">
      <w:pPr>
        <w:spacing w:after="0" w:line="240" w:lineRule="auto"/>
      </w:pPr>
      <w:r>
        <w:separator/>
      </w:r>
    </w:p>
  </w:footnote>
  <w:footnote w:type="continuationSeparator" w:id="0">
    <w:p w:rsidR="00BA29C6" w:rsidRDefault="00BA29C6" w:rsidP="00602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DAE"/>
    <w:multiLevelType w:val="multilevel"/>
    <w:tmpl w:val="8C644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F3676"/>
    <w:multiLevelType w:val="multilevel"/>
    <w:tmpl w:val="0F8CC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E61FD"/>
    <w:multiLevelType w:val="multilevel"/>
    <w:tmpl w:val="C69CD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70F5A"/>
    <w:multiLevelType w:val="multilevel"/>
    <w:tmpl w:val="3B9C2840"/>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16377E"/>
    <w:multiLevelType w:val="multilevel"/>
    <w:tmpl w:val="44D2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F7E9C"/>
    <w:multiLevelType w:val="multilevel"/>
    <w:tmpl w:val="052CB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73A4A"/>
    <w:multiLevelType w:val="multilevel"/>
    <w:tmpl w:val="EAB8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B822D6"/>
    <w:multiLevelType w:val="multilevel"/>
    <w:tmpl w:val="3B963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E713D"/>
    <w:multiLevelType w:val="multilevel"/>
    <w:tmpl w:val="2586E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7810D8"/>
    <w:multiLevelType w:val="multilevel"/>
    <w:tmpl w:val="A2925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380056"/>
    <w:multiLevelType w:val="multilevel"/>
    <w:tmpl w:val="177E7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051208"/>
    <w:multiLevelType w:val="multilevel"/>
    <w:tmpl w:val="C9C40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861018"/>
    <w:multiLevelType w:val="multilevel"/>
    <w:tmpl w:val="365A8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633A8B"/>
    <w:multiLevelType w:val="multilevel"/>
    <w:tmpl w:val="323A5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D77899"/>
    <w:multiLevelType w:val="multilevel"/>
    <w:tmpl w:val="B83A2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CF3935"/>
    <w:multiLevelType w:val="multilevel"/>
    <w:tmpl w:val="B9D242F0"/>
    <w:lvl w:ilvl="0">
      <w:start w:val="9"/>
      <w:numFmt w:val="decimal"/>
      <w:lvlText w:val="%1."/>
      <w:lvlJc w:val="left"/>
      <w:pPr>
        <w:ind w:left="450" w:hanging="450"/>
      </w:pPr>
      <w:rPr>
        <w:rFonts w:hint="default"/>
        <w:b/>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8" w15:restartNumberingAfterBreak="0">
    <w:nsid w:val="57A23CBF"/>
    <w:multiLevelType w:val="multilevel"/>
    <w:tmpl w:val="77D81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4C5514"/>
    <w:multiLevelType w:val="multilevel"/>
    <w:tmpl w:val="53A8D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7F31C3"/>
    <w:multiLevelType w:val="multilevel"/>
    <w:tmpl w:val="911C8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887F14"/>
    <w:multiLevelType w:val="multilevel"/>
    <w:tmpl w:val="044AC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A1917"/>
    <w:multiLevelType w:val="multilevel"/>
    <w:tmpl w:val="611CC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15:restartNumberingAfterBreak="0">
    <w:nsid w:val="75B314BD"/>
    <w:multiLevelType w:val="multilevel"/>
    <w:tmpl w:val="AC863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AB6727"/>
    <w:multiLevelType w:val="multilevel"/>
    <w:tmpl w:val="1CC40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24"/>
  </w:num>
  <w:num w:numId="4">
    <w:abstractNumId w:val="21"/>
  </w:num>
  <w:num w:numId="5">
    <w:abstractNumId w:val="11"/>
  </w:num>
  <w:num w:numId="6">
    <w:abstractNumId w:val="22"/>
  </w:num>
  <w:num w:numId="7">
    <w:abstractNumId w:val="20"/>
  </w:num>
  <w:num w:numId="8">
    <w:abstractNumId w:val="10"/>
  </w:num>
  <w:num w:numId="9">
    <w:abstractNumId w:val="2"/>
  </w:num>
  <w:num w:numId="10">
    <w:abstractNumId w:val="15"/>
  </w:num>
  <w:num w:numId="11">
    <w:abstractNumId w:val="13"/>
  </w:num>
  <w:num w:numId="12">
    <w:abstractNumId w:val="8"/>
  </w:num>
  <w:num w:numId="13">
    <w:abstractNumId w:val="25"/>
  </w:num>
  <w:num w:numId="14">
    <w:abstractNumId w:val="6"/>
  </w:num>
  <w:num w:numId="15">
    <w:abstractNumId w:val="0"/>
  </w:num>
  <w:num w:numId="16">
    <w:abstractNumId w:val="7"/>
  </w:num>
  <w:num w:numId="17">
    <w:abstractNumId w:val="12"/>
  </w:num>
  <w:num w:numId="18">
    <w:abstractNumId w:val="14"/>
  </w:num>
  <w:num w:numId="19">
    <w:abstractNumId w:val="5"/>
  </w:num>
  <w:num w:numId="20">
    <w:abstractNumId w:val="17"/>
  </w:num>
  <w:num w:numId="21">
    <w:abstractNumId w:val="4"/>
  </w:num>
  <w:num w:numId="22">
    <w:abstractNumId w:val="16"/>
  </w:num>
  <w:num w:numId="23">
    <w:abstractNumId w:val="18"/>
  </w:num>
  <w:num w:numId="24">
    <w:abstractNumId w:val="9"/>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8E"/>
    <w:rsid w:val="00012E2F"/>
    <w:rsid w:val="00027246"/>
    <w:rsid w:val="000600A3"/>
    <w:rsid w:val="000644EB"/>
    <w:rsid w:val="00093649"/>
    <w:rsid w:val="00095DB7"/>
    <w:rsid w:val="000B4255"/>
    <w:rsid w:val="000B6D9E"/>
    <w:rsid w:val="000D07D9"/>
    <w:rsid w:val="000E49FA"/>
    <w:rsid w:val="000F1163"/>
    <w:rsid w:val="0011593E"/>
    <w:rsid w:val="00183D55"/>
    <w:rsid w:val="001B61B6"/>
    <w:rsid w:val="001D3524"/>
    <w:rsid w:val="001F353A"/>
    <w:rsid w:val="001F7A99"/>
    <w:rsid w:val="00213C6D"/>
    <w:rsid w:val="002306A0"/>
    <w:rsid w:val="00237EC7"/>
    <w:rsid w:val="00274E7A"/>
    <w:rsid w:val="002759F9"/>
    <w:rsid w:val="00283459"/>
    <w:rsid w:val="0028766F"/>
    <w:rsid w:val="002C558E"/>
    <w:rsid w:val="002E6E01"/>
    <w:rsid w:val="00313C61"/>
    <w:rsid w:val="0031738C"/>
    <w:rsid w:val="00322102"/>
    <w:rsid w:val="003466DF"/>
    <w:rsid w:val="003565BE"/>
    <w:rsid w:val="00361142"/>
    <w:rsid w:val="003907D8"/>
    <w:rsid w:val="003923AF"/>
    <w:rsid w:val="003B6372"/>
    <w:rsid w:val="003B7C5B"/>
    <w:rsid w:val="003D4740"/>
    <w:rsid w:val="004045B5"/>
    <w:rsid w:val="00410D3F"/>
    <w:rsid w:val="00411FF3"/>
    <w:rsid w:val="004271FC"/>
    <w:rsid w:val="00427794"/>
    <w:rsid w:val="00456BCB"/>
    <w:rsid w:val="00467FE7"/>
    <w:rsid w:val="00476738"/>
    <w:rsid w:val="004B337E"/>
    <w:rsid w:val="00505755"/>
    <w:rsid w:val="00511B41"/>
    <w:rsid w:val="005303D4"/>
    <w:rsid w:val="005748E0"/>
    <w:rsid w:val="00575A28"/>
    <w:rsid w:val="005A50E1"/>
    <w:rsid w:val="005B7476"/>
    <w:rsid w:val="005C454F"/>
    <w:rsid w:val="005C5A10"/>
    <w:rsid w:val="005D6D21"/>
    <w:rsid w:val="005F1C2C"/>
    <w:rsid w:val="006022DE"/>
    <w:rsid w:val="006209BE"/>
    <w:rsid w:val="006210D2"/>
    <w:rsid w:val="006A24B5"/>
    <w:rsid w:val="006B5B37"/>
    <w:rsid w:val="006C101E"/>
    <w:rsid w:val="006C202A"/>
    <w:rsid w:val="006E757E"/>
    <w:rsid w:val="00701208"/>
    <w:rsid w:val="00725F4B"/>
    <w:rsid w:val="00730610"/>
    <w:rsid w:val="0075463F"/>
    <w:rsid w:val="00781635"/>
    <w:rsid w:val="007B2DD9"/>
    <w:rsid w:val="007C0655"/>
    <w:rsid w:val="007C1329"/>
    <w:rsid w:val="007D40EF"/>
    <w:rsid w:val="00822768"/>
    <w:rsid w:val="0084120F"/>
    <w:rsid w:val="008629B9"/>
    <w:rsid w:val="008B6FDF"/>
    <w:rsid w:val="008C2F5D"/>
    <w:rsid w:val="008F5709"/>
    <w:rsid w:val="00905EFD"/>
    <w:rsid w:val="00906474"/>
    <w:rsid w:val="00907A0F"/>
    <w:rsid w:val="009630E3"/>
    <w:rsid w:val="00965857"/>
    <w:rsid w:val="00985EE3"/>
    <w:rsid w:val="009E3525"/>
    <w:rsid w:val="00A50535"/>
    <w:rsid w:val="00A76C39"/>
    <w:rsid w:val="00A867B7"/>
    <w:rsid w:val="00AC7205"/>
    <w:rsid w:val="00AC7D16"/>
    <w:rsid w:val="00AF528F"/>
    <w:rsid w:val="00AF6F83"/>
    <w:rsid w:val="00B20CE8"/>
    <w:rsid w:val="00B42568"/>
    <w:rsid w:val="00B52C1F"/>
    <w:rsid w:val="00BA29C6"/>
    <w:rsid w:val="00BB32D6"/>
    <w:rsid w:val="00BC6585"/>
    <w:rsid w:val="00BE4296"/>
    <w:rsid w:val="00C071DA"/>
    <w:rsid w:val="00C5352E"/>
    <w:rsid w:val="00C83556"/>
    <w:rsid w:val="00C843DF"/>
    <w:rsid w:val="00CC64C1"/>
    <w:rsid w:val="00CE1BE6"/>
    <w:rsid w:val="00D00909"/>
    <w:rsid w:val="00D03AD7"/>
    <w:rsid w:val="00D14BA9"/>
    <w:rsid w:val="00D219B0"/>
    <w:rsid w:val="00D659C9"/>
    <w:rsid w:val="00D810E6"/>
    <w:rsid w:val="00D86EF7"/>
    <w:rsid w:val="00DB1547"/>
    <w:rsid w:val="00DC4338"/>
    <w:rsid w:val="00DD10FC"/>
    <w:rsid w:val="00DF1A0D"/>
    <w:rsid w:val="00DF6F1B"/>
    <w:rsid w:val="00E01E4E"/>
    <w:rsid w:val="00E126BB"/>
    <w:rsid w:val="00E35EF4"/>
    <w:rsid w:val="00E50DE2"/>
    <w:rsid w:val="00E55AA5"/>
    <w:rsid w:val="00E82B24"/>
    <w:rsid w:val="00ED440C"/>
    <w:rsid w:val="00EF0ED5"/>
    <w:rsid w:val="00F656B9"/>
    <w:rsid w:val="00F72896"/>
    <w:rsid w:val="00F96A0D"/>
    <w:rsid w:val="00FD609E"/>
    <w:rsid w:val="00FE4BB4"/>
    <w:rsid w:val="00FF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503B"/>
  <w15:docId w15:val="{F069966B-6A3F-4E14-9F66-090120AB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BA9"/>
    <w:pPr>
      <w:ind w:left="720"/>
      <w:contextualSpacing/>
    </w:pPr>
  </w:style>
  <w:style w:type="paragraph" w:styleId="a4">
    <w:name w:val="Balloon Text"/>
    <w:basedOn w:val="a"/>
    <w:link w:val="a5"/>
    <w:uiPriority w:val="99"/>
    <w:semiHidden/>
    <w:unhideWhenUsed/>
    <w:rsid w:val="00E55A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5AA5"/>
    <w:rPr>
      <w:rFonts w:ascii="Segoe UI" w:hAnsi="Segoe UI" w:cs="Segoe UI"/>
      <w:sz w:val="18"/>
      <w:szCs w:val="18"/>
    </w:rPr>
  </w:style>
  <w:style w:type="character" w:customStyle="1" w:styleId="a6">
    <w:name w:val="Основной текст_"/>
    <w:link w:val="1"/>
    <w:rsid w:val="00907A0F"/>
    <w:rPr>
      <w:rFonts w:ascii="Microsoft Sans Serif" w:eastAsia="Microsoft Sans Serif" w:hAnsi="Microsoft Sans Serif" w:cs="Microsoft Sans Serif"/>
      <w:sz w:val="17"/>
      <w:szCs w:val="17"/>
      <w:shd w:val="clear" w:color="auto" w:fill="FFFFFF"/>
    </w:rPr>
  </w:style>
  <w:style w:type="paragraph" w:customStyle="1" w:styleId="1">
    <w:name w:val="Основной текст1"/>
    <w:basedOn w:val="a"/>
    <w:link w:val="a6"/>
    <w:rsid w:val="00907A0F"/>
    <w:pPr>
      <w:widowControl w:val="0"/>
      <w:shd w:val="clear" w:color="auto" w:fill="FFFFFF"/>
      <w:spacing w:before="420" w:after="240" w:line="0" w:lineRule="atLeast"/>
      <w:jc w:val="center"/>
    </w:pPr>
    <w:rPr>
      <w:rFonts w:ascii="Microsoft Sans Serif" w:eastAsia="Microsoft Sans Serif" w:hAnsi="Microsoft Sans Serif" w:cs="Microsoft Sans Serif"/>
      <w:sz w:val="17"/>
      <w:szCs w:val="17"/>
    </w:rPr>
  </w:style>
  <w:style w:type="paragraph" w:customStyle="1" w:styleId="a7">
    <w:name w:val="Прижатый влево"/>
    <w:basedOn w:val="a"/>
    <w:next w:val="a"/>
    <w:uiPriority w:val="99"/>
    <w:rsid w:val="000F1163"/>
    <w:pPr>
      <w:autoSpaceDE w:val="0"/>
      <w:autoSpaceDN w:val="0"/>
      <w:adjustRightInd w:val="0"/>
      <w:spacing w:after="0" w:line="240" w:lineRule="auto"/>
    </w:pPr>
    <w:rPr>
      <w:rFonts w:ascii="Arial" w:hAnsi="Arial" w:cs="Arial"/>
      <w:sz w:val="24"/>
      <w:szCs w:val="24"/>
    </w:rPr>
  </w:style>
  <w:style w:type="paragraph" w:styleId="3">
    <w:name w:val="Body Text 3"/>
    <w:basedOn w:val="a"/>
    <w:link w:val="30"/>
    <w:rsid w:val="00283459"/>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283459"/>
    <w:rPr>
      <w:rFonts w:ascii="Times New Roman" w:eastAsia="Times New Roman" w:hAnsi="Times New Roman" w:cs="Times New Roman"/>
      <w:sz w:val="28"/>
      <w:szCs w:val="28"/>
    </w:rPr>
  </w:style>
  <w:style w:type="paragraph" w:styleId="a8">
    <w:name w:val="footnote text"/>
    <w:basedOn w:val="a"/>
    <w:link w:val="a9"/>
    <w:unhideWhenUsed/>
    <w:rsid w:val="006022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6022DE"/>
    <w:rPr>
      <w:rFonts w:ascii="Times New Roman" w:eastAsia="Times New Roman" w:hAnsi="Times New Roman" w:cs="Times New Roman"/>
      <w:sz w:val="20"/>
      <w:szCs w:val="20"/>
    </w:rPr>
  </w:style>
  <w:style w:type="character" w:styleId="aa">
    <w:name w:val="footnote reference"/>
    <w:unhideWhenUsed/>
    <w:rsid w:val="006022DE"/>
    <w:rPr>
      <w:vertAlign w:val="superscript"/>
    </w:rPr>
  </w:style>
  <w:style w:type="paragraph" w:styleId="ab">
    <w:name w:val="Body Text"/>
    <w:basedOn w:val="a"/>
    <w:link w:val="ac"/>
    <w:uiPriority w:val="99"/>
    <w:unhideWhenUsed/>
    <w:rsid w:val="006022D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6022DE"/>
    <w:rPr>
      <w:rFonts w:ascii="Times New Roman" w:eastAsia="Times New Roman" w:hAnsi="Times New Roman" w:cs="Times New Roman"/>
      <w:sz w:val="24"/>
      <w:szCs w:val="24"/>
    </w:rPr>
  </w:style>
  <w:style w:type="paragraph" w:customStyle="1" w:styleId="ConsPlusNormal">
    <w:name w:val="ConsPlusNormal"/>
    <w:rsid w:val="006022D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character" w:styleId="ad">
    <w:name w:val="page number"/>
    <w:basedOn w:val="a0"/>
    <w:rsid w:val="006022DE"/>
  </w:style>
  <w:style w:type="paragraph" w:styleId="ae">
    <w:name w:val="No Spacing"/>
    <w:link w:val="af"/>
    <w:qFormat/>
    <w:rsid w:val="006022DE"/>
    <w:pPr>
      <w:spacing w:after="0"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602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locked/>
    <w:rsid w:val="006022DE"/>
    <w:rPr>
      <w:rFonts w:ascii="Times New Roman" w:eastAsia="Times New Roman" w:hAnsi="Times New Roman" w:cs="Times New Roman"/>
      <w:sz w:val="24"/>
      <w:szCs w:val="24"/>
    </w:rPr>
  </w:style>
  <w:style w:type="character" w:customStyle="1" w:styleId="31">
    <w:name w:val="Заголовок №3_"/>
    <w:link w:val="32"/>
    <w:rsid w:val="006022DE"/>
    <w:rPr>
      <w:sz w:val="26"/>
      <w:szCs w:val="26"/>
      <w:shd w:val="clear" w:color="auto" w:fill="FFFFFF"/>
    </w:rPr>
  </w:style>
  <w:style w:type="paragraph" w:customStyle="1" w:styleId="32">
    <w:name w:val="Заголовок №3"/>
    <w:basedOn w:val="a"/>
    <w:link w:val="31"/>
    <w:rsid w:val="006022DE"/>
    <w:pPr>
      <w:shd w:val="clear" w:color="auto" w:fill="FFFFFF"/>
      <w:spacing w:before="240" w:after="0" w:line="326" w:lineRule="exact"/>
      <w:outlineLvl w:val="2"/>
    </w:pPr>
    <w:rPr>
      <w:sz w:val="26"/>
      <w:szCs w:val="26"/>
    </w:rPr>
  </w:style>
  <w:style w:type="paragraph" w:styleId="2">
    <w:name w:val="Body Text Indent 2"/>
    <w:basedOn w:val="a"/>
    <w:link w:val="20"/>
    <w:rsid w:val="00213C6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213C6D"/>
    <w:rPr>
      <w:rFonts w:ascii="Times New Roman" w:eastAsia="Times New Roman" w:hAnsi="Times New Roman" w:cs="Times New Roman"/>
      <w:sz w:val="24"/>
      <w:szCs w:val="24"/>
      <w:lang w:val="x-none" w:eastAsia="x-none"/>
    </w:rPr>
  </w:style>
  <w:style w:type="paragraph" w:styleId="af1">
    <w:name w:val="List"/>
    <w:basedOn w:val="a"/>
    <w:rsid w:val="00213C6D"/>
    <w:pPr>
      <w:spacing w:after="0" w:line="240" w:lineRule="auto"/>
      <w:ind w:left="283" w:hanging="283"/>
    </w:pPr>
    <w:rPr>
      <w:rFonts w:ascii="Times New Roman" w:eastAsia="Times New Roman" w:hAnsi="Times New Roman" w:cs="Times New Roman"/>
      <w:sz w:val="24"/>
      <w:szCs w:val="24"/>
    </w:rPr>
  </w:style>
  <w:style w:type="paragraph" w:styleId="af2">
    <w:name w:val="List Continue"/>
    <w:basedOn w:val="a"/>
    <w:uiPriority w:val="99"/>
    <w:unhideWhenUsed/>
    <w:rsid w:val="00213C6D"/>
    <w:pPr>
      <w:spacing w:after="120" w:line="240" w:lineRule="auto"/>
      <w:ind w:left="283"/>
      <w:contextualSpacing/>
    </w:pPr>
    <w:rPr>
      <w:rFonts w:ascii="Times New Roman" w:eastAsia="Times New Roman" w:hAnsi="Times New Roman" w:cs="Times New Roman"/>
      <w:sz w:val="24"/>
      <w:szCs w:val="24"/>
    </w:rPr>
  </w:style>
  <w:style w:type="paragraph" w:styleId="33">
    <w:name w:val="List 3"/>
    <w:basedOn w:val="a"/>
    <w:uiPriority w:val="99"/>
    <w:semiHidden/>
    <w:unhideWhenUsed/>
    <w:rsid w:val="00FD609E"/>
    <w:pPr>
      <w:ind w:left="849" w:hanging="283"/>
      <w:contextualSpacing/>
    </w:pPr>
  </w:style>
  <w:style w:type="paragraph" w:styleId="34">
    <w:name w:val="List Continue 3"/>
    <w:basedOn w:val="a"/>
    <w:uiPriority w:val="99"/>
    <w:unhideWhenUsed/>
    <w:rsid w:val="00FD609E"/>
    <w:pPr>
      <w:spacing w:after="120" w:line="240" w:lineRule="auto"/>
      <w:ind w:left="849"/>
      <w:contextualSpacing/>
    </w:pPr>
    <w:rPr>
      <w:rFonts w:ascii="Times New Roman" w:eastAsia="Times New Roman" w:hAnsi="Times New Roman" w:cs="Times New Roman"/>
      <w:sz w:val="24"/>
      <w:szCs w:val="24"/>
    </w:rPr>
  </w:style>
  <w:style w:type="paragraph" w:styleId="5">
    <w:name w:val="List 5"/>
    <w:basedOn w:val="a"/>
    <w:uiPriority w:val="99"/>
    <w:semiHidden/>
    <w:unhideWhenUsed/>
    <w:rsid w:val="00965857"/>
    <w:pPr>
      <w:ind w:left="1415" w:hanging="283"/>
      <w:contextualSpacing/>
    </w:pPr>
  </w:style>
  <w:style w:type="paragraph" w:styleId="af3">
    <w:name w:val="Plain Text"/>
    <w:basedOn w:val="a"/>
    <w:link w:val="af4"/>
    <w:rsid w:val="00965857"/>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965857"/>
    <w:rPr>
      <w:rFonts w:ascii="Courier New" w:eastAsia="Times New Roman" w:hAnsi="Courier New" w:cs="Times New Roman"/>
      <w:sz w:val="20"/>
      <w:szCs w:val="20"/>
      <w:lang w:val="x-none" w:eastAsia="x-none"/>
    </w:rPr>
  </w:style>
  <w:style w:type="paragraph" w:customStyle="1" w:styleId="10">
    <w:name w:val="Цитата1"/>
    <w:basedOn w:val="a"/>
    <w:rsid w:val="00965857"/>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00">
    <w:name w:val="A0"/>
    <w:rsid w:val="00965857"/>
    <w:rPr>
      <w:color w:val="000000"/>
      <w:sz w:val="20"/>
      <w:szCs w:val="20"/>
    </w:rPr>
  </w:style>
  <w:style w:type="character" w:customStyle="1" w:styleId="11">
    <w:name w:val="Основной текст Знак1"/>
    <w:uiPriority w:val="99"/>
    <w:rsid w:val="00965857"/>
    <w:rPr>
      <w:rFonts w:ascii="Times New Roman" w:hAnsi="Times New Roman" w:cs="Times New Roman"/>
      <w:sz w:val="21"/>
      <w:szCs w:val="21"/>
      <w:u w:val="none"/>
    </w:rPr>
  </w:style>
  <w:style w:type="paragraph" w:styleId="HTML">
    <w:name w:val="HTML Preformatted"/>
    <w:basedOn w:val="a"/>
    <w:link w:val="HTML0"/>
    <w:uiPriority w:val="99"/>
    <w:rsid w:val="005C45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5C454F"/>
    <w:rPr>
      <w:rFonts w:ascii="Arial Unicode MS" w:eastAsia="Arial Unicode MS" w:hAnsi="Arial Unicode MS" w:cs="Arial Unicode MS"/>
      <w:kern w:val="1"/>
      <w:sz w:val="20"/>
      <w:szCs w:val="20"/>
      <w:lang w:eastAsia="ar-SA"/>
    </w:rPr>
  </w:style>
  <w:style w:type="paragraph" w:customStyle="1" w:styleId="Default">
    <w:name w:val="Default"/>
    <w:link w:val="Default0"/>
    <w:rsid w:val="005C45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5">
    <w:name w:val="Emphasis"/>
    <w:uiPriority w:val="20"/>
    <w:qFormat/>
    <w:rsid w:val="005C454F"/>
    <w:rPr>
      <w:i/>
      <w:iCs/>
    </w:rPr>
  </w:style>
  <w:style w:type="character" w:customStyle="1" w:styleId="Default0">
    <w:name w:val="Default Знак"/>
    <w:link w:val="Default"/>
    <w:rsid w:val="005A50E1"/>
    <w:rPr>
      <w:rFonts w:ascii="Times New Roman" w:eastAsia="Times New Roman" w:hAnsi="Times New Roman" w:cs="Times New Roman"/>
      <w:color w:val="000000"/>
      <w:sz w:val="24"/>
      <w:szCs w:val="24"/>
    </w:rPr>
  </w:style>
  <w:style w:type="paragraph" w:styleId="35">
    <w:name w:val="Body Text Indent 3"/>
    <w:basedOn w:val="a"/>
    <w:link w:val="36"/>
    <w:rsid w:val="008C2F5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C2F5D"/>
    <w:rPr>
      <w:rFonts w:ascii="Times New Roman" w:eastAsia="Times New Roman" w:hAnsi="Times New Roman" w:cs="Times New Roman"/>
      <w:sz w:val="16"/>
      <w:szCs w:val="16"/>
    </w:rPr>
  </w:style>
  <w:style w:type="paragraph" w:styleId="af6">
    <w:name w:val="Body Text Indent"/>
    <w:basedOn w:val="a"/>
    <w:link w:val="af7"/>
    <w:uiPriority w:val="99"/>
    <w:semiHidden/>
    <w:unhideWhenUsed/>
    <w:rsid w:val="008C2F5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7">
    <w:name w:val="Основной текст с отступом Знак"/>
    <w:basedOn w:val="a0"/>
    <w:link w:val="af6"/>
    <w:uiPriority w:val="99"/>
    <w:semiHidden/>
    <w:rsid w:val="008C2F5D"/>
    <w:rPr>
      <w:rFonts w:ascii="Times New Roman" w:eastAsia="Times New Roman" w:hAnsi="Times New Roman" w:cs="Times New Roman"/>
      <w:sz w:val="24"/>
      <w:szCs w:val="24"/>
      <w:lang w:val="x-none" w:eastAsia="x-none"/>
    </w:rPr>
  </w:style>
  <w:style w:type="character" w:customStyle="1" w:styleId="A10">
    <w:name w:val="A1"/>
    <w:uiPriority w:val="99"/>
    <w:rsid w:val="00B20CE8"/>
    <w:rPr>
      <w:b/>
      <w:bCs/>
      <w:color w:val="000000"/>
      <w:sz w:val="20"/>
      <w:szCs w:val="20"/>
    </w:rPr>
  </w:style>
  <w:style w:type="paragraph" w:styleId="4">
    <w:name w:val="List 4"/>
    <w:basedOn w:val="a"/>
    <w:uiPriority w:val="99"/>
    <w:semiHidden/>
    <w:unhideWhenUsed/>
    <w:rsid w:val="005C5A10"/>
    <w:pPr>
      <w:spacing w:after="0" w:line="240" w:lineRule="auto"/>
      <w:ind w:left="1132" w:hanging="283"/>
      <w:contextualSpacing/>
    </w:pPr>
    <w:rPr>
      <w:rFonts w:ascii="Times New Roman" w:eastAsia="Times New Roman" w:hAnsi="Times New Roman" w:cs="Times New Roman"/>
      <w:sz w:val="24"/>
      <w:szCs w:val="24"/>
    </w:rPr>
  </w:style>
  <w:style w:type="paragraph" w:customStyle="1" w:styleId="Pa9">
    <w:name w:val="Pa9"/>
    <w:basedOn w:val="Default"/>
    <w:next w:val="Default"/>
    <w:uiPriority w:val="99"/>
    <w:rsid w:val="005C5A10"/>
    <w:pPr>
      <w:spacing w:line="241" w:lineRule="atLeast"/>
    </w:pPr>
    <w:rPr>
      <w:rFonts w:eastAsia="Calibri"/>
      <w:color w:val="auto"/>
    </w:rPr>
  </w:style>
  <w:style w:type="paragraph" w:customStyle="1" w:styleId="Pa16">
    <w:name w:val="Pa16"/>
    <w:basedOn w:val="Default"/>
    <w:next w:val="Default"/>
    <w:uiPriority w:val="99"/>
    <w:rsid w:val="005C5A10"/>
    <w:pPr>
      <w:spacing w:line="201" w:lineRule="atLeast"/>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16653</Words>
  <Characters>94923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dc:creator>
  <cp:keywords/>
  <dc:description/>
  <cp:lastModifiedBy>Главный специалист</cp:lastModifiedBy>
  <cp:revision>6</cp:revision>
  <cp:lastPrinted>2021-06-29T07:52:00Z</cp:lastPrinted>
  <dcterms:created xsi:type="dcterms:W3CDTF">2023-01-11T07:30:00Z</dcterms:created>
  <dcterms:modified xsi:type="dcterms:W3CDTF">2023-11-07T11:13:00Z</dcterms:modified>
</cp:coreProperties>
</file>