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4455" w:rsidRPr="00664EBF" w:rsidRDefault="00694455" w:rsidP="00694455">
      <w:pPr>
        <w:spacing w:after="0"/>
        <w:ind w:right="425"/>
        <w:jc w:val="center"/>
        <w:rPr>
          <w:rFonts w:ascii="Verdana" w:hAnsi="Verdana"/>
          <w:b/>
          <w:color w:val="C00000"/>
          <w:sz w:val="24"/>
          <w:szCs w:val="26"/>
        </w:rPr>
      </w:pPr>
      <w:r w:rsidRPr="00664EBF">
        <w:rPr>
          <w:rFonts w:ascii="Verdana" w:hAnsi="Verdana"/>
          <w:b/>
          <w:color w:val="C00000"/>
          <w:sz w:val="24"/>
          <w:szCs w:val="26"/>
        </w:rPr>
        <w:t>Дорогие жители Орска,</w:t>
      </w:r>
    </w:p>
    <w:p w:rsidR="00694455" w:rsidRDefault="00694455" w:rsidP="00694455">
      <w:pPr>
        <w:tabs>
          <w:tab w:val="left" w:pos="3969"/>
        </w:tabs>
        <w:spacing w:after="0"/>
        <w:jc w:val="center"/>
        <w:rPr>
          <w:rFonts w:ascii="Verdana" w:hAnsi="Verdana"/>
          <w:sz w:val="26"/>
          <w:szCs w:val="26"/>
        </w:rPr>
      </w:pPr>
      <w:r w:rsidRPr="00664EBF">
        <w:rPr>
          <w:rFonts w:ascii="Verdana" w:hAnsi="Verdana"/>
          <w:b/>
          <w:color w:val="C00000"/>
          <w:sz w:val="24"/>
          <w:szCs w:val="26"/>
        </w:rPr>
        <w:t>уважаемые руководители   организаций, предприниматели!</w:t>
      </w:r>
      <w:r w:rsidRPr="00664EBF">
        <w:rPr>
          <w:rFonts w:ascii="Verdana" w:hAnsi="Verdana"/>
          <w:b/>
          <w:color w:val="C00000"/>
          <w:sz w:val="24"/>
          <w:szCs w:val="26"/>
        </w:rPr>
        <w:br/>
      </w:r>
    </w:p>
    <w:p w:rsidR="00694455" w:rsidRDefault="00694455" w:rsidP="00694455">
      <w:pPr>
        <w:tabs>
          <w:tab w:val="left" w:pos="3969"/>
        </w:tabs>
        <w:spacing w:after="0"/>
        <w:jc w:val="both"/>
        <w:rPr>
          <w:rFonts w:ascii="Times New Roman" w:hAnsi="Times New Roman" w:cs="Times New Roman"/>
          <w:color w:val="3A3A3A"/>
          <w:sz w:val="24"/>
          <w:szCs w:val="24"/>
        </w:rPr>
      </w:pPr>
      <w:r>
        <w:rPr>
          <w:rFonts w:ascii="Verdana" w:hAnsi="Verdana"/>
          <w:noProof/>
          <w:color w:val="3A3A3A"/>
          <w:sz w:val="26"/>
          <w:szCs w:val="26"/>
          <w:lang w:eastAsia="ru-RU"/>
        </w:rPr>
        <w:drawing>
          <wp:anchor distT="0" distB="0" distL="114300" distR="114300" simplePos="0" relativeHeight="251659264" behindDoc="1" locked="0" layoutInCell="1" allowOverlap="1" wp14:anchorId="70411825" wp14:editId="0C48296C">
            <wp:simplePos x="0" y="0"/>
            <wp:positionH relativeFrom="column">
              <wp:posOffset>-993140</wp:posOffset>
            </wp:positionH>
            <wp:positionV relativeFrom="paragraph">
              <wp:posOffset>58420</wp:posOffset>
            </wp:positionV>
            <wp:extent cx="2619375" cy="2957830"/>
            <wp:effectExtent l="0" t="171450" r="0" b="1042670"/>
            <wp:wrapThrough wrapText="bothSides">
              <wp:wrapPolygon edited="0">
                <wp:start x="314" y="-1252"/>
                <wp:lineTo x="471" y="25736"/>
                <wp:lineTo x="628" y="29075"/>
                <wp:lineTo x="2671" y="29075"/>
                <wp:lineTo x="2828" y="28797"/>
                <wp:lineTo x="13667" y="27962"/>
                <wp:lineTo x="14767" y="27962"/>
                <wp:lineTo x="19951" y="26154"/>
                <wp:lineTo x="20108" y="-974"/>
                <wp:lineTo x="1885" y="-1252"/>
                <wp:lineTo x="314" y="-1252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-25-03-25-02-33-4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29578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reflection blurRad="12700" stA="30000" endPos="30000" dist="5000" dir="5400000" sy="-100000" algn="bl" rotWithShape="0"/>
                    </a:effectLst>
                    <a:scene3d>
                      <a:camera prst="perspectiveContrastingLeftFacing">
                        <a:rot lat="300000" lon="19800000" rev="0"/>
                      </a:camera>
                      <a:lightRig rig="threePt" dir="t">
                        <a:rot lat="0" lon="0" rev="2700000"/>
                      </a:lightRig>
                    </a:scene3d>
                    <a:sp3d>
                      <a:bevelT w="63500" h="50800"/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05B39">
        <w:rPr>
          <w:rFonts w:ascii="Verdana" w:hAnsi="Verdana"/>
          <w:sz w:val="26"/>
          <w:szCs w:val="26"/>
        </w:rPr>
        <w:br/>
      </w:r>
      <w:r>
        <w:rPr>
          <w:rFonts w:ascii="Times New Roman" w:hAnsi="Times New Roman" w:cs="Times New Roman"/>
          <w:color w:val="3A3A3A"/>
          <w:sz w:val="24"/>
          <w:szCs w:val="24"/>
        </w:rPr>
        <w:t xml:space="preserve">     </w:t>
      </w:r>
      <w:r w:rsidRPr="00664EBF">
        <w:rPr>
          <w:rFonts w:ascii="Times New Roman" w:hAnsi="Times New Roman" w:cs="Times New Roman"/>
          <w:color w:val="3A3A3A"/>
          <w:sz w:val="24"/>
          <w:szCs w:val="24"/>
        </w:rPr>
        <w:t xml:space="preserve">В наше время мы наслаждаемся миром благодаря храбрости самоотверженности тех, кто служит в армии и добровольцам, среди которых есть и наши земляки. </w:t>
      </w:r>
    </w:p>
    <w:p w:rsidR="00694455" w:rsidRDefault="00694455" w:rsidP="00694455">
      <w:pPr>
        <w:tabs>
          <w:tab w:val="left" w:pos="3969"/>
        </w:tabs>
        <w:spacing w:after="0"/>
        <w:jc w:val="both"/>
        <w:rPr>
          <w:rFonts w:ascii="Times New Roman" w:hAnsi="Times New Roman" w:cs="Times New Roman"/>
          <w:color w:val="3A3A3A"/>
          <w:sz w:val="24"/>
          <w:szCs w:val="24"/>
        </w:rPr>
      </w:pPr>
      <w:r w:rsidRPr="00664EBF">
        <w:rPr>
          <w:rFonts w:ascii="Times New Roman" w:hAnsi="Times New Roman" w:cs="Times New Roman"/>
          <w:color w:val="3A3A3A"/>
          <w:sz w:val="24"/>
          <w:szCs w:val="24"/>
        </w:rPr>
        <w:t>К сожалению, ни один конфликт не проходит без потерь, и мы должны помнить о тех, кто отдал свою жизнь ради нашего спокойствия.</w:t>
      </w:r>
      <w:r w:rsidRPr="00664EBF">
        <w:rPr>
          <w:rFonts w:ascii="Times New Roman" w:hAnsi="Times New Roman" w:cs="Times New Roman"/>
          <w:color w:val="3A3A3A"/>
          <w:sz w:val="24"/>
          <w:szCs w:val="24"/>
        </w:rPr>
        <w:br/>
        <w:t xml:space="preserve">    </w:t>
      </w:r>
      <w:r>
        <w:rPr>
          <w:rFonts w:ascii="Times New Roman" w:hAnsi="Times New Roman" w:cs="Times New Roman"/>
          <w:color w:val="3A3A3A"/>
          <w:sz w:val="24"/>
          <w:szCs w:val="24"/>
        </w:rPr>
        <w:t xml:space="preserve"> </w:t>
      </w:r>
      <w:r w:rsidRPr="00664EBF">
        <w:rPr>
          <w:rFonts w:ascii="Times New Roman" w:hAnsi="Times New Roman" w:cs="Times New Roman"/>
          <w:color w:val="3A3A3A"/>
          <w:sz w:val="24"/>
          <w:szCs w:val="24"/>
        </w:rPr>
        <w:t xml:space="preserve">На заседании Общественного совета города обсуждался вопрос о создании мемориала в Орске, на проспекте Ленина, в районе дома </w:t>
      </w:r>
    </w:p>
    <w:p w:rsidR="00694455" w:rsidRDefault="00694455" w:rsidP="00694455">
      <w:pPr>
        <w:tabs>
          <w:tab w:val="left" w:pos="3969"/>
        </w:tabs>
        <w:spacing w:after="0"/>
        <w:jc w:val="both"/>
        <w:rPr>
          <w:rFonts w:ascii="Times New Roman" w:hAnsi="Times New Roman" w:cs="Times New Roman"/>
          <w:color w:val="3A3A3A"/>
          <w:sz w:val="24"/>
          <w:szCs w:val="24"/>
        </w:rPr>
      </w:pPr>
      <w:r w:rsidRPr="00664EBF">
        <w:rPr>
          <w:rFonts w:ascii="Times New Roman" w:hAnsi="Times New Roman" w:cs="Times New Roman"/>
          <w:color w:val="3A3A3A"/>
          <w:sz w:val="24"/>
          <w:szCs w:val="24"/>
        </w:rPr>
        <w:t>№ 56. Инициатива установки памятника принадлежит родственникам тех, кто погиб в ходе специальной военной операции. Общественность активно поддержала эту идею.</w:t>
      </w:r>
      <w:r w:rsidRPr="00664EBF">
        <w:rPr>
          <w:rFonts w:ascii="Times New Roman" w:hAnsi="Times New Roman" w:cs="Times New Roman"/>
          <w:color w:val="3A3A3A"/>
          <w:sz w:val="24"/>
          <w:szCs w:val="24"/>
        </w:rPr>
        <w:br/>
        <w:t xml:space="preserve">    В связи с этим мы запускаем проект по созданию памятника в честь участников СВО. </w:t>
      </w:r>
      <w:r>
        <w:rPr>
          <w:rFonts w:ascii="Times New Roman" w:hAnsi="Times New Roman" w:cs="Times New Roman"/>
          <w:color w:val="3A3A3A"/>
          <w:sz w:val="24"/>
          <w:szCs w:val="24"/>
        </w:rPr>
        <w:t xml:space="preserve"> </w:t>
      </w:r>
    </w:p>
    <w:p w:rsidR="00694455" w:rsidRDefault="00694455" w:rsidP="00694455">
      <w:pPr>
        <w:tabs>
          <w:tab w:val="left" w:pos="3969"/>
        </w:tabs>
        <w:spacing w:after="0"/>
        <w:jc w:val="both"/>
        <w:rPr>
          <w:rFonts w:ascii="Times New Roman" w:hAnsi="Times New Roman" w:cs="Times New Roman"/>
          <w:color w:val="3A3A3A"/>
          <w:sz w:val="24"/>
          <w:szCs w:val="24"/>
        </w:rPr>
      </w:pPr>
      <w:r w:rsidRPr="00664EBF">
        <w:rPr>
          <w:rFonts w:ascii="Times New Roman" w:hAnsi="Times New Roman" w:cs="Times New Roman"/>
          <w:color w:val="3A3A3A"/>
          <w:sz w:val="24"/>
          <w:szCs w:val="24"/>
        </w:rPr>
        <w:t>Кроме того, планируется благоустройство прилегающей территории, где появится «Аллея героев» с высаженными дерев</w:t>
      </w:r>
      <w:r>
        <w:rPr>
          <w:rFonts w:ascii="Times New Roman" w:hAnsi="Times New Roman" w:cs="Times New Roman"/>
          <w:color w:val="3A3A3A"/>
          <w:sz w:val="24"/>
          <w:szCs w:val="24"/>
        </w:rPr>
        <w:t>ьями, скамейками и тропинками.</w:t>
      </w:r>
      <w:r>
        <w:rPr>
          <w:rFonts w:ascii="Times New Roman" w:hAnsi="Times New Roman" w:cs="Times New Roman"/>
          <w:color w:val="3A3A3A"/>
          <w:sz w:val="24"/>
          <w:szCs w:val="24"/>
        </w:rPr>
        <w:br/>
        <w:t xml:space="preserve">     </w:t>
      </w:r>
      <w:r w:rsidRPr="00664EBF">
        <w:rPr>
          <w:rFonts w:ascii="Times New Roman" w:hAnsi="Times New Roman" w:cs="Times New Roman"/>
          <w:color w:val="3A3A3A"/>
          <w:sz w:val="24"/>
          <w:szCs w:val="24"/>
        </w:rPr>
        <w:t xml:space="preserve">Этот мемориал станет символом нашей благодарности и напоминанием о том, что мы живем благодаря тем, кто отдал свои </w:t>
      </w:r>
      <w:r>
        <w:rPr>
          <w:rFonts w:ascii="Times New Roman" w:hAnsi="Times New Roman" w:cs="Times New Roman"/>
          <w:color w:val="3A3A3A"/>
          <w:sz w:val="24"/>
          <w:szCs w:val="24"/>
        </w:rPr>
        <w:t xml:space="preserve"> </w:t>
      </w:r>
      <w:r w:rsidRPr="00664EBF">
        <w:rPr>
          <w:rFonts w:ascii="Times New Roman" w:hAnsi="Times New Roman" w:cs="Times New Roman"/>
          <w:color w:val="3A3A3A"/>
          <w:sz w:val="24"/>
          <w:szCs w:val="24"/>
        </w:rPr>
        <w:t>жизни за нашу безопасность.</w:t>
      </w:r>
      <w:r>
        <w:rPr>
          <w:rFonts w:ascii="Times New Roman" w:hAnsi="Times New Roman" w:cs="Times New Roman"/>
          <w:color w:val="3A3A3A"/>
          <w:sz w:val="24"/>
          <w:szCs w:val="24"/>
        </w:rPr>
        <w:t xml:space="preserve">  </w:t>
      </w:r>
      <w:r w:rsidRPr="00664EBF">
        <w:rPr>
          <w:rFonts w:ascii="Times New Roman" w:hAnsi="Times New Roman" w:cs="Times New Roman"/>
          <w:color w:val="3A3A3A"/>
          <w:sz w:val="24"/>
          <w:szCs w:val="24"/>
        </w:rPr>
        <w:t>Особе</w:t>
      </w:r>
      <w:r>
        <w:rPr>
          <w:rFonts w:ascii="Times New Roman" w:hAnsi="Times New Roman" w:cs="Times New Roman"/>
          <w:color w:val="3A3A3A"/>
          <w:sz w:val="24"/>
          <w:szCs w:val="24"/>
        </w:rPr>
        <w:t xml:space="preserve">нно важно </w:t>
      </w:r>
      <w:r w:rsidRPr="00664EBF">
        <w:rPr>
          <w:rFonts w:ascii="Times New Roman" w:hAnsi="Times New Roman" w:cs="Times New Roman"/>
          <w:color w:val="3A3A3A"/>
          <w:sz w:val="24"/>
          <w:szCs w:val="24"/>
        </w:rPr>
        <w:t xml:space="preserve">донести эту мысль до молодежи. </w:t>
      </w:r>
    </w:p>
    <w:p w:rsidR="00694455" w:rsidRDefault="00694455" w:rsidP="00694455">
      <w:pPr>
        <w:tabs>
          <w:tab w:val="left" w:pos="3969"/>
        </w:tabs>
        <w:spacing w:after="0"/>
        <w:jc w:val="both"/>
        <w:rPr>
          <w:rFonts w:ascii="Times New Roman" w:hAnsi="Times New Roman" w:cs="Times New Roman"/>
          <w:color w:val="3A3A3A"/>
          <w:sz w:val="24"/>
          <w:szCs w:val="24"/>
        </w:rPr>
      </w:pPr>
      <w:r w:rsidRPr="00664EBF">
        <w:rPr>
          <w:rFonts w:ascii="Times New Roman" w:hAnsi="Times New Roman" w:cs="Times New Roman"/>
          <w:color w:val="3A3A3A"/>
          <w:sz w:val="24"/>
          <w:szCs w:val="24"/>
        </w:rPr>
        <w:t>Наша история должна оставаться в памяти, и наши</w:t>
      </w:r>
      <w:r>
        <w:rPr>
          <w:rFonts w:ascii="Times New Roman" w:hAnsi="Times New Roman" w:cs="Times New Roman"/>
          <w:color w:val="3A3A3A"/>
          <w:sz w:val="24"/>
          <w:szCs w:val="24"/>
        </w:rPr>
        <w:t xml:space="preserve"> герои живы, пока мы их помним.</w:t>
      </w:r>
      <w:r w:rsidRPr="00664EBF">
        <w:rPr>
          <w:rFonts w:ascii="Times New Roman" w:hAnsi="Times New Roman" w:cs="Times New Roman"/>
          <w:color w:val="3A3A3A"/>
          <w:sz w:val="24"/>
          <w:szCs w:val="24"/>
        </w:rPr>
        <w:br/>
        <w:t>Мы призываем всех неравнодушных людей поддержать сбор сре</w:t>
      </w:r>
      <w:proofErr w:type="gramStart"/>
      <w:r w:rsidRPr="00664EBF">
        <w:rPr>
          <w:rFonts w:ascii="Times New Roman" w:hAnsi="Times New Roman" w:cs="Times New Roman"/>
          <w:color w:val="3A3A3A"/>
          <w:sz w:val="24"/>
          <w:szCs w:val="24"/>
        </w:rPr>
        <w:t xml:space="preserve">дств </w:t>
      </w:r>
      <w:r>
        <w:rPr>
          <w:rFonts w:ascii="Times New Roman" w:hAnsi="Times New Roman" w:cs="Times New Roman"/>
          <w:color w:val="3A3A3A"/>
          <w:sz w:val="24"/>
          <w:szCs w:val="24"/>
        </w:rPr>
        <w:t xml:space="preserve">    </w:t>
      </w:r>
      <w:r w:rsidRPr="00664EBF">
        <w:rPr>
          <w:rFonts w:ascii="Times New Roman" w:hAnsi="Times New Roman" w:cs="Times New Roman"/>
          <w:color w:val="3A3A3A"/>
          <w:sz w:val="24"/>
          <w:szCs w:val="24"/>
        </w:rPr>
        <w:t>дл</w:t>
      </w:r>
      <w:proofErr w:type="gramEnd"/>
      <w:r w:rsidRPr="00664EBF">
        <w:rPr>
          <w:rFonts w:ascii="Times New Roman" w:hAnsi="Times New Roman" w:cs="Times New Roman"/>
          <w:color w:val="3A3A3A"/>
          <w:sz w:val="24"/>
          <w:szCs w:val="24"/>
        </w:rPr>
        <w:t xml:space="preserve">я реализации этого значимого проекта. </w:t>
      </w:r>
    </w:p>
    <w:p w:rsidR="00694455" w:rsidRDefault="00694455" w:rsidP="00694455">
      <w:pPr>
        <w:tabs>
          <w:tab w:val="left" w:pos="3969"/>
        </w:tabs>
        <w:spacing w:after="0"/>
        <w:jc w:val="both"/>
        <w:rPr>
          <w:rFonts w:ascii="Times New Roman" w:hAnsi="Times New Roman" w:cs="Times New Roman"/>
          <w:color w:val="3A3A3A"/>
          <w:sz w:val="24"/>
          <w:szCs w:val="24"/>
        </w:rPr>
      </w:pPr>
      <w:r w:rsidRPr="00664EBF">
        <w:rPr>
          <w:rFonts w:ascii="Times New Roman" w:hAnsi="Times New Roman" w:cs="Times New Roman"/>
          <w:color w:val="3A3A3A"/>
          <w:sz w:val="24"/>
          <w:szCs w:val="24"/>
        </w:rPr>
        <w:t>Ваши пожертвования помогут увековечить память о тех, кто отдал свои жизни за нашу Родину.</w:t>
      </w:r>
      <w:r w:rsidRPr="00664EBF">
        <w:rPr>
          <w:rFonts w:ascii="Times New Roman" w:hAnsi="Times New Roman" w:cs="Times New Roman"/>
          <w:color w:val="3A3A3A"/>
          <w:sz w:val="24"/>
          <w:szCs w:val="24"/>
        </w:rPr>
        <w:br/>
      </w:r>
    </w:p>
    <w:p w:rsidR="00694455" w:rsidRDefault="00694455" w:rsidP="00694455">
      <w:pPr>
        <w:tabs>
          <w:tab w:val="left" w:pos="3969"/>
        </w:tabs>
        <w:spacing w:after="0"/>
        <w:jc w:val="both"/>
        <w:rPr>
          <w:rFonts w:ascii="Times New Roman" w:hAnsi="Times New Roman" w:cs="Times New Roman"/>
          <w:color w:val="3A3A3A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4769CFF4" wp14:editId="415B9490">
            <wp:simplePos x="0" y="0"/>
            <wp:positionH relativeFrom="column">
              <wp:posOffset>4492625</wp:posOffset>
            </wp:positionH>
            <wp:positionV relativeFrom="paragraph">
              <wp:posOffset>165100</wp:posOffset>
            </wp:positionV>
            <wp:extent cx="1732915" cy="1649095"/>
            <wp:effectExtent l="0" t="0" r="635" b="8255"/>
            <wp:wrapThrough wrapText="bothSides">
              <wp:wrapPolygon edited="0">
                <wp:start x="0" y="0"/>
                <wp:lineTo x="0" y="21459"/>
                <wp:lineTo x="21370" y="21459"/>
                <wp:lineTo x="21370" y="0"/>
                <wp:lineTo x="0" y="0"/>
              </wp:wrapPolygon>
            </wp:wrapThrough>
            <wp:docPr id="2" name="Рисунок 2" descr="C:\Users\МДОАУ № 120\AppData\Local\Microsoft\Windows\Temporary Internet Files\Content.Word\image-25-03-25-02-3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ДОАУ № 120\AppData\Local\Microsoft\Windows\Temporary Internet Files\Content.Word\image-25-03-25-02-36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2915" cy="1649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94455" w:rsidRDefault="00694455" w:rsidP="00694455">
      <w:pPr>
        <w:tabs>
          <w:tab w:val="left" w:pos="3969"/>
        </w:tabs>
        <w:spacing w:after="0"/>
        <w:jc w:val="both"/>
        <w:rPr>
          <w:rFonts w:ascii="Times New Roman" w:hAnsi="Times New Roman" w:cs="Times New Roman"/>
          <w:color w:val="3A3A3A"/>
          <w:sz w:val="24"/>
          <w:szCs w:val="24"/>
        </w:rPr>
      </w:pPr>
    </w:p>
    <w:p w:rsidR="00694455" w:rsidRPr="006E1D77" w:rsidRDefault="00694455" w:rsidP="00694455">
      <w:pPr>
        <w:tabs>
          <w:tab w:val="left" w:pos="3969"/>
        </w:tabs>
        <w:spacing w:after="0"/>
        <w:jc w:val="both"/>
        <w:rPr>
          <w:rFonts w:ascii="Times New Roman" w:hAnsi="Times New Roman" w:cs="Times New Roman"/>
          <w:color w:val="3A3A3A"/>
          <w:sz w:val="24"/>
          <w:szCs w:val="24"/>
        </w:rPr>
      </w:pPr>
    </w:p>
    <w:p w:rsidR="00694455" w:rsidRPr="00996672" w:rsidRDefault="00694455" w:rsidP="00694455">
      <w:pPr>
        <w:spacing w:after="0"/>
        <w:ind w:right="-284"/>
        <w:rPr>
          <w:rFonts w:ascii="Times New Roman" w:hAnsi="Times New Roman" w:cs="Times New Roman"/>
          <w:b/>
          <w:color w:val="3A3A3A"/>
          <w:sz w:val="28"/>
          <w:szCs w:val="24"/>
        </w:rPr>
      </w:pPr>
      <w:r w:rsidRPr="00996672">
        <w:rPr>
          <w:rFonts w:ascii="Times New Roman" w:hAnsi="Times New Roman" w:cs="Times New Roman"/>
          <w:b/>
          <w:color w:val="3A3A3A"/>
          <w:sz w:val="28"/>
          <w:szCs w:val="24"/>
        </w:rPr>
        <w:t>Реквизиты для перечисления средств:</w:t>
      </w:r>
    </w:p>
    <w:p w:rsidR="00694455" w:rsidRDefault="00694455" w:rsidP="00694455">
      <w:pPr>
        <w:spacing w:after="0"/>
        <w:ind w:right="-284"/>
        <w:rPr>
          <w:rFonts w:ascii="Times New Roman" w:hAnsi="Times New Roman" w:cs="Times New Roman"/>
          <w:color w:val="3A3A3A"/>
          <w:sz w:val="24"/>
          <w:szCs w:val="24"/>
        </w:rPr>
      </w:pPr>
      <w:r>
        <w:rPr>
          <w:rFonts w:ascii="Times New Roman" w:hAnsi="Times New Roman" w:cs="Times New Roman"/>
          <w:color w:val="3A3A3A"/>
          <w:sz w:val="24"/>
          <w:szCs w:val="24"/>
        </w:rPr>
        <w:t xml:space="preserve"> </w:t>
      </w:r>
      <w:r w:rsidRPr="00996672">
        <w:rPr>
          <w:rFonts w:ascii="Times New Roman" w:hAnsi="Times New Roman" w:cs="Times New Roman"/>
          <w:color w:val="3A3A3A"/>
          <w:sz w:val="24"/>
          <w:szCs w:val="24"/>
        </w:rPr>
        <w:t xml:space="preserve">Автономная некоммерческая  организация </w:t>
      </w:r>
    </w:p>
    <w:p w:rsidR="00694455" w:rsidRDefault="00694455" w:rsidP="00694455">
      <w:pPr>
        <w:spacing w:after="0"/>
        <w:ind w:right="-284"/>
        <w:rPr>
          <w:rFonts w:ascii="Times New Roman" w:hAnsi="Times New Roman" w:cs="Times New Roman"/>
          <w:color w:val="3A3A3A"/>
          <w:sz w:val="24"/>
          <w:szCs w:val="24"/>
        </w:rPr>
      </w:pPr>
      <w:r w:rsidRPr="00996672">
        <w:rPr>
          <w:rFonts w:ascii="Times New Roman" w:hAnsi="Times New Roman" w:cs="Times New Roman"/>
          <w:color w:val="3A3A3A"/>
          <w:sz w:val="24"/>
          <w:szCs w:val="24"/>
        </w:rPr>
        <w:t>«Герои</w:t>
      </w:r>
      <w:proofErr w:type="gramStart"/>
      <w:r w:rsidRPr="00996672">
        <w:rPr>
          <w:rFonts w:ascii="Times New Roman" w:hAnsi="Times New Roman" w:cs="Times New Roman"/>
          <w:color w:val="3A3A3A"/>
          <w:sz w:val="24"/>
          <w:szCs w:val="24"/>
        </w:rPr>
        <w:t xml:space="preserve"> Н</w:t>
      </w:r>
      <w:proofErr w:type="gramEnd"/>
      <w:r w:rsidRPr="00996672">
        <w:rPr>
          <w:rFonts w:ascii="Times New Roman" w:hAnsi="Times New Roman" w:cs="Times New Roman"/>
          <w:color w:val="3A3A3A"/>
          <w:sz w:val="24"/>
          <w:szCs w:val="24"/>
        </w:rPr>
        <w:t>ашего времени»</w:t>
      </w:r>
      <w:r>
        <w:rPr>
          <w:rFonts w:ascii="Times New Roman" w:hAnsi="Times New Roman" w:cs="Times New Roman"/>
          <w:color w:val="3A3A3A"/>
          <w:sz w:val="24"/>
          <w:szCs w:val="24"/>
        </w:rPr>
        <w:t xml:space="preserve"> ИНН 5614090750 КПП 561401001</w:t>
      </w:r>
    </w:p>
    <w:p w:rsidR="00694455" w:rsidRPr="00996672" w:rsidRDefault="00694455" w:rsidP="00694455">
      <w:pPr>
        <w:spacing w:after="0"/>
        <w:ind w:right="-284"/>
        <w:rPr>
          <w:rFonts w:ascii="Times New Roman" w:hAnsi="Times New Roman" w:cs="Times New Roman"/>
          <w:color w:val="3A3A3A"/>
          <w:sz w:val="24"/>
          <w:szCs w:val="24"/>
        </w:rPr>
      </w:pPr>
      <w:r>
        <w:rPr>
          <w:rFonts w:ascii="Times New Roman" w:hAnsi="Times New Roman" w:cs="Times New Roman"/>
          <w:color w:val="3A3A3A"/>
          <w:sz w:val="24"/>
          <w:szCs w:val="24"/>
        </w:rPr>
        <w:t>Реквизиты банка:</w:t>
      </w:r>
    </w:p>
    <w:p w:rsidR="00694455" w:rsidRDefault="00694455" w:rsidP="00694455">
      <w:pPr>
        <w:spacing w:after="0"/>
        <w:ind w:right="-284"/>
        <w:rPr>
          <w:rFonts w:ascii="Times New Roman" w:hAnsi="Times New Roman" w:cs="Times New Roman"/>
          <w:color w:val="3A3A3A"/>
          <w:sz w:val="24"/>
          <w:szCs w:val="24"/>
        </w:rPr>
      </w:pPr>
      <w:r>
        <w:rPr>
          <w:rFonts w:ascii="Times New Roman" w:hAnsi="Times New Roman" w:cs="Times New Roman"/>
          <w:color w:val="3A3A3A"/>
          <w:sz w:val="24"/>
          <w:szCs w:val="24"/>
        </w:rPr>
        <w:t>БИК 045354816</w:t>
      </w:r>
      <w:bookmarkStart w:id="0" w:name="_GoBack"/>
      <w:bookmarkEnd w:id="0"/>
    </w:p>
    <w:p w:rsidR="00694455" w:rsidRDefault="00694455" w:rsidP="00694455">
      <w:pPr>
        <w:spacing w:after="0"/>
        <w:ind w:right="-284"/>
        <w:rPr>
          <w:rFonts w:ascii="Times New Roman" w:hAnsi="Times New Roman" w:cs="Times New Roman"/>
          <w:color w:val="3A3A3A"/>
          <w:sz w:val="24"/>
          <w:szCs w:val="24"/>
        </w:rPr>
      </w:pPr>
      <w:r>
        <w:rPr>
          <w:rFonts w:ascii="Times New Roman" w:hAnsi="Times New Roman" w:cs="Times New Roman"/>
          <w:color w:val="3A3A3A"/>
          <w:sz w:val="24"/>
          <w:szCs w:val="24"/>
        </w:rPr>
        <w:t>ИНН 7725114488</w:t>
      </w:r>
    </w:p>
    <w:p w:rsidR="00694455" w:rsidRDefault="00694455" w:rsidP="00694455">
      <w:pPr>
        <w:spacing w:after="0"/>
        <w:ind w:right="-284"/>
        <w:rPr>
          <w:rFonts w:ascii="Times New Roman" w:hAnsi="Times New Roman" w:cs="Times New Roman"/>
          <w:color w:val="3A3A3A"/>
          <w:sz w:val="24"/>
          <w:szCs w:val="24"/>
        </w:rPr>
      </w:pPr>
      <w:r>
        <w:rPr>
          <w:rFonts w:ascii="Times New Roman" w:hAnsi="Times New Roman" w:cs="Times New Roman"/>
          <w:color w:val="3A3A3A"/>
          <w:sz w:val="24"/>
          <w:szCs w:val="24"/>
        </w:rPr>
        <w:t>КПП  561002001</w:t>
      </w:r>
    </w:p>
    <w:p w:rsidR="00694455" w:rsidRDefault="00694455" w:rsidP="00694455">
      <w:pPr>
        <w:spacing w:after="0"/>
        <w:ind w:right="-284"/>
        <w:rPr>
          <w:rFonts w:ascii="Times New Roman" w:hAnsi="Times New Roman" w:cs="Times New Roman"/>
          <w:color w:val="3A3A3A"/>
          <w:sz w:val="24"/>
          <w:szCs w:val="24"/>
        </w:rPr>
      </w:pPr>
      <w:r>
        <w:rPr>
          <w:rFonts w:ascii="Times New Roman" w:hAnsi="Times New Roman" w:cs="Times New Roman"/>
          <w:color w:val="3A3A3A"/>
          <w:sz w:val="24"/>
          <w:szCs w:val="24"/>
        </w:rPr>
        <w:t>ОГРН 1027700342890</w:t>
      </w:r>
      <w:proofErr w:type="gramStart"/>
      <w:r w:rsidRPr="003511C4">
        <w:rPr>
          <w:rFonts w:ascii="Times New Roman" w:hAnsi="Times New Roman" w:cs="Times New Roman"/>
          <w:color w:val="3A3A3A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A3A3A"/>
          <w:sz w:val="24"/>
          <w:szCs w:val="24"/>
        </w:rPr>
        <w:t>К</w:t>
      </w:r>
      <w:proofErr w:type="gramEnd"/>
      <w:r>
        <w:rPr>
          <w:rFonts w:ascii="Times New Roman" w:hAnsi="Times New Roman" w:cs="Times New Roman"/>
          <w:color w:val="3A3A3A"/>
          <w:sz w:val="24"/>
          <w:szCs w:val="24"/>
        </w:rPr>
        <w:t>/С 30101810000000000816</w:t>
      </w:r>
    </w:p>
    <w:p w:rsidR="00694455" w:rsidRDefault="00694455" w:rsidP="00694455">
      <w:pPr>
        <w:spacing w:after="0"/>
        <w:ind w:right="-284"/>
        <w:rPr>
          <w:rFonts w:ascii="Times New Roman" w:hAnsi="Times New Roman" w:cs="Times New Roman"/>
          <w:color w:val="3A3A3A"/>
          <w:sz w:val="24"/>
          <w:szCs w:val="24"/>
        </w:rPr>
      </w:pPr>
      <w:r>
        <w:rPr>
          <w:rFonts w:ascii="Times New Roman" w:hAnsi="Times New Roman" w:cs="Times New Roman"/>
          <w:color w:val="3A3A3A"/>
          <w:sz w:val="24"/>
          <w:szCs w:val="24"/>
        </w:rPr>
        <w:t>Банк получателя: Оренбургский региональный филиал «РОССЕЛЬХОЗБАНК»</w:t>
      </w:r>
    </w:p>
    <w:p w:rsidR="00694455" w:rsidRDefault="00694455" w:rsidP="00694455">
      <w:pPr>
        <w:spacing w:after="0"/>
        <w:ind w:right="-284"/>
        <w:rPr>
          <w:rFonts w:ascii="Times New Roman" w:hAnsi="Times New Roman" w:cs="Times New Roman"/>
          <w:color w:val="3A3A3A"/>
          <w:sz w:val="24"/>
          <w:szCs w:val="24"/>
        </w:rPr>
      </w:pPr>
      <w:r>
        <w:rPr>
          <w:rFonts w:ascii="Times New Roman" w:hAnsi="Times New Roman" w:cs="Times New Roman"/>
          <w:color w:val="3A3A3A"/>
          <w:sz w:val="24"/>
          <w:szCs w:val="24"/>
        </w:rPr>
        <w:t xml:space="preserve">Счет получателя платежа – </w:t>
      </w:r>
    </w:p>
    <w:p w:rsidR="00694455" w:rsidRDefault="00694455" w:rsidP="00694455">
      <w:pPr>
        <w:spacing w:after="0"/>
        <w:ind w:right="-284"/>
        <w:rPr>
          <w:rFonts w:ascii="Times New Roman" w:hAnsi="Times New Roman" w:cs="Times New Roman"/>
          <w:color w:val="3A3A3A"/>
          <w:sz w:val="24"/>
          <w:szCs w:val="24"/>
        </w:rPr>
      </w:pPr>
      <w:r>
        <w:rPr>
          <w:rFonts w:ascii="Times New Roman" w:hAnsi="Times New Roman" w:cs="Times New Roman"/>
          <w:color w:val="3A3A3A"/>
          <w:sz w:val="24"/>
          <w:szCs w:val="24"/>
        </w:rPr>
        <w:t>40703810205360000026</w:t>
      </w:r>
    </w:p>
    <w:p w:rsidR="00694455" w:rsidRPr="002061F4" w:rsidRDefault="00694455" w:rsidP="00694455">
      <w:pPr>
        <w:spacing w:after="0"/>
        <w:ind w:right="-284"/>
        <w:rPr>
          <w:rFonts w:ascii="Times New Roman" w:hAnsi="Times New Roman" w:cs="Times New Roman"/>
          <w:color w:val="3A3A3A"/>
          <w:sz w:val="24"/>
          <w:szCs w:val="24"/>
        </w:rPr>
      </w:pPr>
      <w:r>
        <w:rPr>
          <w:rFonts w:ascii="Times New Roman" w:hAnsi="Times New Roman" w:cs="Times New Roman"/>
          <w:color w:val="3A3A3A"/>
          <w:sz w:val="24"/>
          <w:szCs w:val="24"/>
        </w:rPr>
        <w:t>Назначение платежа</w:t>
      </w:r>
      <w:proofErr w:type="gramStart"/>
      <w:r>
        <w:rPr>
          <w:rFonts w:ascii="Times New Roman" w:hAnsi="Times New Roman" w:cs="Times New Roman"/>
          <w:color w:val="3A3A3A"/>
          <w:sz w:val="24"/>
          <w:szCs w:val="24"/>
        </w:rPr>
        <w:t xml:space="preserve"> :</w:t>
      </w:r>
      <w:proofErr w:type="gramEnd"/>
      <w:r w:rsidRPr="00564397">
        <w:t xml:space="preserve"> </w:t>
      </w:r>
      <w:r w:rsidRPr="00564397">
        <w:rPr>
          <w:rFonts w:ascii="Times New Roman" w:hAnsi="Times New Roman" w:cs="Times New Roman"/>
          <w:color w:val="3A3A3A"/>
          <w:sz w:val="24"/>
          <w:szCs w:val="24"/>
        </w:rPr>
        <w:t>«пожертвования на установку памятника погибшим бойцам в СВО»</w:t>
      </w:r>
    </w:p>
    <w:p w:rsidR="00694455" w:rsidRDefault="00694455" w:rsidP="00694455">
      <w:pPr>
        <w:spacing w:after="0"/>
        <w:ind w:right="-284"/>
        <w:rPr>
          <w:rFonts w:ascii="Times New Roman" w:hAnsi="Times New Roman" w:cs="Times New Roman"/>
          <w:color w:val="3A3A3A"/>
          <w:sz w:val="24"/>
          <w:szCs w:val="24"/>
        </w:rPr>
      </w:pPr>
    </w:p>
    <w:p w:rsidR="00694455" w:rsidRPr="00996672" w:rsidRDefault="00694455" w:rsidP="00694455">
      <w:pPr>
        <w:spacing w:after="0"/>
        <w:ind w:right="-284"/>
        <w:rPr>
          <w:rFonts w:ascii="Times New Roman" w:hAnsi="Times New Roman" w:cs="Times New Roman"/>
          <w:b/>
          <w:color w:val="3A3A3A"/>
          <w:sz w:val="24"/>
          <w:szCs w:val="24"/>
        </w:rPr>
      </w:pPr>
      <w:r w:rsidRPr="00996672">
        <w:rPr>
          <w:rFonts w:ascii="Times New Roman" w:hAnsi="Times New Roman" w:cs="Times New Roman"/>
          <w:b/>
          <w:color w:val="3A3A3A"/>
          <w:sz w:val="24"/>
          <w:szCs w:val="24"/>
        </w:rPr>
        <w:t>Дополнительная информация по телефону</w:t>
      </w:r>
      <w:proofErr w:type="gramStart"/>
      <w:r w:rsidRPr="00996672">
        <w:rPr>
          <w:rFonts w:ascii="Times New Roman" w:hAnsi="Times New Roman" w:cs="Times New Roman"/>
          <w:b/>
          <w:color w:val="3A3A3A"/>
          <w:sz w:val="24"/>
          <w:szCs w:val="24"/>
        </w:rPr>
        <w:t xml:space="preserve"> :</w:t>
      </w:r>
      <w:proofErr w:type="gramEnd"/>
      <w:r w:rsidRPr="00996672">
        <w:rPr>
          <w:rFonts w:ascii="Times New Roman" w:hAnsi="Times New Roman" w:cs="Times New Roman"/>
          <w:b/>
          <w:color w:val="3A3A3A"/>
          <w:sz w:val="24"/>
          <w:szCs w:val="24"/>
        </w:rPr>
        <w:t>+7 (3537) 33-10-56</w:t>
      </w:r>
    </w:p>
    <w:p w:rsidR="00694455" w:rsidRPr="00664EBF" w:rsidRDefault="00694455" w:rsidP="00694455">
      <w:pPr>
        <w:spacing w:after="0"/>
        <w:ind w:right="-284"/>
        <w:rPr>
          <w:rFonts w:ascii="Times New Roman" w:hAnsi="Times New Roman" w:cs="Times New Roman"/>
          <w:color w:val="3A3A3A"/>
          <w:sz w:val="24"/>
          <w:szCs w:val="24"/>
        </w:rPr>
      </w:pPr>
      <w:r>
        <w:rPr>
          <w:rFonts w:ascii="Times New Roman" w:hAnsi="Times New Roman" w:cs="Times New Roman"/>
          <w:color w:val="3A3A3A"/>
          <w:sz w:val="24"/>
          <w:szCs w:val="24"/>
        </w:rPr>
        <w:lastRenderedPageBreak/>
        <w:t xml:space="preserve"> </w:t>
      </w:r>
    </w:p>
    <w:p w:rsidR="00454737" w:rsidRDefault="00454737"/>
    <w:sectPr w:rsidR="00454737" w:rsidSect="0010196F">
      <w:pgSz w:w="11906" w:h="16838"/>
      <w:pgMar w:top="426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53A"/>
    <w:rsid w:val="00454737"/>
    <w:rsid w:val="00694455"/>
    <w:rsid w:val="00D14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4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4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276</Words>
  <Characters>1574</Characters>
  <Application>Microsoft Office Word</Application>
  <DocSecurity>0</DocSecurity>
  <Lines>13</Lines>
  <Paragraphs>3</Paragraphs>
  <ScaleCrop>false</ScaleCrop>
  <Company>SPecialiST RePack</Company>
  <LinksUpToDate>false</LinksUpToDate>
  <CharactersWithSpaces>1847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2025-03-26T10:27:00Z</dcterms:created>
  <dcterms:modified xsi:type="dcterms:W3CDTF">2025-03-26T10:30:00Z</dcterms:modified>
</cp:coreProperties>
</file>